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14ACE9" w14:textId="77777777" w:rsidR="006A7A00" w:rsidRDefault="006A7A00" w:rsidP="006A7A00">
      <w:pPr>
        <w:spacing w:after="0" w:line="240" w:lineRule="auto"/>
        <w:jc w:val="center"/>
        <w:rPr>
          <w:rFonts w:ascii="Tahoma" w:hAnsi="Tahoma" w:cs="Tahoma"/>
        </w:rPr>
      </w:pPr>
      <w:r>
        <w:rPr>
          <w:rFonts w:ascii="Tahoma" w:hAnsi="Tahoma" w:cs="Tahoma"/>
        </w:rPr>
        <w:t>АО «КРП»</w:t>
      </w:r>
    </w:p>
    <w:p w14:paraId="733A3B29" w14:textId="77777777" w:rsidR="006A7A00" w:rsidRDefault="006A7A00" w:rsidP="006A7A00">
      <w:pPr>
        <w:spacing w:after="0" w:line="240" w:lineRule="auto"/>
        <w:jc w:val="center"/>
        <w:rPr>
          <w:rFonts w:ascii="Tahoma" w:hAnsi="Tahoma" w:cs="Tahoma"/>
        </w:rPr>
      </w:pPr>
    </w:p>
    <w:p w14:paraId="1BFC8FE7" w14:textId="77777777" w:rsidR="006A7A00" w:rsidRDefault="006A7A00" w:rsidP="006A7A00">
      <w:pPr>
        <w:spacing w:after="0" w:line="240" w:lineRule="auto"/>
        <w:jc w:val="center"/>
        <w:rPr>
          <w:rFonts w:ascii="Tahoma" w:hAnsi="Tahoma" w:cs="Tahoma"/>
        </w:rPr>
      </w:pPr>
    </w:p>
    <w:p w14:paraId="43295C12" w14:textId="77777777" w:rsidR="006A7A00" w:rsidRPr="00490B54" w:rsidRDefault="006A7A00" w:rsidP="006A7A00">
      <w:pPr>
        <w:spacing w:after="0" w:line="240" w:lineRule="auto"/>
        <w:jc w:val="right"/>
        <w:rPr>
          <w:rFonts w:ascii="Tahoma" w:hAnsi="Tahoma" w:cs="Tahoma"/>
        </w:rPr>
      </w:pPr>
      <w:r w:rsidRPr="00490B54">
        <w:rPr>
          <w:rFonts w:ascii="Tahoma" w:hAnsi="Tahoma" w:cs="Tahoma"/>
        </w:rPr>
        <w:t>«УТВЕРЖДАЮ»</w:t>
      </w:r>
    </w:p>
    <w:p w14:paraId="24BDFF80" w14:textId="77777777" w:rsidR="006A7A00" w:rsidRPr="00B760E1" w:rsidRDefault="006A7A00" w:rsidP="006A7A00">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27FF86A0" w14:textId="77777777" w:rsidR="006A7A00" w:rsidRPr="00B760E1" w:rsidRDefault="006A7A00" w:rsidP="006A7A00">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10DC79A6" w14:textId="77777777" w:rsidR="006A7A00" w:rsidRDefault="006A7A00" w:rsidP="006A7A00">
      <w:pPr>
        <w:spacing w:after="0" w:line="240" w:lineRule="auto"/>
        <w:jc w:val="right"/>
        <w:rPr>
          <w:rFonts w:ascii="Tahoma" w:hAnsi="Tahoma" w:cs="Tahoma"/>
        </w:rPr>
      </w:pPr>
      <w:r w:rsidRPr="00B760E1">
        <w:rPr>
          <w:rFonts w:ascii="Tahoma" w:hAnsi="Tahoma" w:cs="Tahoma"/>
        </w:rPr>
        <w:t>ООО «Норникель-ЕРП»</w:t>
      </w:r>
    </w:p>
    <w:p w14:paraId="7533A0C1" w14:textId="77777777" w:rsidR="006A7A00" w:rsidRPr="00B760E1" w:rsidRDefault="006A7A00" w:rsidP="006A7A00">
      <w:pPr>
        <w:spacing w:after="0" w:line="240" w:lineRule="auto"/>
        <w:jc w:val="right"/>
        <w:rPr>
          <w:rFonts w:ascii="Tahoma" w:hAnsi="Tahoma" w:cs="Tahoma"/>
        </w:rPr>
      </w:pPr>
      <w:r>
        <w:rPr>
          <w:rFonts w:ascii="Tahoma" w:hAnsi="Tahoma" w:cs="Tahoma"/>
        </w:rPr>
        <w:t>Почионов А.М.</w:t>
      </w:r>
    </w:p>
    <w:p w14:paraId="58AB08F1" w14:textId="77777777" w:rsidR="006A7A00" w:rsidRPr="00B760E1" w:rsidRDefault="006A7A00" w:rsidP="006A7A00">
      <w:pPr>
        <w:spacing w:after="0" w:line="240" w:lineRule="auto"/>
        <w:jc w:val="right"/>
        <w:rPr>
          <w:rFonts w:ascii="Tahoma" w:hAnsi="Tahoma" w:cs="Tahoma"/>
        </w:rPr>
      </w:pPr>
    </w:p>
    <w:p w14:paraId="3482F711" w14:textId="77777777" w:rsidR="006A7A00" w:rsidRPr="00490B54" w:rsidRDefault="006A7A00" w:rsidP="006A7A00">
      <w:pPr>
        <w:spacing w:after="0" w:line="240" w:lineRule="auto"/>
        <w:jc w:val="right"/>
        <w:rPr>
          <w:rFonts w:ascii="Tahoma" w:eastAsia="Calibri" w:hAnsi="Tahoma" w:cs="Tahoma"/>
        </w:rPr>
      </w:pPr>
      <w:r w:rsidRPr="00B760E1">
        <w:rPr>
          <w:rFonts w:ascii="Tahoma" w:hAnsi="Tahoma" w:cs="Tahoma"/>
        </w:rPr>
        <w:t xml:space="preserve">______________ </w:t>
      </w:r>
    </w:p>
    <w:p w14:paraId="1F4D2823" w14:textId="710CC3C8" w:rsidR="006A7A00" w:rsidRDefault="006A7A00" w:rsidP="006A7A00">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E20C69">
        <w:rPr>
          <w:rFonts w:ascii="Tahoma" w:hAnsi="Tahoma" w:cs="Tahoma"/>
        </w:rPr>
        <w:t>17</w:t>
      </w:r>
      <w:r w:rsidRPr="0098379E">
        <w:rPr>
          <w:rFonts w:ascii="Tahoma" w:hAnsi="Tahoma" w:cs="Tahoma"/>
        </w:rPr>
        <w:t>»</w:t>
      </w:r>
      <w:r w:rsidR="00E20C69">
        <w:rPr>
          <w:rFonts w:ascii="Tahoma" w:hAnsi="Tahoma" w:cs="Tahoma"/>
        </w:rPr>
        <w:t xml:space="preserve"> марта</w:t>
      </w:r>
      <w:r w:rsidRPr="0098379E">
        <w:rPr>
          <w:rFonts w:ascii="Tahoma" w:hAnsi="Tahoma" w:cs="Tahoma"/>
        </w:rPr>
        <w:t xml:space="preserve"> 202</w:t>
      </w:r>
      <w:r>
        <w:rPr>
          <w:rFonts w:ascii="Tahoma" w:hAnsi="Tahoma" w:cs="Tahoma"/>
        </w:rPr>
        <w:t>6</w:t>
      </w:r>
      <w:r w:rsidRPr="0098379E">
        <w:rPr>
          <w:rFonts w:ascii="Tahoma" w:hAnsi="Tahoma" w:cs="Tahoma"/>
        </w:rPr>
        <w:t xml:space="preserve"> г.</w:t>
      </w:r>
    </w:p>
    <w:p w14:paraId="6E097BD6" w14:textId="77777777" w:rsidR="006A7A00" w:rsidRPr="00490B54" w:rsidRDefault="006A7A00" w:rsidP="006A7A00">
      <w:pPr>
        <w:spacing w:after="0" w:line="240" w:lineRule="auto"/>
        <w:jc w:val="right"/>
        <w:rPr>
          <w:rFonts w:ascii="Tahoma" w:hAnsi="Tahoma" w:cs="Tahoma"/>
        </w:rPr>
      </w:pPr>
    </w:p>
    <w:p w14:paraId="7CD67ADC" w14:textId="77777777" w:rsidR="00820677" w:rsidRDefault="00820677" w:rsidP="004D69CD">
      <w:pPr>
        <w:spacing w:after="0"/>
        <w:jc w:val="center"/>
        <w:rPr>
          <w:rFonts w:ascii="Tahoma" w:eastAsia="Times New Roman" w:hAnsi="Tahoma" w:cs="Tahoma"/>
          <w:b/>
          <w:bCs/>
        </w:rPr>
      </w:pPr>
    </w:p>
    <w:p w14:paraId="2FEFC0AB" w14:textId="77777777" w:rsidR="00820677" w:rsidRDefault="00820677" w:rsidP="004D69CD">
      <w:pPr>
        <w:spacing w:after="0"/>
        <w:jc w:val="center"/>
        <w:rPr>
          <w:rFonts w:ascii="Tahoma" w:eastAsia="Times New Roman" w:hAnsi="Tahoma" w:cs="Tahoma"/>
          <w:b/>
          <w:bCs/>
        </w:rPr>
      </w:pPr>
    </w:p>
    <w:p w14:paraId="0DC6F617" w14:textId="77777777" w:rsidR="00820677" w:rsidRDefault="00820677" w:rsidP="004D69CD">
      <w:pPr>
        <w:spacing w:after="0"/>
        <w:jc w:val="center"/>
        <w:rPr>
          <w:rFonts w:ascii="Tahoma" w:eastAsia="Times New Roman" w:hAnsi="Tahoma" w:cs="Tahoma"/>
          <w:b/>
          <w:bCs/>
        </w:rPr>
      </w:pPr>
    </w:p>
    <w:p w14:paraId="17964EF0" w14:textId="77777777" w:rsidR="00820677" w:rsidRDefault="00820677" w:rsidP="004D69CD">
      <w:pPr>
        <w:spacing w:after="0"/>
        <w:jc w:val="center"/>
        <w:rPr>
          <w:rFonts w:ascii="Tahoma" w:eastAsia="Times New Roman" w:hAnsi="Tahoma" w:cs="Tahoma"/>
          <w:b/>
          <w:bCs/>
        </w:rPr>
      </w:pPr>
    </w:p>
    <w:p w14:paraId="649220F4" w14:textId="77777777" w:rsidR="00820677" w:rsidRDefault="00820677" w:rsidP="004D69CD">
      <w:pPr>
        <w:spacing w:after="0"/>
        <w:jc w:val="center"/>
        <w:rPr>
          <w:rFonts w:ascii="Tahoma" w:eastAsia="Times New Roman" w:hAnsi="Tahoma" w:cs="Tahoma"/>
          <w:b/>
          <w:bCs/>
        </w:rPr>
      </w:pPr>
    </w:p>
    <w:p w14:paraId="414BA2EC" w14:textId="6EDE85A0" w:rsidR="004D69CD" w:rsidRPr="00D63403" w:rsidRDefault="00820677" w:rsidP="004D69CD">
      <w:pPr>
        <w:spacing w:after="0"/>
        <w:jc w:val="center"/>
        <w:rPr>
          <w:rFonts w:ascii="Tahoma" w:hAnsi="Tahoma" w:cs="Tahoma"/>
          <w:b/>
          <w:highlight w:val="red"/>
        </w:rPr>
      </w:pPr>
      <w:r w:rsidRPr="009D1C35">
        <w:rPr>
          <w:rFonts w:ascii="Tahoma" w:eastAsia="Times New Roman" w:hAnsi="Tahoma" w:cs="Tahoma"/>
          <w:b/>
          <w:bCs/>
        </w:rPr>
        <w:t>ЗАКУПОЧНАЯ ДОКУМЕНТАЦИЯ</w:t>
      </w:r>
      <w:r w:rsidR="004D69CD" w:rsidRPr="00914669">
        <w:rPr>
          <w:rFonts w:ascii="Tahoma" w:hAnsi="Tahoma" w:cs="Tahoma"/>
          <w:b/>
        </w:rPr>
        <w:t xml:space="preserve"> ПО ЗАПРОСУ </w:t>
      </w:r>
      <w:r>
        <w:rPr>
          <w:rFonts w:ascii="Tahoma" w:hAnsi="Tahoma" w:cs="Tahoma"/>
          <w:b/>
        </w:rPr>
        <w:t>ПРЕДЛОЖЕНИЙ</w:t>
      </w:r>
      <w:r w:rsidR="00C56E08">
        <w:rPr>
          <w:rFonts w:ascii="Tahoma" w:hAnsi="Tahoma" w:cs="Tahoma"/>
          <w:b/>
        </w:rPr>
        <w:t xml:space="preserve">, </w:t>
      </w:r>
    </w:p>
    <w:p w14:paraId="45693FAD" w14:textId="77777777" w:rsidR="004D2B2A" w:rsidRPr="00063E09" w:rsidRDefault="004D2B2A" w:rsidP="004D2B2A">
      <w:pPr>
        <w:jc w:val="center"/>
        <w:rPr>
          <w:rFonts w:ascii="Tahoma" w:hAnsi="Tahoma" w:cs="Tahoma"/>
          <w:b/>
          <w:caps/>
        </w:rPr>
      </w:pPr>
      <w:r w:rsidRPr="00914669">
        <w:rPr>
          <w:rFonts w:ascii="Tahoma" w:hAnsi="Tahoma" w:cs="Tahoma"/>
          <w:b/>
        </w:rPr>
        <w:t xml:space="preserve">НА ПРАВО ЗАКЛЮЧЕНИЯ ДОГОВОРА НА </w:t>
      </w:r>
      <w:r w:rsidRPr="00B67E08">
        <w:rPr>
          <w:rFonts w:ascii="Tahoma" w:hAnsi="Tahoma" w:cs="Tahoma"/>
          <w:b/>
          <w:caps/>
        </w:rPr>
        <w:t xml:space="preserve">оказание </w:t>
      </w:r>
      <w:r w:rsidRPr="006A42B4">
        <w:rPr>
          <w:rFonts w:ascii="Tahoma" w:hAnsi="Tahoma" w:cs="Tahoma"/>
          <w:b/>
          <w:caps/>
        </w:rPr>
        <w:t xml:space="preserve">услуг </w:t>
      </w:r>
      <w:r w:rsidRPr="005D651F">
        <w:rPr>
          <w:rFonts w:ascii="Tahoma" w:hAnsi="Tahoma" w:cs="Tahoma"/>
          <w:b/>
          <w:caps/>
        </w:rPr>
        <w:t>по зачистке (с дегазацией), техническому диагностированию, калибровке (градуировке) резервуара для хранения нефтепродуктов</w:t>
      </w:r>
    </w:p>
    <w:p w14:paraId="24493919" w14:textId="041607E0" w:rsidR="00820677" w:rsidRDefault="00820677" w:rsidP="008A0BD2">
      <w:pPr>
        <w:jc w:val="center"/>
        <w:rPr>
          <w:rFonts w:ascii="Tahoma" w:hAnsi="Tahoma" w:cs="Tahoma"/>
          <w:b/>
          <w:bCs/>
        </w:rPr>
      </w:pPr>
    </w:p>
    <w:p w14:paraId="75C5742C" w14:textId="77777777" w:rsidR="00820677" w:rsidRDefault="00820677" w:rsidP="008A0BD2">
      <w:pPr>
        <w:jc w:val="center"/>
        <w:rPr>
          <w:rFonts w:ascii="Tahoma" w:hAnsi="Tahoma" w:cs="Tahoma"/>
          <w:b/>
          <w:bCs/>
        </w:rPr>
      </w:pPr>
    </w:p>
    <w:p w14:paraId="22044AEB" w14:textId="77777777" w:rsidR="00820677" w:rsidRDefault="00820677" w:rsidP="008A0BD2">
      <w:pPr>
        <w:jc w:val="center"/>
        <w:rPr>
          <w:rFonts w:ascii="Tahoma" w:hAnsi="Tahoma" w:cs="Tahoma"/>
          <w:b/>
          <w:bCs/>
        </w:rPr>
      </w:pPr>
    </w:p>
    <w:p w14:paraId="2ECD0CF2" w14:textId="77777777" w:rsidR="00820677" w:rsidRDefault="00820677" w:rsidP="008A0BD2">
      <w:pPr>
        <w:jc w:val="center"/>
        <w:rPr>
          <w:rFonts w:ascii="Tahoma" w:hAnsi="Tahoma" w:cs="Tahoma"/>
          <w:b/>
          <w:bCs/>
        </w:rPr>
      </w:pPr>
    </w:p>
    <w:p w14:paraId="57893C8E" w14:textId="77777777" w:rsidR="00820677" w:rsidRDefault="00820677" w:rsidP="008A0BD2">
      <w:pPr>
        <w:jc w:val="center"/>
        <w:rPr>
          <w:rFonts w:ascii="Tahoma" w:hAnsi="Tahoma" w:cs="Tahoma"/>
          <w:b/>
          <w:bCs/>
        </w:rPr>
      </w:pPr>
    </w:p>
    <w:p w14:paraId="5B6632E0" w14:textId="77777777" w:rsidR="00820677" w:rsidRDefault="00820677" w:rsidP="008A0BD2">
      <w:pPr>
        <w:jc w:val="center"/>
        <w:rPr>
          <w:rFonts w:ascii="Tahoma" w:hAnsi="Tahoma" w:cs="Tahoma"/>
          <w:b/>
          <w:bCs/>
        </w:rPr>
      </w:pPr>
    </w:p>
    <w:p w14:paraId="649BFDE6" w14:textId="77777777" w:rsidR="00820677" w:rsidRDefault="00820677" w:rsidP="008A0BD2">
      <w:pPr>
        <w:jc w:val="center"/>
        <w:rPr>
          <w:rFonts w:ascii="Tahoma" w:hAnsi="Tahoma" w:cs="Tahoma"/>
          <w:b/>
          <w:bCs/>
        </w:rPr>
      </w:pPr>
    </w:p>
    <w:p w14:paraId="6EF66AF2" w14:textId="77777777" w:rsidR="00820677" w:rsidRDefault="00820677" w:rsidP="008A0BD2">
      <w:pPr>
        <w:jc w:val="center"/>
        <w:rPr>
          <w:rFonts w:ascii="Tahoma" w:hAnsi="Tahoma" w:cs="Tahoma"/>
          <w:b/>
          <w:bCs/>
        </w:rPr>
      </w:pPr>
    </w:p>
    <w:p w14:paraId="6946B2A2" w14:textId="77777777" w:rsidR="00820677" w:rsidRDefault="00820677" w:rsidP="008A0BD2">
      <w:pPr>
        <w:jc w:val="center"/>
        <w:rPr>
          <w:rFonts w:ascii="Tahoma" w:hAnsi="Tahoma" w:cs="Tahoma"/>
          <w:b/>
          <w:bCs/>
        </w:rPr>
      </w:pPr>
    </w:p>
    <w:p w14:paraId="245AE270" w14:textId="77777777" w:rsidR="00820677" w:rsidRDefault="00820677" w:rsidP="008A0BD2">
      <w:pPr>
        <w:jc w:val="center"/>
        <w:rPr>
          <w:rFonts w:ascii="Tahoma" w:hAnsi="Tahoma" w:cs="Tahoma"/>
          <w:b/>
          <w:bCs/>
        </w:rPr>
      </w:pPr>
    </w:p>
    <w:p w14:paraId="19EA7DF7" w14:textId="77777777" w:rsidR="00820677" w:rsidRDefault="00820677" w:rsidP="008A0BD2">
      <w:pPr>
        <w:jc w:val="center"/>
        <w:rPr>
          <w:rFonts w:ascii="Tahoma" w:hAnsi="Tahoma" w:cs="Tahoma"/>
          <w:b/>
          <w:bCs/>
        </w:rPr>
      </w:pPr>
    </w:p>
    <w:p w14:paraId="40CC52B5" w14:textId="77777777" w:rsidR="00820677" w:rsidRDefault="00820677" w:rsidP="008A0BD2">
      <w:pPr>
        <w:jc w:val="center"/>
        <w:rPr>
          <w:rFonts w:ascii="Tahoma" w:hAnsi="Tahoma" w:cs="Tahoma"/>
          <w:b/>
          <w:bCs/>
        </w:rPr>
      </w:pPr>
    </w:p>
    <w:p w14:paraId="510533D3" w14:textId="77777777" w:rsidR="00820677" w:rsidRDefault="00820677" w:rsidP="008A0BD2">
      <w:pPr>
        <w:jc w:val="center"/>
        <w:rPr>
          <w:rFonts w:ascii="Tahoma" w:hAnsi="Tahoma" w:cs="Tahoma"/>
          <w:b/>
          <w:bCs/>
        </w:rPr>
      </w:pPr>
    </w:p>
    <w:p w14:paraId="18BBA971" w14:textId="77777777" w:rsidR="00820677" w:rsidRDefault="00820677" w:rsidP="008A0BD2">
      <w:pPr>
        <w:jc w:val="center"/>
        <w:rPr>
          <w:rFonts w:ascii="Tahoma" w:hAnsi="Tahoma" w:cs="Tahoma"/>
          <w:b/>
          <w:bCs/>
        </w:rPr>
      </w:pPr>
    </w:p>
    <w:p w14:paraId="6C88AF9F" w14:textId="6EFB5B05" w:rsidR="00820677" w:rsidRDefault="00820677" w:rsidP="008A0BD2">
      <w:pPr>
        <w:jc w:val="center"/>
        <w:rPr>
          <w:rFonts w:ascii="Tahoma" w:hAnsi="Tahoma" w:cs="Tahoma"/>
          <w:b/>
          <w:bCs/>
        </w:rPr>
      </w:pPr>
    </w:p>
    <w:p w14:paraId="3BDFC6B4" w14:textId="02C84D1A" w:rsidR="00820677" w:rsidRDefault="00820677" w:rsidP="008A0BD2">
      <w:pPr>
        <w:jc w:val="center"/>
        <w:rPr>
          <w:rFonts w:ascii="Tahoma" w:hAnsi="Tahoma" w:cs="Tahoma"/>
          <w:b/>
          <w:bCs/>
        </w:rPr>
      </w:pPr>
    </w:p>
    <w:p w14:paraId="59429FB5" w14:textId="3F547FE5" w:rsidR="00AD65D0" w:rsidRDefault="00AD65D0" w:rsidP="008A0BD2">
      <w:pPr>
        <w:jc w:val="center"/>
        <w:rPr>
          <w:rFonts w:ascii="Tahoma" w:hAnsi="Tahoma" w:cs="Tahoma"/>
          <w:b/>
          <w:bCs/>
        </w:rPr>
      </w:pPr>
    </w:p>
    <w:p w14:paraId="1B3530D3" w14:textId="302EA733" w:rsidR="00820677" w:rsidRDefault="00820677" w:rsidP="008A0BD2">
      <w:pPr>
        <w:jc w:val="center"/>
        <w:rPr>
          <w:rFonts w:ascii="Tahoma" w:hAnsi="Tahoma" w:cs="Tahoma"/>
          <w:b/>
          <w:bCs/>
        </w:rPr>
      </w:pPr>
    </w:p>
    <w:p w14:paraId="1E9CF82C" w14:textId="0A1E3113" w:rsidR="00820677" w:rsidRDefault="006A7A00" w:rsidP="008A0BD2">
      <w:pPr>
        <w:jc w:val="center"/>
        <w:rPr>
          <w:rFonts w:ascii="Tahoma" w:hAnsi="Tahoma" w:cs="Tahoma"/>
          <w:b/>
          <w:bCs/>
        </w:rPr>
      </w:pPr>
      <w:r w:rsidRPr="00820677">
        <w:rPr>
          <w:rFonts w:ascii="Tahoma" w:hAnsi="Tahoma" w:cs="Tahoma"/>
          <w:bCs/>
        </w:rPr>
        <w:t>г. Красноярск 202</w:t>
      </w:r>
      <w:r>
        <w:rPr>
          <w:rFonts w:ascii="Tahoma" w:hAnsi="Tahoma" w:cs="Tahoma"/>
          <w:bCs/>
        </w:rPr>
        <w:t>6</w:t>
      </w:r>
    </w:p>
    <w:p w14:paraId="2C93DA71" w14:textId="77777777" w:rsidR="00690EB4" w:rsidRDefault="00690EB4" w:rsidP="008A0BD2">
      <w:pPr>
        <w:jc w:val="center"/>
        <w:rPr>
          <w:rFonts w:ascii="Tahoma" w:hAnsi="Tahoma" w:cs="Tahoma"/>
          <w:b/>
          <w:bCs/>
        </w:rPr>
      </w:pPr>
    </w:p>
    <w:p w14:paraId="304A1078" w14:textId="11EC2D55" w:rsidR="00862421" w:rsidRPr="009F4AE9" w:rsidRDefault="00700968" w:rsidP="008A0BD2">
      <w:pPr>
        <w:jc w:val="center"/>
        <w:rPr>
          <w:rFonts w:ascii="Tahoma" w:hAnsi="Tahoma" w:cs="Tahoma"/>
          <w:b/>
        </w:rPr>
      </w:pPr>
      <w:r w:rsidRPr="009F4AE9">
        <w:rPr>
          <w:rFonts w:ascii="Tahoma" w:hAnsi="Tahoma" w:cs="Tahoma"/>
          <w:b/>
          <w:bCs/>
        </w:rPr>
        <w:lastRenderedPageBreak/>
        <w:t xml:space="preserve">Раздел 1 - ИНФОРМАЦИОННАЯ КАРТА </w:t>
      </w:r>
    </w:p>
    <w:tbl>
      <w:tblPr>
        <w:tblStyle w:val="16"/>
        <w:tblW w:w="10490"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6946"/>
      </w:tblGrid>
      <w:tr w:rsidR="005327E7" w:rsidRPr="008919DA" w14:paraId="5BFA8834" w14:textId="77777777" w:rsidTr="003D28D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8919DA" w:rsidRDefault="005327E7" w:rsidP="00BB7A3A">
            <w:pPr>
              <w:rPr>
                <w:rFonts w:ascii="Tahoma" w:hAnsi="Tahoma" w:cs="Tahoma"/>
              </w:rPr>
            </w:pPr>
            <w:r w:rsidRPr="008919DA">
              <w:rPr>
                <w:rFonts w:ascii="Tahoma" w:eastAsia="Times New Roman" w:hAnsi="Tahoma" w:cs="Tahoma"/>
                <w:b/>
                <w:bCs/>
              </w:rPr>
              <w:t xml:space="preserve">№ </w:t>
            </w:r>
          </w:p>
          <w:p w14:paraId="0D9B2AE4" w14:textId="77777777" w:rsidR="005327E7" w:rsidRPr="008919DA" w:rsidRDefault="005327E7" w:rsidP="00BB7A3A">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8919DA" w:rsidRDefault="005327E7" w:rsidP="00BB7A3A">
            <w:pPr>
              <w:jc w:val="center"/>
              <w:rPr>
                <w:rFonts w:ascii="Tahoma" w:hAnsi="Tahoma" w:cs="Tahoma"/>
              </w:rPr>
            </w:pPr>
            <w:r w:rsidRPr="008919DA">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8919DA" w:rsidRDefault="005327E7" w:rsidP="00BB7A3A">
            <w:pPr>
              <w:ind w:right="137"/>
              <w:jc w:val="both"/>
              <w:rPr>
                <w:rFonts w:ascii="Tahoma" w:hAnsi="Tahoma" w:cs="Tahoma"/>
              </w:rPr>
            </w:pPr>
            <w:r w:rsidRPr="008919DA">
              <w:rPr>
                <w:rFonts w:ascii="Tahoma" w:eastAsia="Times New Roman" w:hAnsi="Tahoma" w:cs="Tahoma"/>
                <w:b/>
                <w:bCs/>
              </w:rPr>
              <w:t xml:space="preserve">Содержание </w:t>
            </w:r>
          </w:p>
        </w:tc>
      </w:tr>
      <w:tr w:rsidR="00690EB4" w:rsidRPr="008919DA" w14:paraId="76DD663D" w14:textId="77777777" w:rsidTr="003D28D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690EB4" w:rsidRPr="008919DA" w:rsidRDefault="00690EB4" w:rsidP="00690EB4">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2B95CC30" w:rsidR="00690EB4" w:rsidRPr="008919DA" w:rsidRDefault="00690EB4" w:rsidP="00690EB4">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30EF1" w14:textId="77777777" w:rsidR="00690EB4" w:rsidRPr="00183C33" w:rsidRDefault="00690EB4" w:rsidP="00690EB4">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6DF11A20" w14:textId="77777777" w:rsidR="00690EB4" w:rsidRPr="00183C33" w:rsidRDefault="00690EB4" w:rsidP="00690EB4">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55843103" w14:textId="77777777" w:rsidR="00690EB4" w:rsidRPr="00183C33" w:rsidRDefault="00690EB4" w:rsidP="00690EB4">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4B5935CD" w14:textId="77777777" w:rsidR="00690EB4" w:rsidRPr="00183C33" w:rsidRDefault="00690EB4" w:rsidP="00690EB4">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3871E106" w14:textId="77777777" w:rsidR="00690EB4" w:rsidRPr="00183C33" w:rsidRDefault="00690EB4" w:rsidP="00690EB4">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03D27E12" w14:textId="77777777" w:rsidR="00690EB4" w:rsidRPr="00183C33" w:rsidRDefault="00690EB4" w:rsidP="00690EB4">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3D3B38AE" w14:textId="77777777" w:rsidR="00690EB4" w:rsidRPr="00183C33" w:rsidRDefault="00690EB4" w:rsidP="00690EB4">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23FA3145" w14:textId="77777777" w:rsidR="00690EB4" w:rsidRPr="00183C33" w:rsidRDefault="00690EB4" w:rsidP="00690EB4">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5040F789" w14:textId="77777777" w:rsidR="00690EB4" w:rsidRPr="00183C33" w:rsidRDefault="00690EB4" w:rsidP="00690EB4">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676529F2" w14:textId="77777777" w:rsidR="00690EB4" w:rsidRPr="00183C33" w:rsidRDefault="00690EB4" w:rsidP="00690EB4">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2F070753" w14:textId="77777777" w:rsidR="00690EB4" w:rsidRPr="00183C33" w:rsidRDefault="00690EB4" w:rsidP="00690EB4">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3BB0CFE6" w14:textId="77777777" w:rsidR="00690EB4" w:rsidRPr="00B9469D" w:rsidRDefault="00690EB4" w:rsidP="00690EB4">
            <w:pPr>
              <w:rPr>
                <w:rFonts w:ascii="Tahoma" w:hAnsi="Tahoma" w:cs="Tahoma"/>
              </w:rPr>
            </w:pPr>
            <w:r>
              <w:rPr>
                <w:rFonts w:ascii="Tahoma" w:hAnsi="Tahoma" w:cs="Tahoma"/>
              </w:rPr>
              <w:t>Федорова Оксана Тимофеевна</w:t>
            </w:r>
          </w:p>
          <w:p w14:paraId="09246EBE" w14:textId="77777777" w:rsidR="00690EB4" w:rsidRPr="00C16AAA" w:rsidRDefault="00690EB4" w:rsidP="00690EB4">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55B92DBD" w14:textId="77777777" w:rsidR="00690EB4" w:rsidRPr="00115CCD" w:rsidRDefault="00690EB4" w:rsidP="00690EB4">
            <w:pPr>
              <w:rPr>
                <w:rStyle w:val="ac"/>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3C1C86C6" w14:textId="77777777" w:rsidR="00690EB4" w:rsidRPr="00183C33" w:rsidRDefault="00690EB4" w:rsidP="00690EB4">
            <w:pPr>
              <w:rPr>
                <w:rStyle w:val="ac"/>
                <w:rFonts w:ascii="Tahoma" w:hAnsi="Tahoma" w:cs="Tahoma"/>
              </w:rPr>
            </w:pPr>
          </w:p>
          <w:p w14:paraId="2D6B2EFA" w14:textId="77777777" w:rsidR="00690EB4" w:rsidRPr="000C3081" w:rsidRDefault="00690EB4" w:rsidP="00690EB4">
            <w:pPr>
              <w:rPr>
                <w:rFonts w:ascii="Tahoma" w:hAnsi="Tahoma" w:cs="Tahoma"/>
                <w:u w:val="single"/>
              </w:rPr>
            </w:pPr>
            <w:r w:rsidRPr="000C3081">
              <w:rPr>
                <w:rFonts w:ascii="Tahoma" w:hAnsi="Tahoma" w:cs="Tahoma"/>
                <w:u w:val="single"/>
              </w:rPr>
              <w:t>По техническим вопросам:</w:t>
            </w:r>
          </w:p>
          <w:p w14:paraId="72735028" w14:textId="77777777" w:rsidR="004D2B2A" w:rsidRDefault="004D2B2A" w:rsidP="004D2B2A">
            <w:pPr>
              <w:rPr>
                <w:rFonts w:ascii="Tahoma" w:hAnsi="Tahoma" w:cs="Tahoma"/>
                <w:bCs/>
              </w:rPr>
            </w:pPr>
            <w:r>
              <w:rPr>
                <w:rFonts w:ascii="Tahoma" w:hAnsi="Tahoma" w:cs="Tahoma"/>
                <w:bCs/>
              </w:rPr>
              <w:t>Соколов Андрей Сергеевич</w:t>
            </w:r>
            <w:r w:rsidRPr="00C67A7E">
              <w:rPr>
                <w:rFonts w:ascii="Tahoma" w:hAnsi="Tahoma" w:cs="Tahoma"/>
                <w:bCs/>
              </w:rPr>
              <w:t xml:space="preserve"> </w:t>
            </w:r>
          </w:p>
          <w:p w14:paraId="4CD6F748" w14:textId="77777777" w:rsidR="004D2B2A" w:rsidRPr="007242A6" w:rsidRDefault="004D2B2A" w:rsidP="004D2B2A">
            <w:pPr>
              <w:rPr>
                <w:rFonts w:ascii="Tahoma" w:hAnsi="Tahoma" w:cs="Tahoma"/>
                <w:lang w:val="en-US"/>
              </w:rPr>
            </w:pPr>
            <w:r w:rsidRPr="00284C9A">
              <w:rPr>
                <w:rFonts w:ascii="Tahoma" w:hAnsi="Tahoma" w:cs="Tahoma"/>
              </w:rPr>
              <w:t>Тел</w:t>
            </w:r>
            <w:r w:rsidRPr="007242A6">
              <w:rPr>
                <w:rFonts w:ascii="Tahoma" w:hAnsi="Tahoma" w:cs="Tahoma"/>
                <w:lang w:val="en-US"/>
              </w:rPr>
              <w:t>. 8 (391) 252-26-46</w:t>
            </w:r>
          </w:p>
          <w:p w14:paraId="6DD95C98" w14:textId="77777777" w:rsidR="004D2B2A" w:rsidRPr="007242A6" w:rsidRDefault="004D2B2A" w:rsidP="004D2B2A">
            <w:pPr>
              <w:rPr>
                <w:lang w:val="en-US"/>
              </w:rPr>
            </w:pPr>
            <w:r w:rsidRPr="004F54B6">
              <w:rPr>
                <w:rFonts w:ascii="Tahoma" w:hAnsi="Tahoma" w:cs="Tahoma"/>
                <w:lang w:val="en-US"/>
              </w:rPr>
              <w:t>e</w:t>
            </w:r>
            <w:r w:rsidRPr="007242A6">
              <w:rPr>
                <w:rFonts w:ascii="Tahoma" w:hAnsi="Tahoma" w:cs="Tahoma"/>
                <w:lang w:val="en-US"/>
              </w:rPr>
              <w:t>-</w:t>
            </w:r>
            <w:r w:rsidRPr="004F54B6">
              <w:rPr>
                <w:rFonts w:ascii="Tahoma" w:hAnsi="Tahoma" w:cs="Tahoma"/>
                <w:lang w:val="en-US"/>
              </w:rPr>
              <w:t>mail</w:t>
            </w:r>
            <w:r w:rsidRPr="007242A6">
              <w:rPr>
                <w:rFonts w:ascii="Tahoma" w:hAnsi="Tahoma" w:cs="Tahoma"/>
                <w:lang w:val="en-US"/>
              </w:rPr>
              <w:t xml:space="preserve">: </w:t>
            </w:r>
            <w:hyperlink r:id="rId10" w:history="1">
              <w:r w:rsidRPr="007F07BA">
                <w:rPr>
                  <w:rStyle w:val="ac"/>
                  <w:rFonts w:ascii="Tahoma" w:hAnsi="Tahoma" w:cs="Tahoma"/>
                  <w:lang w:val="en-US"/>
                </w:rPr>
                <w:t>SokolovAnS</w:t>
              </w:r>
              <w:r w:rsidRPr="007242A6">
                <w:rPr>
                  <w:rStyle w:val="ac"/>
                  <w:rFonts w:ascii="Tahoma" w:hAnsi="Tahoma" w:cs="Tahoma"/>
                  <w:lang w:val="en-US"/>
                </w:rPr>
                <w:t>@</w:t>
              </w:r>
              <w:r w:rsidRPr="007F07BA">
                <w:rPr>
                  <w:rStyle w:val="ac"/>
                  <w:rFonts w:ascii="Tahoma" w:hAnsi="Tahoma" w:cs="Tahoma"/>
                  <w:lang w:val="en-US"/>
                </w:rPr>
                <w:t>nornik</w:t>
              </w:r>
              <w:r w:rsidRPr="007242A6">
                <w:rPr>
                  <w:rStyle w:val="ac"/>
                  <w:rFonts w:ascii="Tahoma" w:hAnsi="Tahoma" w:cs="Tahoma"/>
                  <w:lang w:val="en-US"/>
                </w:rPr>
                <w:t>.</w:t>
              </w:r>
              <w:r w:rsidRPr="007F07BA">
                <w:rPr>
                  <w:rStyle w:val="ac"/>
                  <w:rFonts w:ascii="Tahoma" w:hAnsi="Tahoma" w:cs="Tahoma"/>
                  <w:lang w:val="en-US"/>
                </w:rPr>
                <w:t>ru</w:t>
              </w:r>
            </w:hyperlink>
          </w:p>
          <w:p w14:paraId="0197FDEB" w14:textId="77777777" w:rsidR="00690EB4" w:rsidRPr="007242A6" w:rsidRDefault="00690EB4" w:rsidP="00690EB4">
            <w:pPr>
              <w:rPr>
                <w:rFonts w:ascii="Tahoma" w:hAnsi="Tahoma" w:cs="Tahoma"/>
                <w:lang w:val="en-US"/>
              </w:rPr>
            </w:pPr>
          </w:p>
          <w:p w14:paraId="3E705799" w14:textId="3EF4D45F" w:rsidR="00690EB4" w:rsidRPr="008919DA" w:rsidRDefault="00690EB4" w:rsidP="00690EB4">
            <w:pPr>
              <w:outlineLvl w:val="3"/>
              <w:rPr>
                <w:rFonts w:ascii="Tahoma" w:eastAsia="Times New Roman" w:hAnsi="Tahoma" w:cs="Tahoma"/>
                <w:bCs/>
                <w:color w:val="000000"/>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530028">
                <w:rPr>
                  <w:rStyle w:val="ac"/>
                  <w:rFonts w:ascii="Tahoma" w:eastAsia="Times New Roman" w:hAnsi="Tahoma" w:cs="Tahoma"/>
                  <w:bCs/>
                  <w:lang w:val="en-US"/>
                </w:rPr>
                <w:t>www</w:t>
              </w:r>
              <w:r w:rsidRPr="00530028">
                <w:rPr>
                  <w:rStyle w:val="ac"/>
                  <w:rFonts w:ascii="Tahoma" w:eastAsia="Times New Roman" w:hAnsi="Tahoma" w:cs="Tahoma"/>
                  <w:bCs/>
                </w:rPr>
                <w:t>.</w:t>
              </w:r>
              <w:r w:rsidRPr="00530028">
                <w:rPr>
                  <w:rStyle w:val="ac"/>
                  <w:rFonts w:ascii="Tahoma" w:eastAsia="Times New Roman" w:hAnsi="Tahoma" w:cs="Tahoma"/>
                  <w:bCs/>
                  <w:lang w:val="en-US"/>
                </w:rPr>
                <w:t>krasrp</w:t>
              </w:r>
              <w:r w:rsidRPr="00530028">
                <w:rPr>
                  <w:rStyle w:val="ac"/>
                  <w:rFonts w:ascii="Tahoma" w:eastAsia="Times New Roman" w:hAnsi="Tahoma" w:cs="Tahoma"/>
                  <w:bCs/>
                </w:rPr>
                <w:t>.</w:t>
              </w:r>
              <w:r w:rsidRPr="00530028">
                <w:rPr>
                  <w:rStyle w:val="ac"/>
                  <w:rFonts w:ascii="Tahoma" w:eastAsia="Times New Roman" w:hAnsi="Tahoma" w:cs="Tahoma"/>
                  <w:bCs/>
                  <w:lang w:val="en-US"/>
                </w:rPr>
                <w:t>ru</w:t>
              </w:r>
            </w:hyperlink>
          </w:p>
        </w:tc>
      </w:tr>
      <w:tr w:rsidR="00C47A51" w:rsidRPr="008919DA" w14:paraId="217C6E95" w14:textId="77777777" w:rsidTr="003D28D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442A63D3" w:rsidR="00C47A51" w:rsidRPr="008919DA" w:rsidRDefault="00C47A51" w:rsidP="00C47A51">
            <w:pPr>
              <w:rPr>
                <w:rFonts w:ascii="Tahoma" w:eastAsia="Times New Roman" w:hAnsi="Tahoma" w:cs="Tahoma"/>
              </w:rPr>
            </w:pPr>
            <w:r w:rsidRPr="008919DA">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067D29A" w:rsidR="00C47A51" w:rsidRPr="008919DA" w:rsidRDefault="00C47A51" w:rsidP="00C47A51">
            <w:pPr>
              <w:rPr>
                <w:rFonts w:ascii="Tahoma" w:hAnsi="Tahoma" w:cs="Tahoma"/>
              </w:rPr>
            </w:pPr>
            <w:r w:rsidRPr="008919DA">
              <w:rPr>
                <w:rFonts w:ascii="Tahoma" w:hAnsi="Tahoma" w:cs="Tahoma"/>
              </w:rPr>
              <w:t>Извещение № _________________</w:t>
            </w:r>
          </w:p>
        </w:tc>
      </w:tr>
      <w:tr w:rsidR="00C47A51" w:rsidRPr="008919DA" w14:paraId="1EBFA265"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2726601" w:rsidR="00C47A51" w:rsidRPr="008919DA" w:rsidRDefault="00C47A51" w:rsidP="00C47A51">
            <w:pPr>
              <w:rPr>
                <w:rFonts w:ascii="Tahoma" w:hAnsi="Tahoma" w:cs="Tahoma"/>
              </w:rPr>
            </w:pPr>
            <w:r w:rsidRPr="008919DA">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22EDAE8C" w:rsidR="00C47A51" w:rsidRPr="008919DA" w:rsidRDefault="00C47A51" w:rsidP="00D63403">
            <w:pPr>
              <w:ind w:right="137"/>
              <w:jc w:val="both"/>
              <w:rPr>
                <w:rFonts w:ascii="Tahoma" w:hAnsi="Tahoma" w:cs="Tahoma"/>
              </w:rPr>
            </w:pPr>
            <w:r w:rsidRPr="008919DA">
              <w:rPr>
                <w:rFonts w:ascii="Tahoma" w:eastAsia="Times New Roman" w:hAnsi="Tahoma" w:cs="Tahoma"/>
              </w:rPr>
              <w:t xml:space="preserve">Запрос предложений </w:t>
            </w:r>
            <w:r w:rsidR="00D63403">
              <w:rPr>
                <w:rFonts w:ascii="Tahoma" w:hAnsi="Tahoma" w:cs="Tahoma"/>
              </w:rPr>
              <w:t>в электронной форме</w:t>
            </w:r>
          </w:p>
        </w:tc>
      </w:tr>
      <w:tr w:rsidR="00C47A51" w:rsidRPr="008919DA" w14:paraId="7C588837" w14:textId="77777777" w:rsidTr="003D28D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3833B5F9" w:rsidR="00C47A51" w:rsidRPr="008919DA" w:rsidRDefault="00C47A51" w:rsidP="00C47A51">
            <w:pPr>
              <w:rPr>
                <w:rFonts w:ascii="Tahoma" w:hAnsi="Tahoma" w:cs="Tahoma"/>
              </w:rPr>
            </w:pPr>
            <w:r w:rsidRPr="008919DA">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5DD9EAF5" w:rsidR="00C47A51" w:rsidRPr="008919DA" w:rsidRDefault="00E20C69" w:rsidP="00C47A51">
            <w:pPr>
              <w:rPr>
                <w:rFonts w:ascii="Tahoma" w:hAnsi="Tahoma" w:cs="Tahoma"/>
              </w:rPr>
            </w:pPr>
            <w:hyperlink r:id="rId12" w:history="1">
              <w:r w:rsidR="00B7480E" w:rsidRPr="005975D8">
                <w:rPr>
                  <w:rFonts w:ascii="Tahoma" w:hAnsi="Tahoma" w:cs="Tahoma"/>
                </w:rPr>
                <w:t>Э</w:t>
              </w:r>
              <w:r w:rsidR="00B7480E" w:rsidRPr="005975D8">
                <w:rPr>
                  <w:rStyle w:val="ac"/>
                  <w:rFonts w:ascii="Tahoma" w:hAnsi="Tahoma" w:cs="Tahoma"/>
                  <w:color w:val="auto"/>
                  <w:u w:val="none"/>
                </w:rPr>
                <w:t xml:space="preserve">лектронная торговая площадка </w:t>
              </w:r>
            </w:hyperlink>
            <w:r w:rsidR="00B7480E" w:rsidRPr="005975D8">
              <w:rPr>
                <w:rStyle w:val="ac"/>
                <w:rFonts w:ascii="Tahoma" w:hAnsi="Tahoma" w:cs="Tahoma"/>
                <w:color w:val="auto"/>
                <w:u w:val="none"/>
              </w:rPr>
              <w:t>АО</w:t>
            </w:r>
            <w:r w:rsidR="00B7480E" w:rsidRPr="005975D8">
              <w:t xml:space="preserve"> «</w:t>
            </w:r>
            <w:r w:rsidR="00B7480E" w:rsidRPr="005975D8">
              <w:rPr>
                <w:rFonts w:ascii="Tahoma" w:hAnsi="Tahoma" w:cs="Tahoma"/>
              </w:rPr>
              <w:t>ТЭК-Торг»,</w:t>
            </w:r>
            <w:r w:rsidR="00B7480E" w:rsidRPr="002E5F97">
              <w:rPr>
                <w:rFonts w:ascii="Tahoma" w:hAnsi="Tahoma" w:cs="Tahoma"/>
              </w:rPr>
              <w:t xml:space="preserve"> </w:t>
            </w:r>
            <w:r w:rsidR="00B7480E" w:rsidRPr="00A24123">
              <w:rPr>
                <w:rFonts w:ascii="Tahoma" w:hAnsi="Tahoma" w:cs="Tahoma"/>
              </w:rPr>
              <w:t xml:space="preserve"> по адресу в сети «Интернет»: </w:t>
            </w:r>
            <w:hyperlink r:id="rId13" w:history="1">
              <w:r w:rsidR="00B7480E" w:rsidRPr="002E5F97">
                <w:rPr>
                  <w:rStyle w:val="ac"/>
                  <w:rFonts w:ascii="Tahoma" w:eastAsia="Times New Roman" w:hAnsi="Tahoma" w:cs="Tahoma"/>
                  <w:lang w:val="en-US"/>
                </w:rPr>
                <w:t>www</w:t>
              </w:r>
              <w:r w:rsidR="00B7480E" w:rsidRPr="002E5F97">
                <w:rPr>
                  <w:rStyle w:val="ac"/>
                  <w:rFonts w:ascii="Tahoma" w:eastAsia="Times New Roman" w:hAnsi="Tahoma" w:cs="Tahoma"/>
                </w:rPr>
                <w:t>.</w:t>
              </w:r>
              <w:r w:rsidR="00B7480E" w:rsidRPr="002E5F97">
                <w:rPr>
                  <w:rStyle w:val="ac"/>
                  <w:rFonts w:ascii="Tahoma" w:eastAsia="Times New Roman" w:hAnsi="Tahoma" w:cs="Tahoma"/>
                  <w:lang w:val="en-US"/>
                </w:rPr>
                <w:t>tektorg</w:t>
              </w:r>
              <w:r w:rsidR="00B7480E" w:rsidRPr="002E5F97">
                <w:rPr>
                  <w:rStyle w:val="ac"/>
                  <w:rFonts w:ascii="Tahoma" w:eastAsia="Times New Roman" w:hAnsi="Tahoma" w:cs="Tahoma"/>
                </w:rPr>
                <w:t>.</w:t>
              </w:r>
              <w:r w:rsidR="00B7480E" w:rsidRPr="002E5F97">
                <w:rPr>
                  <w:rStyle w:val="ac"/>
                  <w:rFonts w:ascii="Tahoma" w:eastAsia="Times New Roman" w:hAnsi="Tahoma" w:cs="Tahoma"/>
                  <w:lang w:val="en-US"/>
                </w:rPr>
                <w:t>ru</w:t>
              </w:r>
            </w:hyperlink>
            <w:r w:rsidR="00B7480E" w:rsidRPr="002E5F97">
              <w:rPr>
                <w:rFonts w:ascii="Tahoma" w:hAnsi="Tahoma" w:cs="Tahoma"/>
              </w:rPr>
              <w:t xml:space="preserve"> (далее - ЭТП)</w:t>
            </w:r>
          </w:p>
        </w:tc>
      </w:tr>
      <w:tr w:rsidR="00C47A51" w:rsidRPr="008919DA" w14:paraId="7E1F8FEF" w14:textId="77777777" w:rsidTr="003D28DF">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E016C4E" w14:textId="6A86AF24" w:rsidR="00C47A51" w:rsidRPr="008919DA" w:rsidRDefault="00C47A51" w:rsidP="00C47A51">
            <w:pPr>
              <w:rPr>
                <w:rFonts w:ascii="Tahoma" w:hAnsi="Tahoma" w:cs="Tahoma"/>
              </w:rPr>
            </w:pPr>
            <w:r w:rsidRPr="008919DA">
              <w:rPr>
                <w:rFonts w:ascii="Tahoma" w:eastAsia="Times New Roman" w:hAnsi="Tahoma" w:cs="Tahoma"/>
              </w:rPr>
              <w:t>Предмет договора с указанием объема оказываемых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C7509" w14:textId="77777777" w:rsidR="004D2B2A" w:rsidRDefault="004D2B2A" w:rsidP="004D2B2A">
            <w:pPr>
              <w:jc w:val="both"/>
              <w:rPr>
                <w:rFonts w:ascii="Tahoma" w:hAnsi="Tahoma" w:cs="Tahoma"/>
                <w:bCs/>
              </w:rPr>
            </w:pPr>
            <w:r>
              <w:rPr>
                <w:rFonts w:ascii="Tahoma" w:hAnsi="Tahoma" w:cs="Tahoma"/>
                <w:color w:val="000000"/>
              </w:rPr>
              <w:t xml:space="preserve">Оказание услуг </w:t>
            </w:r>
            <w:r w:rsidRPr="00520AEF">
              <w:rPr>
                <w:rFonts w:ascii="Tahoma" w:hAnsi="Tahoma" w:cs="Tahoma"/>
                <w:szCs w:val="24"/>
              </w:rPr>
              <w:t>по зачистке</w:t>
            </w:r>
            <w:r>
              <w:rPr>
                <w:rFonts w:ascii="Tahoma" w:hAnsi="Tahoma" w:cs="Tahoma"/>
                <w:szCs w:val="24"/>
              </w:rPr>
              <w:t xml:space="preserve"> (с дегазацией)</w:t>
            </w:r>
            <w:r w:rsidRPr="00520AEF">
              <w:rPr>
                <w:rFonts w:ascii="Tahoma" w:hAnsi="Tahoma" w:cs="Tahoma"/>
                <w:szCs w:val="24"/>
              </w:rPr>
              <w:t xml:space="preserve">, </w:t>
            </w:r>
            <w:r>
              <w:rPr>
                <w:rFonts w:ascii="Tahoma" w:hAnsi="Tahoma" w:cs="Tahoma"/>
                <w:szCs w:val="24"/>
              </w:rPr>
              <w:t>техническому диагностированию, калибровке (</w:t>
            </w:r>
            <w:r w:rsidRPr="002B5859">
              <w:rPr>
                <w:rFonts w:ascii="Tahoma" w:hAnsi="Tahoma" w:cs="Tahoma"/>
                <w:szCs w:val="24"/>
              </w:rPr>
              <w:t>градуировке) резервуара для хранения нефтепродуктов</w:t>
            </w:r>
          </w:p>
          <w:p w14:paraId="053A2BCD" w14:textId="77777777" w:rsidR="00690EB4" w:rsidRPr="00105642" w:rsidRDefault="00690EB4" w:rsidP="00690EB4">
            <w:pPr>
              <w:rPr>
                <w:rFonts w:ascii="Tahoma" w:hAnsi="Tahoma" w:cs="Tahoma"/>
              </w:rPr>
            </w:pPr>
          </w:p>
          <w:p w14:paraId="7E355F36" w14:textId="13845D75" w:rsidR="003A22D4" w:rsidRPr="008644B7" w:rsidRDefault="003A22D4" w:rsidP="003A22D4">
            <w:pPr>
              <w:rPr>
                <w:rFonts w:ascii="Tahoma" w:hAnsi="Tahoma" w:cs="Tahoma"/>
              </w:rPr>
            </w:pPr>
            <w:r w:rsidRPr="008644B7">
              <w:rPr>
                <w:rFonts w:ascii="Tahoma" w:hAnsi="Tahoma" w:cs="Tahoma"/>
              </w:rPr>
              <w:t xml:space="preserve">(п. </w:t>
            </w:r>
            <w:r w:rsidR="007242A6">
              <w:rPr>
                <w:rFonts w:ascii="Tahoma" w:hAnsi="Tahoma" w:cs="Tahoma"/>
              </w:rPr>
              <w:t>106</w:t>
            </w:r>
            <w:r w:rsidR="00E8009B" w:rsidRPr="008644B7">
              <w:rPr>
                <w:rFonts w:ascii="Tahoma" w:hAnsi="Tahoma" w:cs="Tahoma"/>
              </w:rPr>
              <w:t xml:space="preserve"> </w:t>
            </w:r>
            <w:r w:rsidRPr="008644B7">
              <w:rPr>
                <w:rFonts w:ascii="Tahoma" w:hAnsi="Tahoma" w:cs="Tahoma"/>
              </w:rPr>
              <w:t>плана закупок 202</w:t>
            </w:r>
            <w:r w:rsidR="00902F49">
              <w:rPr>
                <w:rFonts w:ascii="Tahoma" w:hAnsi="Tahoma" w:cs="Tahoma"/>
              </w:rPr>
              <w:t>6</w:t>
            </w:r>
            <w:r w:rsidRPr="008644B7">
              <w:rPr>
                <w:rFonts w:ascii="Tahoma" w:hAnsi="Tahoma" w:cs="Tahoma"/>
              </w:rPr>
              <w:t> г.-202</w:t>
            </w:r>
            <w:r w:rsidR="00902F49">
              <w:rPr>
                <w:rFonts w:ascii="Tahoma" w:hAnsi="Tahoma" w:cs="Tahoma"/>
              </w:rPr>
              <w:t>8</w:t>
            </w:r>
            <w:r w:rsidRPr="008644B7">
              <w:rPr>
                <w:rFonts w:ascii="Tahoma" w:hAnsi="Tahoma" w:cs="Tahoma"/>
              </w:rPr>
              <w:t xml:space="preserve"> г.) </w:t>
            </w:r>
          </w:p>
          <w:p w14:paraId="6092A801" w14:textId="77777777" w:rsidR="003A22D4" w:rsidRDefault="003A22D4" w:rsidP="003A22D4">
            <w:pPr>
              <w:rPr>
                <w:rFonts w:ascii="Tahoma" w:hAnsi="Tahoma" w:cs="Tahoma"/>
              </w:rPr>
            </w:pPr>
          </w:p>
          <w:p w14:paraId="5256D262" w14:textId="5A468F28" w:rsidR="003A22D4" w:rsidRDefault="003A22D4" w:rsidP="00691F55">
            <w:pPr>
              <w:rPr>
                <w:rFonts w:ascii="Tahoma" w:hAnsi="Tahoma" w:cs="Tahoma"/>
              </w:rPr>
            </w:pPr>
            <w:r w:rsidRPr="004362E5">
              <w:rPr>
                <w:rFonts w:ascii="Tahoma" w:hAnsi="Tahoma" w:cs="Tahoma"/>
              </w:rPr>
              <w:t xml:space="preserve">ОКПД2: </w:t>
            </w:r>
            <w:r w:rsidR="004D2B2A">
              <w:rPr>
                <w:rFonts w:ascii="Tahoma" w:hAnsi="Tahoma" w:cs="Tahoma"/>
                <w:color w:val="000000"/>
              </w:rPr>
              <w:t>33.11.12.000</w:t>
            </w:r>
          </w:p>
          <w:p w14:paraId="60285CB1" w14:textId="77777777" w:rsidR="00902F49" w:rsidRPr="00691F55" w:rsidRDefault="00902F49" w:rsidP="00691F55">
            <w:pPr>
              <w:rPr>
                <w:rFonts w:ascii="Tahoma" w:hAnsi="Tahoma" w:cs="Tahoma"/>
              </w:rPr>
            </w:pPr>
          </w:p>
          <w:p w14:paraId="02B1E80B" w14:textId="435D9DC1" w:rsidR="00C47A51" w:rsidRPr="00691F55" w:rsidRDefault="00690EB4" w:rsidP="00691F55">
            <w:pPr>
              <w:pStyle w:val="41"/>
              <w:outlineLvl w:val="3"/>
              <w:rPr>
                <w:rFonts w:ascii="Tahoma" w:hAnsi="Tahoma" w:cs="Tahoma"/>
                <w:i w:val="0"/>
                <w:color w:val="auto"/>
              </w:rPr>
            </w:pPr>
            <w:r w:rsidRPr="00690EB4">
              <w:rPr>
                <w:rFonts w:ascii="Tahoma" w:eastAsia="Times New Roman" w:hAnsi="Tahoma" w:cs="Tahoma"/>
                <w:i w:val="0"/>
                <w:color w:val="auto"/>
              </w:rPr>
              <w:t>Требования к оказанию услуг определяются техническим заданием – Раздел 3 Извещения</w:t>
            </w:r>
          </w:p>
        </w:tc>
      </w:tr>
      <w:tr w:rsidR="00C47A51" w:rsidRPr="008919DA" w14:paraId="1F2650F1"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7029B976" w:rsidR="00C47A51" w:rsidRPr="00394F6F" w:rsidRDefault="00C47A51" w:rsidP="00C47A51">
            <w:pPr>
              <w:rPr>
                <w:rFonts w:ascii="Tahoma" w:eastAsia="Times New Roman" w:hAnsi="Tahoma" w:cs="Tahoma"/>
              </w:rPr>
            </w:pPr>
            <w:r w:rsidRPr="00394F6F">
              <w:rPr>
                <w:rFonts w:ascii="Tahoma" w:hAnsi="Tahoma" w:cs="Tahoma"/>
              </w:rPr>
              <w:t>Сведения о мерах по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30F3E5B" w:rsidR="00C47A51" w:rsidRPr="00394F6F" w:rsidRDefault="0071365C" w:rsidP="003A22D4">
            <w:pPr>
              <w:pStyle w:val="af3"/>
              <w:spacing w:before="0" w:beforeAutospacing="0" w:after="0" w:afterAutospacing="0" w:line="288" w:lineRule="atLeast"/>
              <w:jc w:val="both"/>
              <w:rPr>
                <w:rFonts w:ascii="Tahoma" w:hAnsi="Tahoma" w:cs="Tahoma"/>
                <w:b/>
                <w:bCs/>
                <w:color w:val="000000"/>
                <w:sz w:val="22"/>
                <w:szCs w:val="22"/>
              </w:rPr>
            </w:pPr>
            <w:r w:rsidRPr="00952332">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690EB4" w:rsidRPr="008919DA" w14:paraId="0A4B8C8E" w14:textId="77777777" w:rsidTr="003D28D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690EB4" w:rsidRPr="008919DA" w:rsidRDefault="00690EB4" w:rsidP="00690EB4">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39D8E45" w:rsidR="00690EB4" w:rsidRPr="008919DA" w:rsidRDefault="00690EB4" w:rsidP="00690EB4">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2261A9" w14:textId="32185F8E" w:rsidR="004D2B2A" w:rsidRPr="00A10001" w:rsidRDefault="004D2B2A" w:rsidP="004D2B2A">
            <w:pPr>
              <w:jc w:val="both"/>
              <w:rPr>
                <w:rFonts w:ascii="Tahoma" w:hAnsi="Tahoma" w:cs="Tahoma"/>
                <w:color w:val="000000"/>
              </w:rPr>
            </w:pPr>
            <w:r>
              <w:rPr>
                <w:rFonts w:ascii="Tahoma" w:hAnsi="Tahoma" w:cs="Tahoma"/>
                <w:b/>
                <w:bCs/>
                <w:color w:val="000000"/>
              </w:rPr>
              <w:t>150 000</w:t>
            </w:r>
            <w:r w:rsidRPr="00A10001">
              <w:rPr>
                <w:rFonts w:ascii="Tahoma" w:hAnsi="Tahoma" w:cs="Tahoma"/>
              </w:rPr>
              <w:t xml:space="preserve"> </w:t>
            </w:r>
            <w:r w:rsidRPr="00A10001">
              <w:rPr>
                <w:rFonts w:ascii="Tahoma" w:hAnsi="Tahoma" w:cs="Tahoma"/>
                <w:b/>
                <w:bCs/>
                <w:color w:val="000000"/>
              </w:rPr>
              <w:t>(</w:t>
            </w:r>
            <w:r>
              <w:rPr>
                <w:rFonts w:ascii="Tahoma" w:hAnsi="Tahoma" w:cs="Tahoma"/>
                <w:b/>
                <w:bCs/>
                <w:color w:val="000000"/>
              </w:rPr>
              <w:t>сто пятьдесят тысяч</w:t>
            </w:r>
            <w:r w:rsidRPr="00A10001">
              <w:rPr>
                <w:rFonts w:ascii="Tahoma" w:hAnsi="Tahoma" w:cs="Tahoma"/>
                <w:b/>
                <w:bCs/>
                <w:color w:val="000000"/>
              </w:rPr>
              <w:t>) рублей 0</w:t>
            </w:r>
            <w:r>
              <w:rPr>
                <w:rFonts w:ascii="Tahoma" w:hAnsi="Tahoma" w:cs="Tahoma"/>
                <w:b/>
                <w:bCs/>
                <w:color w:val="000000"/>
              </w:rPr>
              <w:t>0</w:t>
            </w:r>
            <w:r w:rsidRPr="00A10001">
              <w:rPr>
                <w:rFonts w:ascii="Tahoma" w:hAnsi="Tahoma" w:cs="Tahoma"/>
                <w:b/>
                <w:bCs/>
                <w:color w:val="000000"/>
              </w:rPr>
              <w:t xml:space="preserve"> копеек, без НДС.</w:t>
            </w:r>
          </w:p>
          <w:p w14:paraId="198D1DE2" w14:textId="77777777" w:rsidR="00690EB4" w:rsidRDefault="00690EB4" w:rsidP="00690EB4">
            <w:pPr>
              <w:ind w:right="57" w:firstLine="430"/>
              <w:jc w:val="both"/>
              <w:rPr>
                <w:rFonts w:ascii="Tahoma" w:hAnsi="Tahoma" w:cs="Tahoma"/>
                <w:bCs/>
              </w:rPr>
            </w:pPr>
          </w:p>
          <w:p w14:paraId="55C019AD" w14:textId="77777777" w:rsidR="00690EB4" w:rsidRPr="007775BD" w:rsidRDefault="00690EB4" w:rsidP="00690EB4">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45A5F2FD" w:rsidR="00690EB4" w:rsidRPr="008919DA" w:rsidRDefault="00690EB4" w:rsidP="00690EB4">
            <w:pPr>
              <w:ind w:right="57" w:firstLine="430"/>
              <w:jc w:val="both"/>
              <w:rPr>
                <w:rFonts w:ascii="Tahoma" w:hAnsi="Tahoma" w:cs="Tahoma"/>
                <w:color w:val="000000"/>
              </w:rPr>
            </w:pPr>
            <w:r w:rsidRPr="007775BD">
              <w:rPr>
                <w:rFonts w:ascii="Tahoma" w:hAnsi="Tahoma" w:cs="Tahoma"/>
                <w:bCs/>
              </w:rPr>
              <w:lastRenderedPageBreak/>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C47A51" w:rsidRPr="008919DA" w14:paraId="13CE5100" w14:textId="77777777" w:rsidTr="003D28D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10EA941" w:rsidR="00C47A51" w:rsidRPr="008919DA" w:rsidRDefault="00C47A51" w:rsidP="00C47A51">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1779508B" w:rsidR="00C47A51" w:rsidRPr="008919DA" w:rsidRDefault="003A22D4" w:rsidP="00691F55">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w:t>
            </w:r>
            <w:r>
              <w:rPr>
                <w:rFonts w:ascii="Tahoma" w:hAnsi="Tahoma" w:cs="Tahoma"/>
                <w:sz w:val="22"/>
                <w:szCs w:val="22"/>
              </w:rPr>
              <w:t xml:space="preserve">иного </w:t>
            </w:r>
            <w:r w:rsidRPr="0098379E">
              <w:rPr>
                <w:rFonts w:ascii="Tahoma" w:hAnsi="Tahoma" w:cs="Tahoma"/>
                <w:sz w:val="22"/>
                <w:szCs w:val="22"/>
              </w:rPr>
              <w:t>метода (Приложение №</w:t>
            </w:r>
            <w:r w:rsidR="00691F55">
              <w:rPr>
                <w:rFonts w:ascii="Tahoma" w:hAnsi="Tahoma" w:cs="Tahoma"/>
                <w:sz w:val="22"/>
                <w:szCs w:val="22"/>
              </w:rPr>
              <w:t>3</w:t>
            </w:r>
            <w:r w:rsidRPr="0098379E">
              <w:rPr>
                <w:rFonts w:ascii="Tahoma" w:hAnsi="Tahoma" w:cs="Tahoma"/>
                <w:sz w:val="22"/>
                <w:szCs w:val="22"/>
              </w:rPr>
              <w:t xml:space="preserve"> к </w:t>
            </w:r>
            <w:r w:rsidR="00691F55">
              <w:rPr>
                <w:rFonts w:ascii="Tahoma" w:hAnsi="Tahoma" w:cs="Tahoma"/>
                <w:sz w:val="22"/>
                <w:szCs w:val="22"/>
              </w:rPr>
              <w:t>Закупочной документации</w:t>
            </w:r>
            <w:r w:rsidRPr="0098379E">
              <w:rPr>
                <w:rFonts w:ascii="Tahoma" w:hAnsi="Tahoma" w:cs="Tahoma"/>
                <w:sz w:val="22"/>
                <w:szCs w:val="22"/>
              </w:rPr>
              <w:t>).</w:t>
            </w:r>
          </w:p>
        </w:tc>
      </w:tr>
      <w:tr w:rsidR="003A22D4" w:rsidRPr="008919DA" w14:paraId="6BB67131" w14:textId="77777777" w:rsidTr="00690EB4">
        <w:trPr>
          <w:trHeight w:val="373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3A22D4" w:rsidRPr="008919DA" w:rsidRDefault="003A22D4" w:rsidP="003A22D4">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4C5268A7" w:rsidR="003A22D4" w:rsidRPr="008919DA" w:rsidRDefault="007F391B" w:rsidP="003A22D4">
            <w:pPr>
              <w:rPr>
                <w:rFonts w:ascii="Tahoma" w:hAnsi="Tahoma" w:cs="Tahoma"/>
              </w:rPr>
            </w:pPr>
            <w:r w:rsidRPr="008919DA">
              <w:rPr>
                <w:rFonts w:ascii="Tahoma" w:eastAsia="Times New Roman" w:hAnsi="Tahoma" w:cs="Tahoma"/>
              </w:rPr>
              <w:t xml:space="preserve">Форма, сроки и порядок оплаты </w:t>
            </w:r>
            <w:r w:rsidRPr="00D8005C">
              <w:rPr>
                <w:rFonts w:ascii="Tahoma" w:eastAsia="Times New Roman" w:hAnsi="Tahoma" w:cs="Tahoma"/>
              </w:rPr>
              <w:t>оказанных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0497E" w14:textId="77777777" w:rsidR="00726DA8" w:rsidRPr="008919DA" w:rsidRDefault="00726DA8" w:rsidP="00726DA8">
            <w:pPr>
              <w:ind w:right="57"/>
              <w:jc w:val="both"/>
              <w:rPr>
                <w:rFonts w:ascii="Tahoma" w:hAnsi="Tahoma" w:cs="Tahoma"/>
                <w:u w:val="single"/>
              </w:rPr>
            </w:pPr>
            <w:r w:rsidRPr="008919DA">
              <w:rPr>
                <w:rFonts w:ascii="Tahoma" w:hAnsi="Tahoma" w:cs="Tahoma"/>
                <w:u w:val="single"/>
              </w:rPr>
              <w:t>Форма оплаты: безналичный расчет</w:t>
            </w:r>
          </w:p>
          <w:p w14:paraId="70203752" w14:textId="77777777" w:rsidR="00726DA8" w:rsidRPr="008919DA" w:rsidRDefault="00726DA8" w:rsidP="00726DA8">
            <w:pPr>
              <w:ind w:right="57"/>
              <w:jc w:val="both"/>
              <w:rPr>
                <w:rFonts w:ascii="Tahoma" w:hAnsi="Tahoma" w:cs="Tahoma"/>
                <w:u w:val="single"/>
              </w:rPr>
            </w:pPr>
            <w:r w:rsidRPr="008919DA">
              <w:rPr>
                <w:rFonts w:ascii="Tahoma" w:hAnsi="Tahoma" w:cs="Tahoma"/>
                <w:u w:val="single"/>
              </w:rPr>
              <w:t>Порядок оплаты:</w:t>
            </w:r>
          </w:p>
          <w:p w14:paraId="1EF728BF" w14:textId="77777777" w:rsidR="00726DA8" w:rsidRPr="008919DA" w:rsidRDefault="00726DA8" w:rsidP="00726DA8">
            <w:pPr>
              <w:ind w:right="57"/>
              <w:jc w:val="both"/>
              <w:rPr>
                <w:rFonts w:ascii="Tahoma" w:hAnsi="Tahoma" w:cs="Tahoma"/>
              </w:rPr>
            </w:pPr>
            <w:r w:rsidRPr="008919DA">
              <w:rPr>
                <w:rFonts w:ascii="Tahoma" w:hAnsi="Tahoma" w:cs="Tahoma"/>
              </w:rPr>
              <w:t>В соответствии с Проектом договора (Раздел 5 – Приложение №2 к Закупочной документации).</w:t>
            </w:r>
          </w:p>
          <w:p w14:paraId="38BAA771" w14:textId="46B71159" w:rsidR="003A22D4" w:rsidRPr="008919DA" w:rsidRDefault="002C6E0E" w:rsidP="00726DA8">
            <w:pPr>
              <w:ind w:right="57"/>
              <w:jc w:val="both"/>
              <w:rPr>
                <w:rFonts w:ascii="Tahoma" w:hAnsi="Tahoma" w:cs="Tahoma"/>
                <w:u w:val="single"/>
              </w:rPr>
            </w:pPr>
            <w:r w:rsidRPr="00B81385">
              <w:rPr>
                <w:rFonts w:ascii="Tahoma" w:hAnsi="Tahoma" w:cs="Tahoma"/>
              </w:rPr>
              <w:t xml:space="preserve">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w:t>
            </w:r>
            <w:r w:rsidRPr="0047074F">
              <w:rPr>
                <w:rFonts w:ascii="Tahoma" w:hAnsi="Tahoma" w:cs="Tahoma"/>
                <w:b/>
                <w:bCs/>
              </w:rPr>
              <w:t>7 (семи)</w:t>
            </w:r>
            <w:r w:rsidRPr="00B81385">
              <w:rPr>
                <w:rFonts w:ascii="Tahoma" w:hAnsi="Tahoma" w:cs="Tahoma"/>
              </w:rPr>
              <w:t xml:space="preserve"> рабочих дней</w:t>
            </w:r>
            <w:r>
              <w:rPr>
                <w:rFonts w:ascii="Tahoma" w:hAnsi="Tahoma" w:cs="Tahoma"/>
              </w:rPr>
              <w:t xml:space="preserve"> (для участников, которые являются субъектами малого и среднего предпринимательства), в течение </w:t>
            </w:r>
            <w:r w:rsidRPr="00CD4FFF">
              <w:rPr>
                <w:rFonts w:ascii="Tahoma" w:hAnsi="Tahoma" w:cs="Tahoma"/>
                <w:b/>
              </w:rPr>
              <w:t>37 (тридцати семи)</w:t>
            </w:r>
            <w:r>
              <w:rPr>
                <w:rFonts w:ascii="Tahoma" w:hAnsi="Tahoma" w:cs="Tahoma"/>
              </w:rPr>
              <w:t xml:space="preserve"> календарных дней (</w:t>
            </w:r>
            <w:r w:rsidRPr="00B81385">
              <w:rPr>
                <w:rFonts w:ascii="Tahoma" w:hAnsi="Tahoma" w:cs="Tahoma"/>
              </w:rPr>
              <w:t xml:space="preserve"> </w:t>
            </w:r>
            <w:r>
              <w:rPr>
                <w:rFonts w:ascii="Tahoma" w:hAnsi="Tahoma" w:cs="Tahoma"/>
              </w:rPr>
              <w:t xml:space="preserve">в соответствии с пп. 11.6. п. 11 при оказании услуг, указанных в Приложении Л положения о </w:t>
            </w:r>
            <w:r w:rsidRPr="00E20711">
              <w:rPr>
                <w:rFonts w:ascii="Tahoma" w:hAnsi="Tahoma" w:cs="Tahoma"/>
              </w:rPr>
              <w:t>порядке подготовки и проведения закупок товаров, работ и услуг в</w:t>
            </w:r>
            <w:r>
              <w:rPr>
                <w:rFonts w:ascii="Tahoma" w:hAnsi="Tahoma" w:cs="Tahoma"/>
              </w:rPr>
              <w:t xml:space="preserve"> АО «КРП») </w:t>
            </w:r>
            <w:r w:rsidRPr="00B81385">
              <w:rPr>
                <w:rFonts w:ascii="Tahoma" w:hAnsi="Tahoma" w:cs="Tahoma"/>
              </w:rPr>
              <w:t>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r w:rsidR="00726DA8" w:rsidRPr="008919DA">
              <w:rPr>
                <w:rFonts w:ascii="Tahoma" w:hAnsi="Tahoma" w:cs="Tahoma"/>
              </w:rPr>
              <w:t>.</w:t>
            </w:r>
          </w:p>
        </w:tc>
      </w:tr>
      <w:tr w:rsidR="00690EB4" w:rsidRPr="008919DA" w14:paraId="5006E3CF"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690EB4" w:rsidRPr="008919DA" w:rsidRDefault="00690EB4" w:rsidP="00690EB4">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1B078A0" w:rsidR="00690EB4" w:rsidRPr="008919DA" w:rsidRDefault="00690EB4" w:rsidP="00690EB4">
            <w:pPr>
              <w:rPr>
                <w:rFonts w:ascii="Tahoma" w:hAnsi="Tahoma" w:cs="Tahoma"/>
              </w:rPr>
            </w:pPr>
            <w:r w:rsidRPr="00D8005C">
              <w:rPr>
                <w:rFonts w:ascii="Tahoma" w:eastAsia="Times New Roman" w:hAnsi="Tahoma" w:cs="Tahoma"/>
              </w:rPr>
              <w:t>Место, сроки условия оказания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0F90E" w14:textId="77777777" w:rsidR="004D2B2A" w:rsidRPr="00806A7A" w:rsidRDefault="004D2B2A" w:rsidP="004D2B2A">
            <w:pPr>
              <w:pStyle w:val="af3"/>
              <w:widowControl w:val="0"/>
              <w:spacing w:before="0" w:beforeAutospacing="0" w:after="0" w:afterAutospacing="0"/>
              <w:ind w:right="137"/>
              <w:jc w:val="both"/>
              <w:rPr>
                <w:rFonts w:ascii="Tahoma" w:hAnsi="Tahoma" w:cs="Tahoma"/>
                <w:sz w:val="22"/>
                <w:szCs w:val="22"/>
                <w:u w:val="single"/>
              </w:rPr>
            </w:pPr>
            <w:r w:rsidRPr="00806A7A">
              <w:rPr>
                <w:rFonts w:ascii="Tahoma" w:hAnsi="Tahoma" w:cs="Tahoma"/>
                <w:sz w:val="22"/>
                <w:szCs w:val="22"/>
                <w:u w:val="single"/>
              </w:rPr>
              <w:t>Место оказания услуг:</w:t>
            </w:r>
          </w:p>
          <w:p w14:paraId="476F5172" w14:textId="77777777" w:rsidR="004D2B2A" w:rsidRDefault="004D2B2A" w:rsidP="004D2B2A">
            <w:pPr>
              <w:tabs>
                <w:tab w:val="left" w:pos="605"/>
                <w:tab w:val="left" w:pos="1134"/>
              </w:tabs>
              <w:ind w:right="124"/>
              <w:jc w:val="both"/>
              <w:rPr>
                <w:rFonts w:ascii="Tahoma" w:hAnsi="Tahoma" w:cs="Tahoma"/>
              </w:rPr>
            </w:pPr>
            <w:r>
              <w:rPr>
                <w:rFonts w:ascii="Tahoma" w:hAnsi="Tahoma" w:cs="Tahoma"/>
                <w:iCs/>
              </w:rPr>
              <w:t xml:space="preserve">Красноярский край, г. Красноярск, ул. Коммунальная, 2, АЗС </w:t>
            </w:r>
          </w:p>
          <w:p w14:paraId="14946792" w14:textId="77777777" w:rsidR="004D2B2A" w:rsidRDefault="004D2B2A" w:rsidP="004D2B2A">
            <w:pPr>
              <w:tabs>
                <w:tab w:val="left" w:pos="605"/>
                <w:tab w:val="left" w:pos="1134"/>
              </w:tabs>
              <w:ind w:right="124"/>
              <w:jc w:val="both"/>
              <w:rPr>
                <w:rFonts w:ascii="Tahoma" w:hAnsi="Tahoma" w:cs="Tahoma"/>
              </w:rPr>
            </w:pPr>
          </w:p>
          <w:p w14:paraId="1C5607C2" w14:textId="0F6DFF04" w:rsidR="004D2B2A" w:rsidRPr="00806A7A" w:rsidRDefault="004D2B2A" w:rsidP="004D2B2A">
            <w:pPr>
              <w:contextualSpacing/>
              <w:jc w:val="both"/>
              <w:rPr>
                <w:rFonts w:ascii="Tahoma" w:hAnsi="Tahoma" w:cs="Tahoma"/>
                <w:u w:val="single"/>
              </w:rPr>
            </w:pPr>
            <w:r>
              <w:rPr>
                <w:rFonts w:ascii="Tahoma" w:hAnsi="Tahoma" w:cs="Tahoma"/>
                <w:u w:val="single"/>
              </w:rPr>
              <w:t>С</w:t>
            </w:r>
            <w:r w:rsidRPr="00806A7A">
              <w:rPr>
                <w:rFonts w:ascii="Tahoma" w:hAnsi="Tahoma" w:cs="Tahoma"/>
                <w:u w:val="single"/>
              </w:rPr>
              <w:t>рок оказания услуг:</w:t>
            </w:r>
            <w:r>
              <w:rPr>
                <w:rFonts w:ascii="Tahoma" w:hAnsi="Tahoma" w:cs="Tahoma"/>
                <w:u w:val="single"/>
              </w:rPr>
              <w:t xml:space="preserve"> с 15.05.2026 по 15.06.2026 </w:t>
            </w:r>
          </w:p>
          <w:p w14:paraId="2B746E67" w14:textId="77777777" w:rsidR="004D2B2A" w:rsidRDefault="004D2B2A" w:rsidP="004D2B2A">
            <w:pPr>
              <w:tabs>
                <w:tab w:val="left" w:pos="605"/>
                <w:tab w:val="left" w:pos="1134"/>
              </w:tabs>
              <w:ind w:right="124"/>
              <w:jc w:val="both"/>
              <w:rPr>
                <w:rFonts w:ascii="Tahoma" w:hAnsi="Tahoma" w:cs="Tahoma"/>
              </w:rPr>
            </w:pPr>
          </w:p>
          <w:p w14:paraId="2CBC1F7D" w14:textId="77777777" w:rsidR="004D2B2A" w:rsidRPr="004E27D1" w:rsidRDefault="004D2B2A" w:rsidP="004D2B2A">
            <w:pPr>
              <w:pStyle w:val="af3"/>
              <w:widowControl w:val="0"/>
              <w:spacing w:before="0" w:beforeAutospacing="0" w:after="0" w:afterAutospacing="0"/>
              <w:ind w:right="137"/>
              <w:jc w:val="both"/>
              <w:rPr>
                <w:rFonts w:ascii="Tahoma" w:hAnsi="Tahoma" w:cs="Tahoma"/>
                <w:sz w:val="22"/>
                <w:szCs w:val="22"/>
                <w:u w:val="single"/>
              </w:rPr>
            </w:pPr>
            <w:r w:rsidRPr="004E27D1">
              <w:rPr>
                <w:rFonts w:ascii="Tahoma" w:hAnsi="Tahoma" w:cs="Tahoma"/>
                <w:sz w:val="22"/>
                <w:szCs w:val="22"/>
                <w:u w:val="single"/>
              </w:rPr>
              <w:t>Условия оказания услуг:</w:t>
            </w:r>
          </w:p>
          <w:p w14:paraId="0CEF3668" w14:textId="4810CF7B" w:rsidR="00690EB4" w:rsidRPr="00970F1A" w:rsidRDefault="004D2B2A" w:rsidP="004D2B2A">
            <w:pPr>
              <w:jc w:val="both"/>
              <w:rPr>
                <w:rFonts w:ascii="Tahoma" w:hAnsi="Tahoma" w:cs="Tahoma"/>
              </w:rPr>
            </w:pPr>
            <w:r w:rsidRPr="0065610A">
              <w:rPr>
                <w:rFonts w:ascii="Tahoma" w:hAnsi="Tahoma" w:cs="Tahoma"/>
              </w:rPr>
              <w:t>в соответствии с требованиями Технического задания – Раздел 3 Извещения</w:t>
            </w:r>
            <w:r>
              <w:rPr>
                <w:rFonts w:ascii="Tahoma" w:hAnsi="Tahoma" w:cs="Tahoma"/>
              </w:rPr>
              <w:t>.</w:t>
            </w:r>
          </w:p>
        </w:tc>
      </w:tr>
      <w:tr w:rsidR="00C47A51" w:rsidRPr="008919DA" w14:paraId="37F4B696" w14:textId="77777777" w:rsidTr="003D28D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4FCFA5CE" w:rsidR="00C47A51" w:rsidRPr="008919DA" w:rsidRDefault="00C47A51" w:rsidP="00C47A51">
            <w:pPr>
              <w:pStyle w:val="a8"/>
              <w:ind w:left="0" w:right="57"/>
              <w:rPr>
                <w:rFonts w:ascii="Tahoma" w:hAnsi="Tahoma" w:cs="Tahoma"/>
                <w:b/>
              </w:rPr>
            </w:pPr>
            <w:r w:rsidRPr="008919D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0B4E8B36" w14:textId="02DF580F" w:rsidR="00C47A51" w:rsidRPr="008919DA" w:rsidRDefault="00C47A51" w:rsidP="00C47A51">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r w:rsidR="00907A0E" w:rsidRPr="00422014">
              <w:rPr>
                <w:rFonts w:ascii="Tahoma" w:eastAsia="Times New Roman" w:hAnsi="Tahoma" w:cs="Tahoma"/>
              </w:rPr>
              <w:t xml:space="preserve">ТЭК-торг </w:t>
            </w:r>
            <w:hyperlink r:id="rId14" w:history="1">
              <w:r w:rsidR="00907A0E" w:rsidRPr="00F25CA3">
                <w:rPr>
                  <w:rStyle w:val="ac"/>
                  <w:rFonts w:ascii="Tahoma" w:eastAsia="Times New Roman" w:hAnsi="Tahoma" w:cs="Tahoma"/>
                  <w:lang w:val="en-US"/>
                </w:rPr>
                <w:t>www</w:t>
              </w:r>
              <w:r w:rsidR="00907A0E" w:rsidRPr="00F25CA3">
                <w:rPr>
                  <w:rStyle w:val="ac"/>
                  <w:rFonts w:ascii="Tahoma" w:eastAsia="Times New Roman" w:hAnsi="Tahoma" w:cs="Tahoma"/>
                </w:rPr>
                <w:t>.</w:t>
              </w:r>
              <w:r w:rsidR="00907A0E" w:rsidRPr="00F25CA3">
                <w:rPr>
                  <w:rStyle w:val="ac"/>
                  <w:rFonts w:ascii="Tahoma" w:eastAsia="Times New Roman" w:hAnsi="Tahoma" w:cs="Tahoma"/>
                  <w:lang w:val="en-US"/>
                </w:rPr>
                <w:t>tektorg</w:t>
              </w:r>
              <w:r w:rsidR="00907A0E" w:rsidRPr="00B953AE">
                <w:rPr>
                  <w:rStyle w:val="ac"/>
                  <w:rFonts w:ascii="Tahoma" w:eastAsia="Times New Roman" w:hAnsi="Tahoma" w:cs="Tahoma"/>
                </w:rPr>
                <w:t>.</w:t>
              </w:r>
              <w:r w:rsidR="00907A0E" w:rsidRPr="00B953AE">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5F3F424C" w14:textId="27597CE8" w:rsidR="00C47A51" w:rsidRPr="008919DA" w:rsidRDefault="00C47A51" w:rsidP="00C47A51">
            <w:pPr>
              <w:ind w:right="130"/>
              <w:jc w:val="both"/>
              <w:rPr>
                <w:rFonts w:ascii="Tahoma" w:hAnsi="Tahoma" w:cs="Tahoma"/>
              </w:rPr>
            </w:pPr>
            <w:r w:rsidRPr="008919DA">
              <w:rPr>
                <w:rFonts w:ascii="Tahoma" w:hAnsi="Tahoma" w:cs="Tahoma"/>
              </w:rPr>
              <w:t>Участник закупки</w:t>
            </w:r>
            <w:r w:rsidR="003A22D4">
              <w:rPr>
                <w:rFonts w:ascii="Tahoma" w:hAnsi="Tahoma" w:cs="Tahoma"/>
              </w:rPr>
              <w:t xml:space="preserve"> несет все расходы, связанные с </w:t>
            </w:r>
            <w:r w:rsidRPr="008919DA">
              <w:rPr>
                <w:rFonts w:ascii="Tahoma" w:hAnsi="Tahoma" w:cs="Tahoma"/>
              </w:rPr>
              <w:t xml:space="preserve">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8DF59D8" w:rsidR="00C47A51" w:rsidRPr="008919DA" w:rsidRDefault="00C47A51" w:rsidP="00C47A51">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1D662C" w:rsidRPr="008919DA" w14:paraId="367A88D4" w14:textId="77777777" w:rsidTr="003D28D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18C57A1B" w14:textId="7F13D8FA" w:rsidR="001D662C" w:rsidRPr="008919DA" w:rsidRDefault="001D662C" w:rsidP="001D662C">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037B2B8C" w14:textId="77777777" w:rsidR="003A22D4" w:rsidRDefault="003A22D4" w:rsidP="003A22D4">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 xml:space="preserve">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6"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7"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14518369" w:rsidR="001D662C" w:rsidRPr="008919DA" w:rsidRDefault="003A22D4" w:rsidP="00393429">
            <w:pPr>
              <w:ind w:right="137"/>
              <w:jc w:val="both"/>
              <w:rPr>
                <w:rFonts w:ascii="Tahoma" w:hAnsi="Tahoma" w:cs="Tahoma"/>
              </w:rPr>
            </w:pPr>
            <w:r w:rsidRPr="007135FD">
              <w:rPr>
                <w:rFonts w:ascii="Tahoma" w:hAnsi="Tahoma" w:cs="Tahoma"/>
              </w:rPr>
              <w:t xml:space="preserve">Закупочная документация может быть </w:t>
            </w:r>
            <w:r w:rsidRPr="00183C33">
              <w:rPr>
                <w:rFonts w:ascii="Tahoma" w:hAnsi="Tahoma" w:cs="Tahoma"/>
                <w:highlight w:val="yellow"/>
              </w:rPr>
              <w:t>с «</w:t>
            </w:r>
            <w:r w:rsidR="00E20C69">
              <w:rPr>
                <w:rFonts w:ascii="Tahoma" w:hAnsi="Tahoma" w:cs="Tahoma"/>
                <w:highlight w:val="yellow"/>
              </w:rPr>
              <w:t>17</w:t>
            </w:r>
            <w:r w:rsidRPr="00183C33">
              <w:rPr>
                <w:rFonts w:ascii="Tahoma" w:hAnsi="Tahoma" w:cs="Tahoma"/>
                <w:highlight w:val="yellow"/>
              </w:rPr>
              <w:t xml:space="preserve">» </w:t>
            </w:r>
            <w:r w:rsidR="00E20C69">
              <w:rPr>
                <w:rFonts w:ascii="Tahoma" w:hAnsi="Tahoma" w:cs="Tahoma"/>
                <w:highlight w:val="yellow"/>
              </w:rPr>
              <w:t>марта</w:t>
            </w:r>
            <w:r>
              <w:rPr>
                <w:rFonts w:ascii="Tahoma" w:hAnsi="Tahoma" w:cs="Tahoma"/>
                <w:highlight w:val="yellow"/>
              </w:rPr>
              <w:t xml:space="preserve"> </w:t>
            </w:r>
            <w:r w:rsidRPr="00183C33">
              <w:rPr>
                <w:rFonts w:ascii="Tahoma" w:hAnsi="Tahoma" w:cs="Tahoma"/>
                <w:highlight w:val="yellow"/>
              </w:rPr>
              <w:t>202</w:t>
            </w:r>
            <w:r w:rsidR="00E20C69">
              <w:rPr>
                <w:rFonts w:ascii="Tahoma" w:hAnsi="Tahoma" w:cs="Tahoma"/>
                <w:highlight w:val="yellow"/>
              </w:rPr>
              <w:t>6</w:t>
            </w:r>
            <w:r w:rsidRPr="00183C33">
              <w:rPr>
                <w:rFonts w:ascii="Tahoma" w:hAnsi="Tahoma" w:cs="Tahoma"/>
                <w:highlight w:val="yellow"/>
              </w:rPr>
              <w:t xml:space="preserve"> г. по «</w:t>
            </w:r>
            <w:r w:rsidR="00E20C69">
              <w:rPr>
                <w:rFonts w:ascii="Tahoma" w:hAnsi="Tahoma" w:cs="Tahoma"/>
                <w:highlight w:val="yellow"/>
              </w:rPr>
              <w:t>2</w:t>
            </w:r>
            <w:r w:rsidR="00393429">
              <w:rPr>
                <w:rFonts w:ascii="Tahoma" w:hAnsi="Tahoma" w:cs="Tahoma"/>
                <w:highlight w:val="yellow"/>
              </w:rPr>
              <w:t>7</w:t>
            </w:r>
            <w:r w:rsidRPr="00183C33">
              <w:rPr>
                <w:rFonts w:ascii="Tahoma" w:hAnsi="Tahoma" w:cs="Tahoma"/>
                <w:highlight w:val="yellow"/>
              </w:rPr>
              <w:t>»</w:t>
            </w:r>
            <w:r>
              <w:rPr>
                <w:rFonts w:ascii="Tahoma" w:hAnsi="Tahoma" w:cs="Tahoma"/>
                <w:highlight w:val="yellow"/>
              </w:rPr>
              <w:t xml:space="preserve"> </w:t>
            </w:r>
            <w:r w:rsidR="00E20C69">
              <w:rPr>
                <w:rFonts w:ascii="Tahoma" w:hAnsi="Tahoma" w:cs="Tahoma"/>
                <w:highlight w:val="yellow"/>
              </w:rPr>
              <w:t>марта 2</w:t>
            </w:r>
            <w:r w:rsidRPr="00183C33">
              <w:rPr>
                <w:rFonts w:ascii="Tahoma" w:hAnsi="Tahoma" w:cs="Tahoma"/>
                <w:highlight w:val="yellow"/>
              </w:rPr>
              <w:t>02</w:t>
            </w:r>
            <w:r w:rsidR="00E20C69">
              <w:rPr>
                <w:rFonts w:ascii="Tahoma" w:hAnsi="Tahoma" w:cs="Tahoma"/>
                <w:highlight w:val="yellow"/>
              </w:rPr>
              <w:t>6</w:t>
            </w:r>
            <w:r w:rsidRPr="00183C33">
              <w:rPr>
                <w:rFonts w:ascii="Tahoma" w:hAnsi="Tahoma" w:cs="Tahoma"/>
                <w:highlight w:val="yellow"/>
              </w:rPr>
              <w:t xml:space="preserve"> 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1D662C" w:rsidRPr="008919DA" w14:paraId="0035DBC4" w14:textId="77777777" w:rsidTr="003D28D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1D662C" w:rsidRPr="008919DA" w:rsidRDefault="001D662C" w:rsidP="001D662C">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034392C1" w:rsidR="001D662C" w:rsidRPr="008919DA" w:rsidRDefault="001D662C" w:rsidP="001D662C">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55EA0903" w14:textId="77777777" w:rsidR="003A22D4" w:rsidRPr="00183C33" w:rsidRDefault="003A22D4" w:rsidP="003A22D4">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0E6896BA" w14:textId="77777777" w:rsidR="003A22D4" w:rsidRPr="00183C33" w:rsidRDefault="003A22D4" w:rsidP="003A22D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3993ADA8" w:rsidR="001D662C" w:rsidRPr="008919DA" w:rsidRDefault="003A22D4" w:rsidP="00393429">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sidR="00393429">
              <w:rPr>
                <w:rFonts w:ascii="Tahoma" w:hAnsi="Tahoma" w:cs="Tahoma"/>
                <w:highlight w:val="yellow"/>
              </w:rPr>
              <w:t>17</w:t>
            </w:r>
            <w:r w:rsidRPr="00183C33">
              <w:rPr>
                <w:rFonts w:ascii="Tahoma" w:hAnsi="Tahoma" w:cs="Tahoma"/>
                <w:highlight w:val="yellow"/>
              </w:rPr>
              <w:t>»</w:t>
            </w:r>
            <w:r w:rsidR="00393429">
              <w:rPr>
                <w:rFonts w:ascii="Tahoma" w:hAnsi="Tahoma" w:cs="Tahoma"/>
                <w:highlight w:val="yellow"/>
              </w:rPr>
              <w:t xml:space="preserve"> марта</w:t>
            </w:r>
            <w:r>
              <w:rPr>
                <w:rFonts w:ascii="Tahoma" w:hAnsi="Tahoma" w:cs="Tahoma"/>
                <w:highlight w:val="yellow"/>
              </w:rPr>
              <w:t xml:space="preserve"> </w:t>
            </w:r>
            <w:r w:rsidRPr="00183C33">
              <w:rPr>
                <w:rFonts w:ascii="Tahoma" w:hAnsi="Tahoma" w:cs="Tahoma"/>
                <w:highlight w:val="yellow"/>
              </w:rPr>
              <w:t>202</w:t>
            </w:r>
            <w:r w:rsidR="00393429">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183C33">
              <w:rPr>
                <w:rFonts w:ascii="Tahoma" w:hAnsi="Tahoma" w:cs="Tahoma"/>
                <w:highlight w:val="yellow"/>
              </w:rPr>
              <w:t>по «</w:t>
            </w:r>
            <w:r w:rsidR="00393429">
              <w:rPr>
                <w:rFonts w:ascii="Tahoma" w:hAnsi="Tahoma" w:cs="Tahoma"/>
                <w:highlight w:val="yellow"/>
              </w:rPr>
              <w:t>24</w:t>
            </w:r>
            <w:r w:rsidRPr="00183C33">
              <w:rPr>
                <w:rFonts w:ascii="Tahoma" w:hAnsi="Tahoma" w:cs="Tahoma"/>
                <w:highlight w:val="yellow"/>
              </w:rPr>
              <w:t xml:space="preserve">» </w:t>
            </w:r>
            <w:r w:rsidR="00393429">
              <w:rPr>
                <w:rFonts w:ascii="Tahoma" w:hAnsi="Tahoma" w:cs="Tahoma"/>
                <w:highlight w:val="yellow"/>
              </w:rPr>
              <w:t>марта</w:t>
            </w:r>
            <w:r>
              <w:rPr>
                <w:rFonts w:ascii="Tahoma" w:hAnsi="Tahoma" w:cs="Tahoma"/>
                <w:highlight w:val="yellow"/>
              </w:rPr>
              <w:t xml:space="preserve"> </w:t>
            </w:r>
            <w:r w:rsidRPr="00183C33">
              <w:rPr>
                <w:rFonts w:ascii="Tahoma" w:hAnsi="Tahoma" w:cs="Tahoma"/>
                <w:highlight w:val="yellow"/>
              </w:rPr>
              <w:t>202</w:t>
            </w:r>
            <w:r w:rsidR="00393429">
              <w:rPr>
                <w:rFonts w:ascii="Tahoma" w:hAnsi="Tahoma" w:cs="Tahoma"/>
                <w:highlight w:val="yellow"/>
              </w:rPr>
              <w:t>6</w:t>
            </w:r>
            <w:r w:rsidRPr="00183C33">
              <w:rPr>
                <w:rFonts w:ascii="Tahoma" w:hAnsi="Tahoma" w:cs="Tahoma"/>
                <w:highlight w:val="yellow"/>
              </w:rPr>
              <w:t xml:space="preserve"> г.</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1D662C" w:rsidRPr="008919DA" w14:paraId="0C57BB35" w14:textId="77777777" w:rsidTr="003D28D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1D662C" w:rsidRPr="008919DA" w:rsidRDefault="001D662C" w:rsidP="001D662C">
            <w:pPr>
              <w:pStyle w:val="a8"/>
              <w:numPr>
                <w:ilvl w:val="0"/>
                <w:numId w:val="1"/>
              </w:numPr>
              <w:ind w:left="0" w:firstLine="0"/>
              <w:rPr>
                <w:rFonts w:ascii="Tahoma" w:hAnsi="Tahoma" w:cs="Tahoma"/>
              </w:rPr>
            </w:pPr>
          </w:p>
          <w:p w14:paraId="2A8F7693" w14:textId="5CC4B786" w:rsidR="001D662C" w:rsidRPr="00970F1A" w:rsidRDefault="001D662C" w:rsidP="001D662C">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3C1F16A" w:rsidR="001D662C" w:rsidRPr="008919DA" w:rsidRDefault="003A22D4" w:rsidP="001D662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6BEEE310" w:rsidR="001D662C" w:rsidRPr="003A22D4" w:rsidRDefault="003A22D4" w:rsidP="00393429">
            <w:pPr>
              <w:rPr>
                <w:rFonts w:ascii="Tahoma" w:eastAsia="Times New Roman" w:hAnsi="Tahoma" w:cs="Tahoma"/>
                <w:color w:val="0563C1" w:themeColor="hyperlink"/>
                <w:u w:val="single"/>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с «</w:t>
            </w:r>
            <w:r w:rsidR="00393429">
              <w:rPr>
                <w:rFonts w:ascii="Tahoma" w:hAnsi="Tahoma" w:cs="Tahoma"/>
                <w:highlight w:val="yellow"/>
              </w:rPr>
              <w:t>17</w:t>
            </w:r>
            <w:r w:rsidRPr="00183C33">
              <w:rPr>
                <w:rFonts w:ascii="Tahoma" w:hAnsi="Tahoma" w:cs="Tahoma"/>
                <w:highlight w:val="yellow"/>
              </w:rPr>
              <w:t>»</w:t>
            </w:r>
            <w:r w:rsidR="00393429">
              <w:rPr>
                <w:rFonts w:ascii="Tahoma" w:hAnsi="Tahoma" w:cs="Tahoma"/>
                <w:highlight w:val="yellow"/>
              </w:rPr>
              <w:t xml:space="preserve"> марта</w:t>
            </w:r>
            <w:r>
              <w:rPr>
                <w:rFonts w:ascii="Tahoma" w:hAnsi="Tahoma" w:cs="Tahoma"/>
                <w:highlight w:val="yellow"/>
              </w:rPr>
              <w:t xml:space="preserve"> </w:t>
            </w:r>
            <w:r w:rsidRPr="00183C33">
              <w:rPr>
                <w:rFonts w:ascii="Tahoma" w:hAnsi="Tahoma" w:cs="Tahoma"/>
                <w:highlight w:val="yellow"/>
              </w:rPr>
              <w:t>202</w:t>
            </w:r>
            <w:r w:rsidR="00393429">
              <w:rPr>
                <w:rFonts w:ascii="Tahoma" w:hAnsi="Tahoma" w:cs="Tahoma"/>
                <w:highlight w:val="yellow"/>
              </w:rPr>
              <w:t>6</w:t>
            </w:r>
            <w:r w:rsidRPr="00183C33">
              <w:rPr>
                <w:rFonts w:ascii="Tahoma" w:hAnsi="Tahoma" w:cs="Tahoma"/>
                <w:highlight w:val="yellow"/>
              </w:rPr>
              <w:t xml:space="preserve"> г. по «</w:t>
            </w:r>
            <w:r w:rsidR="00393429">
              <w:rPr>
                <w:rFonts w:ascii="Tahoma" w:hAnsi="Tahoma" w:cs="Tahoma"/>
                <w:highlight w:val="yellow"/>
              </w:rPr>
              <w:t>27</w:t>
            </w:r>
            <w:r w:rsidRPr="00183C33">
              <w:rPr>
                <w:rFonts w:ascii="Tahoma" w:hAnsi="Tahoma" w:cs="Tahoma"/>
                <w:highlight w:val="yellow"/>
              </w:rPr>
              <w:t xml:space="preserve">» </w:t>
            </w:r>
            <w:r w:rsidR="00393429">
              <w:rPr>
                <w:rFonts w:ascii="Tahoma" w:hAnsi="Tahoma" w:cs="Tahoma"/>
                <w:highlight w:val="yellow"/>
              </w:rPr>
              <w:t>марта</w:t>
            </w:r>
            <w:r>
              <w:rPr>
                <w:rFonts w:ascii="Tahoma" w:hAnsi="Tahoma" w:cs="Tahoma"/>
                <w:highlight w:val="yellow"/>
              </w:rPr>
              <w:t xml:space="preserve"> </w:t>
            </w:r>
            <w:r w:rsidRPr="00183C33">
              <w:rPr>
                <w:rFonts w:ascii="Tahoma" w:hAnsi="Tahoma" w:cs="Tahoma"/>
                <w:highlight w:val="yellow"/>
              </w:rPr>
              <w:t>202</w:t>
            </w:r>
            <w:r w:rsidR="00393429">
              <w:rPr>
                <w:rFonts w:ascii="Tahoma" w:hAnsi="Tahoma" w:cs="Tahoma"/>
                <w:highlight w:val="yellow"/>
              </w:rPr>
              <w:t>6</w:t>
            </w:r>
            <w:r w:rsidRPr="00183C33">
              <w:rPr>
                <w:rFonts w:ascii="Tahoma" w:hAnsi="Tahoma" w:cs="Tahoma"/>
                <w:highlight w:val="yellow"/>
              </w:rPr>
              <w:t xml:space="preserve"> г. 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p>
        </w:tc>
      </w:tr>
      <w:tr w:rsidR="007E60AC" w:rsidRPr="008919DA" w14:paraId="6F78863B"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2F64C" w14:textId="77777777" w:rsidR="007E60AC" w:rsidRPr="008919DA" w:rsidRDefault="007E60AC" w:rsidP="007E60A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FA856" w14:textId="2CCA5907" w:rsidR="007E60AC" w:rsidRPr="008919DA" w:rsidRDefault="007E60AC" w:rsidP="007E60AC">
            <w:pPr>
              <w:rPr>
                <w:rFonts w:ascii="Tahoma" w:eastAsia="Times New Roman" w:hAnsi="Tahoma" w:cs="Tahoma"/>
                <w:color w:val="000000" w:themeColor="text1"/>
              </w:rPr>
            </w:pPr>
            <w:r w:rsidRPr="00915D9A">
              <w:rPr>
                <w:rFonts w:ascii="Tahoma" w:eastAsia="Times New Roman" w:hAnsi="Tahoma" w:cs="Tahoma"/>
                <w:color w:val="000000" w:themeColor="text1"/>
              </w:rPr>
              <w:t>Место, срок и порядок Отборочной стадии рассмотрения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A9932" w14:textId="41776DAD" w:rsidR="007E60AC" w:rsidRPr="007135FD" w:rsidRDefault="007E60AC" w:rsidP="007E60AC">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393429">
              <w:rPr>
                <w:rFonts w:ascii="Tahoma" w:hAnsi="Tahoma" w:cs="Tahoma"/>
                <w:highlight w:val="yellow"/>
              </w:rPr>
              <w:t>27</w:t>
            </w:r>
            <w:r w:rsidRPr="00183C33">
              <w:rPr>
                <w:rFonts w:ascii="Tahoma" w:hAnsi="Tahoma" w:cs="Tahoma"/>
                <w:highlight w:val="yellow"/>
              </w:rPr>
              <w:t>»</w:t>
            </w:r>
            <w:r w:rsidR="00393429">
              <w:rPr>
                <w:rFonts w:ascii="Tahoma" w:hAnsi="Tahoma" w:cs="Tahoma"/>
                <w:highlight w:val="yellow"/>
              </w:rPr>
              <w:t xml:space="preserve"> марта</w:t>
            </w:r>
            <w:r>
              <w:rPr>
                <w:rFonts w:ascii="Tahoma" w:hAnsi="Tahoma" w:cs="Tahoma"/>
                <w:highlight w:val="yellow"/>
              </w:rPr>
              <w:t xml:space="preserve"> </w:t>
            </w:r>
            <w:r w:rsidRPr="00183C33">
              <w:rPr>
                <w:rFonts w:ascii="Tahoma" w:hAnsi="Tahoma" w:cs="Tahoma"/>
                <w:highlight w:val="yellow"/>
              </w:rPr>
              <w:t>202</w:t>
            </w:r>
            <w:r w:rsidR="00393429">
              <w:rPr>
                <w:rFonts w:ascii="Tahoma" w:hAnsi="Tahoma" w:cs="Tahoma"/>
                <w:highlight w:val="yellow"/>
              </w:rPr>
              <w:t>6</w:t>
            </w:r>
            <w:r w:rsidRPr="00183C33">
              <w:rPr>
                <w:rFonts w:ascii="Tahoma" w:hAnsi="Tahoma" w:cs="Tahoma"/>
                <w:highlight w:val="yellow"/>
              </w:rPr>
              <w:t xml:space="preserve"> г.</w:t>
            </w:r>
            <w:r w:rsidRPr="003461B2">
              <w:rPr>
                <w:rFonts w:ascii="Tahoma" w:hAnsi="Tahoma" w:cs="Tahoma"/>
                <w:highlight w:val="yellow"/>
              </w:rPr>
              <w:t xml:space="preserve"> </w:t>
            </w:r>
            <w:r w:rsidRPr="00183C33">
              <w:rPr>
                <w:rFonts w:ascii="Tahoma" w:hAnsi="Tahoma" w:cs="Tahoma"/>
                <w:highlight w:val="yellow"/>
              </w:rPr>
              <w:t>по «</w:t>
            </w:r>
            <w:r w:rsidR="00393429">
              <w:rPr>
                <w:rFonts w:ascii="Tahoma" w:hAnsi="Tahoma" w:cs="Tahoma"/>
                <w:highlight w:val="yellow"/>
              </w:rPr>
              <w:t>13</w:t>
            </w:r>
            <w:r w:rsidRPr="00183C33">
              <w:rPr>
                <w:rFonts w:ascii="Tahoma" w:hAnsi="Tahoma" w:cs="Tahoma"/>
                <w:highlight w:val="yellow"/>
              </w:rPr>
              <w:t>»</w:t>
            </w:r>
            <w:r w:rsidR="00393429">
              <w:rPr>
                <w:rFonts w:ascii="Tahoma" w:hAnsi="Tahoma" w:cs="Tahoma"/>
                <w:highlight w:val="yellow"/>
              </w:rPr>
              <w:t xml:space="preserve"> апреля</w:t>
            </w:r>
            <w:r>
              <w:rPr>
                <w:rFonts w:ascii="Tahoma" w:hAnsi="Tahoma" w:cs="Tahoma"/>
                <w:highlight w:val="yellow"/>
              </w:rPr>
              <w:t xml:space="preserve"> </w:t>
            </w:r>
            <w:r w:rsidRPr="00183C33">
              <w:rPr>
                <w:rFonts w:ascii="Tahoma" w:hAnsi="Tahoma" w:cs="Tahoma"/>
                <w:highlight w:val="yellow"/>
              </w:rPr>
              <w:t>202</w:t>
            </w:r>
            <w:r w:rsidR="00393429">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7135FD">
              <w:rPr>
                <w:rFonts w:ascii="Tahoma" w:hAnsi="Tahoma" w:cs="Tahoma"/>
              </w:rPr>
              <w:t xml:space="preserve">проводит рассмотрение поступивших заявок, по адресу: г. Красноярск, ул. Бограда, 15. </w:t>
            </w:r>
          </w:p>
          <w:p w14:paraId="3B73FC5D" w14:textId="77777777" w:rsidR="007E60AC" w:rsidRPr="007135FD" w:rsidRDefault="007E60AC" w:rsidP="007E60AC">
            <w:pPr>
              <w:ind w:right="137"/>
              <w:jc w:val="both"/>
              <w:rPr>
                <w:rFonts w:ascii="Tahoma" w:hAnsi="Tahoma" w:cs="Tahoma"/>
              </w:rPr>
            </w:pPr>
          </w:p>
          <w:p w14:paraId="1C39C648" w14:textId="6BA55685" w:rsidR="007E60AC" w:rsidRPr="008919DA" w:rsidRDefault="007E60AC" w:rsidP="007E60AC">
            <w:pPr>
              <w:ind w:right="137"/>
              <w:jc w:val="both"/>
              <w:rPr>
                <w:rFonts w:ascii="Tahoma" w:hAnsi="Tahoma" w:cs="Tahoma"/>
              </w:rPr>
            </w:pPr>
            <w:r w:rsidRPr="00915D9A">
              <w:rPr>
                <w:rFonts w:ascii="Tahoma" w:hAnsi="Tahoma" w:cs="Tahoma"/>
              </w:rPr>
              <w:t>Порядок проведения отборочной стадии указан в п. 1.5.1. Раздела 2 Закупочной документации.</w:t>
            </w:r>
          </w:p>
        </w:tc>
      </w:tr>
      <w:tr w:rsidR="007E60AC" w:rsidRPr="008919DA" w14:paraId="4CA8B316" w14:textId="77777777" w:rsidTr="003D28D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7E60AC" w:rsidRPr="008919DA" w:rsidRDefault="007E60AC" w:rsidP="007E60A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7D0FE43E" w:rsidR="007E60AC" w:rsidRPr="008919DA" w:rsidRDefault="007E60AC" w:rsidP="007E60AC">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B42086" w14:textId="18704D05" w:rsidR="007E60AC" w:rsidRPr="00D8005C" w:rsidRDefault="007E60AC" w:rsidP="007E60AC">
            <w:pPr>
              <w:rPr>
                <w:rFonts w:ascii="Tahoma" w:hAnsi="Tahoma" w:cs="Tahoma"/>
              </w:rPr>
            </w:pPr>
            <w:r w:rsidRPr="00D8005C">
              <w:rPr>
                <w:rFonts w:ascii="Tahoma" w:hAnsi="Tahoma" w:cs="Tahoma"/>
              </w:rPr>
              <w:t xml:space="preserve">Переторжка состоится </w:t>
            </w:r>
            <w:r w:rsidRPr="00D8005C">
              <w:rPr>
                <w:rFonts w:ascii="Tahoma" w:hAnsi="Tahoma" w:cs="Tahoma"/>
                <w:highlight w:val="yellow"/>
              </w:rPr>
              <w:t xml:space="preserve">с </w:t>
            </w:r>
            <w:r w:rsidRPr="00183C33">
              <w:rPr>
                <w:rFonts w:ascii="Tahoma" w:hAnsi="Tahoma" w:cs="Tahoma"/>
                <w:highlight w:val="yellow"/>
              </w:rPr>
              <w:t>«</w:t>
            </w:r>
            <w:r w:rsidR="00393429">
              <w:rPr>
                <w:rFonts w:ascii="Tahoma" w:hAnsi="Tahoma" w:cs="Tahoma"/>
                <w:highlight w:val="yellow"/>
              </w:rPr>
              <w:t>14</w:t>
            </w:r>
            <w:r w:rsidRPr="00183C33">
              <w:rPr>
                <w:rFonts w:ascii="Tahoma" w:hAnsi="Tahoma" w:cs="Tahoma"/>
                <w:highlight w:val="yellow"/>
              </w:rPr>
              <w:t xml:space="preserve">» </w:t>
            </w:r>
            <w:r w:rsidR="00393429">
              <w:rPr>
                <w:rFonts w:ascii="Tahoma" w:hAnsi="Tahoma" w:cs="Tahoma"/>
                <w:highlight w:val="yellow"/>
              </w:rPr>
              <w:t>апреля</w:t>
            </w:r>
            <w:r>
              <w:rPr>
                <w:rFonts w:ascii="Tahoma" w:hAnsi="Tahoma" w:cs="Tahoma"/>
                <w:highlight w:val="yellow"/>
              </w:rPr>
              <w:t xml:space="preserve"> </w:t>
            </w:r>
            <w:r w:rsidRPr="00183C33">
              <w:rPr>
                <w:rFonts w:ascii="Tahoma" w:hAnsi="Tahoma" w:cs="Tahoma"/>
                <w:highlight w:val="yellow"/>
              </w:rPr>
              <w:t>202</w:t>
            </w:r>
            <w:r w:rsidR="00393429">
              <w:rPr>
                <w:rFonts w:ascii="Tahoma" w:hAnsi="Tahoma" w:cs="Tahoma"/>
                <w:highlight w:val="yellow"/>
              </w:rPr>
              <w:t>6</w:t>
            </w:r>
            <w:r w:rsidRPr="00183C33">
              <w:rPr>
                <w:rFonts w:ascii="Tahoma" w:hAnsi="Tahoma" w:cs="Tahoma"/>
                <w:highlight w:val="yellow"/>
              </w:rPr>
              <w:t xml:space="preserve"> г.</w:t>
            </w:r>
            <w:r w:rsidRPr="00D8005C">
              <w:rPr>
                <w:rFonts w:ascii="Tahoma" w:hAnsi="Tahoma" w:cs="Tahoma"/>
                <w:highlight w:val="yellow"/>
              </w:rPr>
              <w:t xml:space="preserve"> по </w:t>
            </w:r>
            <w:r w:rsidRPr="00183C33">
              <w:rPr>
                <w:rFonts w:ascii="Tahoma" w:hAnsi="Tahoma" w:cs="Tahoma"/>
                <w:highlight w:val="yellow"/>
              </w:rPr>
              <w:t>«</w:t>
            </w:r>
            <w:r w:rsidR="00393429">
              <w:rPr>
                <w:rFonts w:ascii="Tahoma" w:hAnsi="Tahoma" w:cs="Tahoma"/>
                <w:highlight w:val="yellow"/>
              </w:rPr>
              <w:t>15</w:t>
            </w:r>
            <w:r w:rsidRPr="00183C33">
              <w:rPr>
                <w:rFonts w:ascii="Tahoma" w:hAnsi="Tahoma" w:cs="Tahoma"/>
                <w:highlight w:val="yellow"/>
              </w:rPr>
              <w:t>»</w:t>
            </w:r>
            <w:r w:rsidR="00393429">
              <w:rPr>
                <w:rFonts w:ascii="Tahoma" w:hAnsi="Tahoma" w:cs="Tahoma"/>
                <w:highlight w:val="yellow"/>
              </w:rPr>
              <w:t xml:space="preserve"> апреля</w:t>
            </w:r>
            <w:r>
              <w:rPr>
                <w:rFonts w:ascii="Tahoma" w:hAnsi="Tahoma" w:cs="Tahoma"/>
                <w:highlight w:val="yellow"/>
              </w:rPr>
              <w:t xml:space="preserve"> </w:t>
            </w:r>
            <w:r w:rsidRPr="00183C33">
              <w:rPr>
                <w:rFonts w:ascii="Tahoma" w:hAnsi="Tahoma" w:cs="Tahoma"/>
                <w:highlight w:val="yellow"/>
              </w:rPr>
              <w:t>202</w:t>
            </w:r>
            <w:r w:rsidR="00393429">
              <w:rPr>
                <w:rFonts w:ascii="Tahoma" w:hAnsi="Tahoma" w:cs="Tahoma"/>
                <w:highlight w:val="yellow"/>
              </w:rPr>
              <w:t>6</w:t>
            </w:r>
            <w:r w:rsidRPr="00183C33">
              <w:rPr>
                <w:rFonts w:ascii="Tahoma" w:hAnsi="Tahoma" w:cs="Tahoma"/>
                <w:highlight w:val="yellow"/>
              </w:rPr>
              <w:t xml:space="preserve"> г.</w:t>
            </w:r>
            <w:r w:rsidRPr="00D8005C">
              <w:rPr>
                <w:rFonts w:ascii="Tahoma" w:hAnsi="Tahoma" w:cs="Tahoma"/>
                <w:highlight w:val="yellow"/>
              </w:rPr>
              <w:t xml:space="preserve"> </w:t>
            </w:r>
            <w:r w:rsidRPr="00D8005C">
              <w:rPr>
                <w:rFonts w:ascii="Tahoma" w:hAnsi="Tahoma" w:cs="Tahoma"/>
              </w:rPr>
              <w:t xml:space="preserve">Переторжка проводится с использованием ЭТП </w:t>
            </w:r>
            <w:r w:rsidRPr="00422014">
              <w:rPr>
                <w:rFonts w:ascii="Tahoma" w:eastAsia="Times New Roman" w:hAnsi="Tahoma" w:cs="Tahoma"/>
              </w:rPr>
              <w:t>ТЭК-торг (</w:t>
            </w:r>
            <w:hyperlink r:id="rId19"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F25CA3">
                <w:rPr>
                  <w:rStyle w:val="ac"/>
                  <w:rFonts w:ascii="Tahoma" w:eastAsia="Times New Roman" w:hAnsi="Tahoma" w:cs="Tahoma"/>
                </w:rPr>
                <w:t>.</w:t>
              </w:r>
              <w:r w:rsidRPr="00F25CA3">
                <w:rPr>
                  <w:rStyle w:val="ac"/>
                  <w:rFonts w:ascii="Tahoma" w:eastAsia="Times New Roman" w:hAnsi="Tahoma" w:cs="Tahoma"/>
                  <w:lang w:val="en-US"/>
                </w:rPr>
                <w:t>ru</w:t>
              </w:r>
            </w:hyperlink>
            <w:r>
              <w:rPr>
                <w:rStyle w:val="ac"/>
                <w:rFonts w:ascii="Tahoma" w:eastAsia="Times New Roman" w:hAnsi="Tahoma" w:cs="Tahoma"/>
              </w:rPr>
              <w:t>)</w:t>
            </w:r>
            <w:r w:rsidRPr="00D8005C">
              <w:rPr>
                <w:rFonts w:ascii="Tahoma" w:hAnsi="Tahoma" w:cs="Tahoma"/>
              </w:rPr>
              <w:t>.</w:t>
            </w:r>
          </w:p>
          <w:p w14:paraId="1B8EB454" w14:textId="4A509437" w:rsidR="007E60AC" w:rsidRPr="008919DA" w:rsidRDefault="007E60AC" w:rsidP="007E60AC">
            <w:pPr>
              <w:ind w:right="137"/>
              <w:jc w:val="both"/>
              <w:rPr>
                <w:rFonts w:ascii="Tahoma" w:hAnsi="Tahoma" w:cs="Tahoma"/>
              </w:rPr>
            </w:pPr>
            <w:r w:rsidRPr="00CF1D1D">
              <w:rPr>
                <w:rFonts w:ascii="Tahoma" w:hAnsi="Tahoma" w:cs="Tahoma"/>
              </w:rPr>
              <w:t xml:space="preserve">Порядок проведения переторжки указан в п. 1.5.2. раздела 2 </w:t>
            </w:r>
            <w:r w:rsidRPr="00F566D7">
              <w:rPr>
                <w:rFonts w:ascii="Tahoma" w:hAnsi="Tahoma" w:cs="Tahoma"/>
              </w:rPr>
              <w:t>Закупочной документации</w:t>
            </w:r>
            <w:r w:rsidRPr="00CF1D1D">
              <w:rPr>
                <w:rFonts w:ascii="Tahoma" w:hAnsi="Tahoma" w:cs="Tahoma"/>
              </w:rPr>
              <w:t>.</w:t>
            </w:r>
          </w:p>
        </w:tc>
      </w:tr>
      <w:tr w:rsidR="007E60AC" w:rsidRPr="008919DA" w14:paraId="6587A207"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7E60AC" w:rsidRPr="008919DA" w:rsidRDefault="007E60AC" w:rsidP="007E60A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C412E71" w:rsidR="007E60AC" w:rsidRPr="008919DA" w:rsidRDefault="007E60AC" w:rsidP="007E60AC">
            <w:pPr>
              <w:rPr>
                <w:rFonts w:ascii="Tahoma" w:hAnsi="Tahoma" w:cs="Tahoma"/>
              </w:rPr>
            </w:pPr>
            <w:r w:rsidRPr="006B4466">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160B0A" w14:textId="5374E6B0" w:rsidR="007E60AC" w:rsidRPr="007135FD" w:rsidRDefault="00FD4BD8" w:rsidP="007E60AC">
            <w:pPr>
              <w:ind w:right="137"/>
              <w:jc w:val="both"/>
              <w:rPr>
                <w:rFonts w:ascii="Tahoma" w:hAnsi="Tahoma" w:cs="Tahoma"/>
              </w:rPr>
            </w:pPr>
            <w:r>
              <w:rPr>
                <w:rFonts w:ascii="Tahoma" w:hAnsi="Tahoma" w:cs="Tahoma"/>
              </w:rPr>
              <w:t>З</w:t>
            </w:r>
            <w:r w:rsidR="007E60AC" w:rsidRPr="00F566D7">
              <w:rPr>
                <w:rFonts w:ascii="Tahoma" w:hAnsi="Tahoma" w:cs="Tahoma"/>
              </w:rPr>
              <w:t xml:space="preserve">акупочная </w:t>
            </w:r>
            <w:r w:rsidR="007E60AC">
              <w:rPr>
                <w:rFonts w:ascii="Tahoma" w:hAnsi="Tahoma" w:cs="Tahoma"/>
              </w:rPr>
              <w:t>к</w:t>
            </w:r>
            <w:r w:rsidR="007E60AC" w:rsidRPr="007135FD">
              <w:rPr>
                <w:rFonts w:ascii="Tahoma" w:hAnsi="Tahoma" w:cs="Tahoma"/>
              </w:rPr>
              <w:t xml:space="preserve">омиссия в срок </w:t>
            </w:r>
            <w:r w:rsidR="007E60AC" w:rsidRPr="00183C33">
              <w:rPr>
                <w:rFonts w:ascii="Tahoma" w:hAnsi="Tahoma" w:cs="Tahoma"/>
                <w:highlight w:val="yellow"/>
              </w:rPr>
              <w:t>«</w:t>
            </w:r>
            <w:r w:rsidR="00393429">
              <w:rPr>
                <w:rFonts w:ascii="Tahoma" w:hAnsi="Tahoma" w:cs="Tahoma"/>
                <w:highlight w:val="yellow"/>
              </w:rPr>
              <w:t>24</w:t>
            </w:r>
            <w:r w:rsidR="007E60AC" w:rsidRPr="00183C33">
              <w:rPr>
                <w:rFonts w:ascii="Tahoma" w:hAnsi="Tahoma" w:cs="Tahoma"/>
                <w:highlight w:val="yellow"/>
              </w:rPr>
              <w:t xml:space="preserve">» </w:t>
            </w:r>
            <w:r w:rsidR="00393429">
              <w:rPr>
                <w:rFonts w:ascii="Tahoma" w:hAnsi="Tahoma" w:cs="Tahoma"/>
                <w:highlight w:val="yellow"/>
              </w:rPr>
              <w:t>апреля</w:t>
            </w:r>
            <w:r w:rsidR="007E60AC">
              <w:rPr>
                <w:rFonts w:ascii="Tahoma" w:hAnsi="Tahoma" w:cs="Tahoma"/>
                <w:highlight w:val="yellow"/>
              </w:rPr>
              <w:t xml:space="preserve"> </w:t>
            </w:r>
            <w:r w:rsidR="007E60AC" w:rsidRPr="00183C33">
              <w:rPr>
                <w:rFonts w:ascii="Tahoma" w:hAnsi="Tahoma" w:cs="Tahoma"/>
                <w:highlight w:val="yellow"/>
              </w:rPr>
              <w:t>202</w:t>
            </w:r>
            <w:r w:rsidR="00393429">
              <w:rPr>
                <w:rFonts w:ascii="Tahoma" w:hAnsi="Tahoma" w:cs="Tahoma"/>
                <w:highlight w:val="yellow"/>
              </w:rPr>
              <w:t>6</w:t>
            </w:r>
            <w:r w:rsidR="007E60AC" w:rsidRPr="00183C33">
              <w:rPr>
                <w:rFonts w:ascii="Tahoma" w:hAnsi="Tahoma" w:cs="Tahoma"/>
                <w:highlight w:val="yellow"/>
              </w:rPr>
              <w:t>г.</w:t>
            </w:r>
            <w:r w:rsidR="007E60AC" w:rsidRPr="007135FD">
              <w:rPr>
                <w:rFonts w:ascii="Tahoma" w:hAnsi="Tahoma" w:cs="Tahoma"/>
              </w:rPr>
              <w:t xml:space="preserve"> проводит сопоставление ценовых предложений, по адресу г. Красноярск ул. </w:t>
            </w:r>
            <w:r w:rsidR="007E60AC">
              <w:rPr>
                <w:rFonts w:ascii="Tahoma" w:hAnsi="Tahoma" w:cs="Tahoma"/>
              </w:rPr>
              <w:t>Бограда 15.</w:t>
            </w:r>
          </w:p>
          <w:p w14:paraId="4E065F6C" w14:textId="38B2351B" w:rsidR="007E60AC" w:rsidRPr="008919DA" w:rsidRDefault="007E60AC" w:rsidP="007E60AC">
            <w:pPr>
              <w:ind w:right="137"/>
              <w:jc w:val="both"/>
              <w:rPr>
                <w:rFonts w:ascii="Tahoma" w:hAnsi="Tahoma" w:cs="Tahoma"/>
                <w:i/>
                <w:iCs/>
              </w:rPr>
            </w:pPr>
            <w:r w:rsidRPr="006B4466">
              <w:rPr>
                <w:rFonts w:ascii="Tahoma" w:hAnsi="Tahoma" w:cs="Tahoma"/>
              </w:rPr>
              <w:t>Порядок проведения Оценочной стадии указан в п. 1.5.3. Раздела 2 Закупочной документации</w:t>
            </w:r>
            <w:r w:rsidRPr="007135FD">
              <w:rPr>
                <w:rFonts w:ascii="Tahoma" w:hAnsi="Tahoma" w:cs="Tahoma"/>
              </w:rPr>
              <w:t>.</w:t>
            </w:r>
          </w:p>
        </w:tc>
      </w:tr>
      <w:tr w:rsidR="007E60AC" w:rsidRPr="008919DA" w14:paraId="40D5FBDA"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B89EC" w14:textId="77777777" w:rsidR="007E60AC" w:rsidRPr="008919DA" w:rsidRDefault="007E60AC" w:rsidP="007E60AC">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A6D72F" w14:textId="53600F92" w:rsidR="007E60AC" w:rsidRPr="006B4466" w:rsidRDefault="007E60AC" w:rsidP="007E60AC">
            <w:pPr>
              <w:rPr>
                <w:rFonts w:ascii="Tahoma" w:eastAsia="Times New Roman" w:hAnsi="Tahoma" w:cs="Tahoma"/>
                <w:color w:val="000000" w:themeColor="text1"/>
              </w:rPr>
            </w:pPr>
            <w:r w:rsidRPr="007135FD">
              <w:rPr>
                <w:rFonts w:ascii="Tahoma" w:eastAsia="Times New Roman" w:hAnsi="Tahoma" w:cs="Tahoma"/>
              </w:rPr>
              <w:t>Место, дата и время и 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23200" w14:textId="2624C0B2" w:rsidR="007E60AC" w:rsidRDefault="00FD4BD8" w:rsidP="007E60AC">
            <w:pPr>
              <w:ind w:right="137"/>
              <w:jc w:val="both"/>
              <w:rPr>
                <w:rFonts w:ascii="Tahoma" w:hAnsi="Tahoma" w:cs="Tahoma"/>
              </w:rPr>
            </w:pPr>
            <w:r>
              <w:rPr>
                <w:rFonts w:ascii="Tahoma" w:hAnsi="Tahoma" w:cs="Tahoma"/>
              </w:rPr>
              <w:t>З</w:t>
            </w:r>
            <w:r w:rsidR="007E60AC" w:rsidRPr="007135FD">
              <w:rPr>
                <w:rFonts w:ascii="Tahoma" w:hAnsi="Tahoma" w:cs="Tahoma"/>
              </w:rPr>
              <w:t xml:space="preserve">акупочная комиссия проводит подведение итогов открытого запроса предложений </w:t>
            </w:r>
            <w:r w:rsidR="007E60AC" w:rsidRPr="00183C33">
              <w:rPr>
                <w:rFonts w:ascii="Tahoma" w:hAnsi="Tahoma" w:cs="Tahoma"/>
                <w:highlight w:val="yellow"/>
              </w:rPr>
              <w:t>«</w:t>
            </w:r>
            <w:r w:rsidR="00393429">
              <w:rPr>
                <w:rFonts w:ascii="Tahoma" w:hAnsi="Tahoma" w:cs="Tahoma"/>
                <w:highlight w:val="yellow"/>
              </w:rPr>
              <w:t>24</w:t>
            </w:r>
            <w:r w:rsidR="007E60AC" w:rsidRPr="00183C33">
              <w:rPr>
                <w:rFonts w:ascii="Tahoma" w:hAnsi="Tahoma" w:cs="Tahoma"/>
                <w:highlight w:val="yellow"/>
              </w:rPr>
              <w:t>»</w:t>
            </w:r>
            <w:r w:rsidR="00393429">
              <w:rPr>
                <w:rFonts w:ascii="Tahoma" w:hAnsi="Tahoma" w:cs="Tahoma"/>
                <w:highlight w:val="yellow"/>
              </w:rPr>
              <w:t xml:space="preserve"> апреля </w:t>
            </w:r>
            <w:r w:rsidR="007E60AC" w:rsidRPr="00183C33">
              <w:rPr>
                <w:rFonts w:ascii="Tahoma" w:hAnsi="Tahoma" w:cs="Tahoma"/>
                <w:highlight w:val="yellow"/>
              </w:rPr>
              <w:t>202</w:t>
            </w:r>
            <w:r w:rsidR="00393429">
              <w:rPr>
                <w:rFonts w:ascii="Tahoma" w:hAnsi="Tahoma" w:cs="Tahoma"/>
                <w:highlight w:val="yellow"/>
              </w:rPr>
              <w:t>4</w:t>
            </w:r>
            <w:bookmarkStart w:id="0" w:name="_GoBack"/>
            <w:bookmarkEnd w:id="0"/>
            <w:r w:rsidR="007E60AC" w:rsidRPr="00183C33">
              <w:rPr>
                <w:rFonts w:ascii="Tahoma" w:hAnsi="Tahoma" w:cs="Tahoma"/>
                <w:highlight w:val="yellow"/>
              </w:rPr>
              <w:t xml:space="preserve"> г.</w:t>
            </w:r>
            <w:r w:rsidR="007E60AC">
              <w:rPr>
                <w:rFonts w:ascii="Tahoma" w:hAnsi="Tahoma" w:cs="Tahoma"/>
              </w:rPr>
              <w:t xml:space="preserve"> </w:t>
            </w:r>
            <w:r w:rsidR="007E60AC" w:rsidRPr="006B4466">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007E60AC" w:rsidRPr="00183C33">
              <w:rPr>
                <w:rFonts w:ascii="Tahoma" w:eastAsia="Times New Roman" w:hAnsi="Tahoma" w:cs="Tahoma"/>
              </w:rPr>
              <w:t xml:space="preserve">ТЭК-торг </w:t>
            </w:r>
            <w:r w:rsidR="007E60AC" w:rsidRPr="008A060B">
              <w:rPr>
                <w:rFonts w:ascii="Tahoma" w:hAnsi="Tahoma" w:cs="Tahoma"/>
              </w:rPr>
              <w:t xml:space="preserve">адрес </w:t>
            </w:r>
            <w:hyperlink r:id="rId20" w:history="1">
              <w:r w:rsidR="007E60AC" w:rsidRPr="00F25CA3">
                <w:rPr>
                  <w:rStyle w:val="ac"/>
                  <w:rFonts w:ascii="Tahoma" w:eastAsia="Times New Roman" w:hAnsi="Tahoma" w:cs="Tahoma"/>
                  <w:lang w:val="en-US"/>
                </w:rPr>
                <w:t>www</w:t>
              </w:r>
              <w:r w:rsidR="007E60AC" w:rsidRPr="00F25CA3">
                <w:rPr>
                  <w:rStyle w:val="ac"/>
                  <w:rFonts w:ascii="Tahoma" w:eastAsia="Times New Roman" w:hAnsi="Tahoma" w:cs="Tahoma"/>
                </w:rPr>
                <w:t>.</w:t>
              </w:r>
              <w:r w:rsidR="007E60AC" w:rsidRPr="00F25CA3">
                <w:rPr>
                  <w:rStyle w:val="ac"/>
                  <w:rFonts w:ascii="Tahoma" w:eastAsia="Times New Roman" w:hAnsi="Tahoma" w:cs="Tahoma"/>
                  <w:lang w:val="en-US"/>
                </w:rPr>
                <w:t>tektorg</w:t>
              </w:r>
              <w:r w:rsidR="007E60AC" w:rsidRPr="00F25CA3">
                <w:rPr>
                  <w:rStyle w:val="ac"/>
                  <w:rFonts w:ascii="Tahoma" w:eastAsia="Times New Roman" w:hAnsi="Tahoma" w:cs="Tahoma"/>
                </w:rPr>
                <w:t>.</w:t>
              </w:r>
              <w:r w:rsidR="007E60AC" w:rsidRPr="00F25CA3">
                <w:rPr>
                  <w:rStyle w:val="ac"/>
                  <w:rFonts w:ascii="Tahoma" w:eastAsia="Times New Roman" w:hAnsi="Tahoma" w:cs="Tahoma"/>
                  <w:lang w:val="en-US"/>
                </w:rPr>
                <w:t>ru</w:t>
              </w:r>
            </w:hyperlink>
            <w:r w:rsidR="007E60AC" w:rsidRPr="006B4466">
              <w:rPr>
                <w:rFonts w:ascii="Tahoma" w:hAnsi="Tahoma" w:cs="Tahoma"/>
              </w:rPr>
              <w:t xml:space="preserve">. </w:t>
            </w:r>
          </w:p>
          <w:p w14:paraId="459A059C" w14:textId="3184FB4C" w:rsidR="007E60AC" w:rsidRDefault="007E60AC" w:rsidP="007E60AC">
            <w:pPr>
              <w:ind w:right="137"/>
              <w:jc w:val="both"/>
              <w:rPr>
                <w:rFonts w:ascii="Tahoma" w:hAnsi="Tahoma" w:cs="Tahoma"/>
              </w:rPr>
            </w:pPr>
            <w:r w:rsidRPr="006B4466">
              <w:rPr>
                <w:rFonts w:ascii="Tahoma" w:hAnsi="Tahoma" w:cs="Tahoma"/>
              </w:rPr>
              <w:t>Порядок подведения итогов указан в п. 1.6. Раздела 2 Закупочной документации</w:t>
            </w:r>
            <w:r>
              <w:rPr>
                <w:rFonts w:ascii="Tahoma" w:hAnsi="Tahoma" w:cs="Tahoma"/>
              </w:rPr>
              <w:t>.</w:t>
            </w:r>
          </w:p>
        </w:tc>
      </w:tr>
      <w:tr w:rsidR="00C47A51" w:rsidRPr="008919DA" w14:paraId="774FCE52"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0A3DB28F" w:rsidR="00C47A51" w:rsidRPr="008919DA" w:rsidRDefault="00C47A51" w:rsidP="00C47A51">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6D71B8B0" w:rsidR="00C47A51" w:rsidRPr="008919DA" w:rsidRDefault="00C47A51" w:rsidP="00C47A51">
            <w:pPr>
              <w:ind w:right="137"/>
              <w:jc w:val="both"/>
              <w:rPr>
                <w:rFonts w:ascii="Tahoma" w:hAnsi="Tahoma" w:cs="Tahoma"/>
              </w:rPr>
            </w:pPr>
            <w:r w:rsidRPr="008919DA">
              <w:rPr>
                <w:rFonts w:ascii="Tahoma" w:hAnsi="Tahoma" w:cs="Tahoma"/>
              </w:rPr>
              <w:t>В настоящей закупке не устанавливается</w:t>
            </w:r>
          </w:p>
        </w:tc>
      </w:tr>
      <w:tr w:rsidR="00471933" w:rsidRPr="008919DA" w14:paraId="4A10A71B" w14:textId="77777777" w:rsidTr="003D28D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8919DA" w:rsidRDefault="00471933" w:rsidP="0047193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8919DA" w:rsidRDefault="00471933" w:rsidP="00471933">
            <w:pPr>
              <w:rPr>
                <w:rFonts w:ascii="Tahoma" w:eastAsia="Times New Roman" w:hAnsi="Tahoma" w:cs="Tahoma"/>
              </w:rPr>
            </w:pPr>
            <w:r w:rsidRPr="00456BA2">
              <w:rPr>
                <w:rFonts w:ascii="Tahoma" w:eastAsia="Times New Roman" w:hAnsi="Tahoma" w:cs="Tahoma"/>
              </w:rPr>
              <w:t>Требования к участникам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2BC5A" w14:textId="644831B2" w:rsidR="00EB7F32" w:rsidRPr="007E60AC" w:rsidRDefault="00C14F8F" w:rsidP="007E60AC">
            <w:pPr>
              <w:pStyle w:val="aff4"/>
              <w:jc w:val="both"/>
              <w:rPr>
                <w:rFonts w:ascii="Tahoma" w:hAnsi="Tahoma" w:cs="Tahoma"/>
                <w:sz w:val="22"/>
                <w:szCs w:val="22"/>
              </w:rPr>
            </w:pPr>
            <w:r w:rsidRPr="008919DA">
              <w:rPr>
                <w:rFonts w:ascii="Tahoma" w:hAnsi="Tahoma" w:cs="Tahoma"/>
                <w:sz w:val="22"/>
                <w:szCs w:val="22"/>
              </w:rPr>
              <w:t>Согласно п. 1.2 Раздела 2 - Общие положения Закупочной документации и Приложения №3</w:t>
            </w:r>
            <w:r w:rsidR="00AD2450" w:rsidRPr="008919DA">
              <w:rPr>
                <w:rFonts w:ascii="Tahoma" w:hAnsi="Tahoma" w:cs="Tahoma"/>
                <w:sz w:val="22"/>
                <w:szCs w:val="22"/>
              </w:rPr>
              <w:t xml:space="preserve"> к Информационной карте</w:t>
            </w:r>
            <w:r w:rsidRPr="008919DA">
              <w:rPr>
                <w:rFonts w:ascii="Tahoma" w:hAnsi="Tahoma" w:cs="Tahoma"/>
                <w:sz w:val="22"/>
                <w:szCs w:val="22"/>
              </w:rPr>
              <w:t xml:space="preserve"> – Отборочные критерии</w:t>
            </w:r>
            <w:r w:rsidR="007E60AC">
              <w:rPr>
                <w:rFonts w:ascii="Tahoma" w:hAnsi="Tahoma" w:cs="Tahoma"/>
                <w:sz w:val="22"/>
                <w:szCs w:val="22"/>
              </w:rPr>
              <w:t xml:space="preserve">. </w:t>
            </w:r>
          </w:p>
        </w:tc>
      </w:tr>
      <w:tr w:rsidR="00471933" w:rsidRPr="008919DA" w14:paraId="5182EB3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7CE18AC4" w14:textId="77777777" w:rsidR="00471933" w:rsidRPr="008919DA" w:rsidRDefault="00471933" w:rsidP="00471933">
            <w:pPr>
              <w:rPr>
                <w:rFonts w:ascii="Tahoma" w:eastAsia="Times New Roman" w:hAnsi="Tahoma" w:cs="Tahoma"/>
              </w:rPr>
            </w:pPr>
            <w:r w:rsidRPr="008919DA">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946" w:type="dxa"/>
          </w:tcPr>
          <w:p w14:paraId="73958CCB" w14:textId="1E9A05ED" w:rsidR="00197462" w:rsidRPr="008919DA" w:rsidRDefault="00D5146C" w:rsidP="00197462">
            <w:pPr>
              <w:autoSpaceDE w:val="0"/>
              <w:autoSpaceDN w:val="0"/>
              <w:adjustRightInd w:val="0"/>
              <w:ind w:right="57"/>
              <w:jc w:val="both"/>
              <w:rPr>
                <w:rFonts w:ascii="Tahoma" w:hAnsi="Tahoma" w:cs="Tahoma"/>
              </w:rPr>
            </w:pPr>
            <w:r w:rsidRPr="00183C33">
              <w:rPr>
                <w:rFonts w:ascii="Tahoma" w:hAnsi="Tahoma" w:cs="Tahoma"/>
              </w:rPr>
              <w:t>Заявка на участие в закупке должна содержать документы</w:t>
            </w:r>
            <w:r w:rsidR="00197462" w:rsidRPr="008919DA">
              <w:rPr>
                <w:rFonts w:ascii="Tahoma" w:hAnsi="Tahoma" w:cs="Tahoma"/>
              </w:rPr>
              <w:t>, указанные в п. 2</w:t>
            </w:r>
            <w:r w:rsidR="001F0778">
              <w:rPr>
                <w:rFonts w:ascii="Tahoma" w:hAnsi="Tahoma" w:cs="Tahoma"/>
              </w:rPr>
              <w:t>1</w:t>
            </w:r>
            <w:r w:rsidR="00197462" w:rsidRPr="008919DA">
              <w:rPr>
                <w:rFonts w:ascii="Tahoma" w:hAnsi="Tahoma" w:cs="Tahoma"/>
              </w:rPr>
              <w:t xml:space="preserve">.1, </w:t>
            </w:r>
            <w:r>
              <w:rPr>
                <w:rFonts w:ascii="Tahoma" w:hAnsi="Tahoma" w:cs="Tahoma"/>
              </w:rPr>
              <w:t>2</w:t>
            </w:r>
            <w:r w:rsidR="001F0778">
              <w:rPr>
                <w:rFonts w:ascii="Tahoma" w:hAnsi="Tahoma" w:cs="Tahoma"/>
              </w:rPr>
              <w:t>1</w:t>
            </w:r>
            <w:r>
              <w:rPr>
                <w:rFonts w:ascii="Tahoma" w:hAnsi="Tahoma" w:cs="Tahoma"/>
              </w:rPr>
              <w:t xml:space="preserve">.2 </w:t>
            </w:r>
            <w:r w:rsidR="00197462" w:rsidRPr="008919DA">
              <w:rPr>
                <w:rFonts w:ascii="Tahoma" w:hAnsi="Tahoma" w:cs="Tahoma"/>
              </w:rPr>
              <w:t xml:space="preserve">Информационной карты, с учетом требований </w:t>
            </w:r>
            <w:r w:rsidR="00B539C1" w:rsidRPr="008919DA">
              <w:rPr>
                <w:rFonts w:ascii="Tahoma" w:hAnsi="Tahoma" w:cs="Tahoma"/>
              </w:rPr>
              <w:t>п. 1.2. Раздела 2</w:t>
            </w:r>
            <w:r w:rsidR="004A2900" w:rsidRPr="008919DA">
              <w:rPr>
                <w:rFonts w:ascii="Tahoma" w:hAnsi="Tahoma" w:cs="Tahoma"/>
              </w:rPr>
              <w:t xml:space="preserve">, Приложения № </w:t>
            </w:r>
            <w:r w:rsidR="00621836" w:rsidRPr="008919DA">
              <w:rPr>
                <w:rFonts w:ascii="Tahoma" w:hAnsi="Tahoma" w:cs="Tahoma"/>
              </w:rPr>
              <w:t xml:space="preserve">3 </w:t>
            </w:r>
            <w:r w:rsidR="00F34FCB">
              <w:rPr>
                <w:rFonts w:ascii="Tahoma" w:hAnsi="Tahoma" w:cs="Tahoma"/>
              </w:rPr>
              <w:t>к</w:t>
            </w:r>
            <w:r w:rsidR="00621836" w:rsidRPr="008919DA">
              <w:rPr>
                <w:rFonts w:ascii="Tahoma" w:hAnsi="Tahoma" w:cs="Tahoma"/>
              </w:rPr>
              <w:t xml:space="preserve"> Информационной карте</w:t>
            </w:r>
            <w:r w:rsidR="004A2900" w:rsidRPr="008919DA">
              <w:rPr>
                <w:rFonts w:ascii="Tahoma" w:hAnsi="Tahoma" w:cs="Tahoma"/>
              </w:rPr>
              <w:t xml:space="preserve"> (Отборочные критерии),</w:t>
            </w:r>
            <w:r w:rsidR="00B539C1" w:rsidRPr="008919DA">
              <w:rPr>
                <w:rFonts w:ascii="Tahoma" w:hAnsi="Tahoma" w:cs="Tahoma"/>
              </w:rPr>
              <w:t xml:space="preserve"> Закупочной документации</w:t>
            </w:r>
            <w:r w:rsidR="00197462" w:rsidRPr="008919DA">
              <w:rPr>
                <w:rFonts w:ascii="Tahoma" w:hAnsi="Tahoma" w:cs="Tahoma"/>
              </w:rPr>
              <w:t xml:space="preserve">, а также иных условий </w:t>
            </w:r>
            <w:r w:rsidR="00B030E9" w:rsidRPr="008919DA">
              <w:rPr>
                <w:rFonts w:ascii="Tahoma" w:hAnsi="Tahoma" w:cs="Tahoma"/>
              </w:rPr>
              <w:t xml:space="preserve">настоящей Закупочной документации </w:t>
            </w:r>
            <w:r w:rsidR="00197462" w:rsidRPr="008919DA">
              <w:rPr>
                <w:rFonts w:ascii="Tahoma" w:hAnsi="Tahoma" w:cs="Tahoma"/>
              </w:rPr>
              <w:t xml:space="preserve">о закупке. </w:t>
            </w:r>
          </w:p>
          <w:p w14:paraId="4B4730DF" w14:textId="0054F7D4"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w:t>
            </w:r>
            <w:r w:rsidR="00B030E9" w:rsidRPr="008919DA">
              <w:rPr>
                <w:rFonts w:ascii="Tahoma" w:hAnsi="Tahoma" w:cs="Tahoma"/>
              </w:rPr>
              <w:t>Закупочной документации</w:t>
            </w:r>
            <w:r w:rsidRPr="008919DA">
              <w:rPr>
                <w:rFonts w:ascii="Tahoma" w:hAnsi="Tahoma" w:cs="Tahoma"/>
              </w:rPr>
              <w:t xml:space="preserve">, а также иные данные и сведения, предусмотренные </w:t>
            </w:r>
            <w:r w:rsidR="00B030E9" w:rsidRPr="008919DA">
              <w:rPr>
                <w:rFonts w:ascii="Tahoma" w:hAnsi="Tahoma" w:cs="Tahoma"/>
              </w:rPr>
              <w:t>Закупочной документацией</w:t>
            </w:r>
            <w:r w:rsidRPr="008919DA">
              <w:rPr>
                <w:rFonts w:ascii="Tahoma" w:hAnsi="Tahoma" w:cs="Tahoma"/>
              </w:rPr>
              <w:t xml:space="preserve">, оформленные в соответствии с настоящим подразделом), входящие в состав Заявки должны быть предоставлены участником закупки через ЭТП </w:t>
            </w:r>
            <w:r w:rsidR="00E674F2" w:rsidRPr="00183C33">
              <w:rPr>
                <w:rFonts w:ascii="Tahoma" w:eastAsia="Times New Roman" w:hAnsi="Tahoma" w:cs="Tahoma"/>
              </w:rPr>
              <w:t>ТЭК-торг</w:t>
            </w:r>
            <w:r w:rsidR="009C1C13" w:rsidRPr="008919DA">
              <w:rPr>
                <w:rFonts w:ascii="Tahoma" w:hAnsi="Tahoma" w:cs="Tahoma"/>
              </w:rPr>
              <w:t xml:space="preserve">, адрес </w:t>
            </w:r>
            <w:hyperlink r:id="rId21" w:history="1">
              <w:r w:rsidR="00E674F2" w:rsidRPr="00F25CA3">
                <w:rPr>
                  <w:rStyle w:val="ac"/>
                  <w:rFonts w:ascii="Tahoma" w:eastAsia="Times New Roman" w:hAnsi="Tahoma" w:cs="Tahoma"/>
                  <w:lang w:val="en-US"/>
                </w:rPr>
                <w:t>www</w:t>
              </w:r>
              <w:r w:rsidR="00E674F2" w:rsidRPr="00F25CA3">
                <w:rPr>
                  <w:rStyle w:val="ac"/>
                  <w:rFonts w:ascii="Tahoma" w:eastAsia="Times New Roman" w:hAnsi="Tahoma" w:cs="Tahoma"/>
                </w:rPr>
                <w:t>.</w:t>
              </w:r>
              <w:r w:rsidR="00E674F2" w:rsidRPr="00F25CA3">
                <w:rPr>
                  <w:rStyle w:val="ac"/>
                  <w:rFonts w:ascii="Tahoma" w:eastAsia="Times New Roman" w:hAnsi="Tahoma" w:cs="Tahoma"/>
                  <w:lang w:val="en-US"/>
                </w:rPr>
                <w:t>tektorg</w:t>
              </w:r>
              <w:r w:rsidR="00E674F2" w:rsidRPr="00F25CA3">
                <w:rPr>
                  <w:rStyle w:val="ac"/>
                  <w:rFonts w:ascii="Tahoma" w:eastAsia="Times New Roman" w:hAnsi="Tahoma" w:cs="Tahoma"/>
                </w:rPr>
                <w:t>.</w:t>
              </w:r>
              <w:r w:rsidR="00E674F2" w:rsidRPr="00F25CA3">
                <w:rPr>
                  <w:rStyle w:val="ac"/>
                  <w:rFonts w:ascii="Tahoma" w:eastAsia="Times New Roman" w:hAnsi="Tahoma" w:cs="Tahoma"/>
                  <w:lang w:val="en-US"/>
                </w:rPr>
                <w:t>ru</w:t>
              </w:r>
            </w:hyperlink>
            <w:r w:rsidR="00E674F2" w:rsidRPr="006B4466">
              <w:rPr>
                <w:rFonts w:ascii="Tahoma" w:hAnsi="Tahoma" w:cs="Tahoma"/>
              </w:rPr>
              <w:t xml:space="preserve">. </w:t>
            </w:r>
            <w:r w:rsidR="00DC6E2B" w:rsidRPr="008919DA">
              <w:rPr>
                <w:rFonts w:ascii="Tahoma" w:hAnsi="Tahoma" w:cs="Tahoma"/>
              </w:rPr>
              <w:t>в</w:t>
            </w:r>
            <w:r w:rsidRPr="008919DA">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471933" w:rsidRPr="008919DA" w14:paraId="1ACBDEE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6D279EB5" w:rsidR="00471933" w:rsidRPr="00214658" w:rsidRDefault="00B20C72" w:rsidP="001F0778">
            <w:pPr>
              <w:jc w:val="both"/>
              <w:rPr>
                <w:rFonts w:ascii="Tahoma" w:hAnsi="Tahoma" w:cs="Tahoma"/>
                <w:lang w:val="en-US"/>
              </w:rPr>
            </w:pPr>
            <w:r w:rsidRPr="008919DA">
              <w:rPr>
                <w:rFonts w:ascii="Tahoma" w:hAnsi="Tahoma" w:cs="Tahoma"/>
                <w:lang w:val="en-US"/>
              </w:rPr>
              <w:t>2</w:t>
            </w:r>
            <w:r w:rsidR="001F0778">
              <w:rPr>
                <w:rFonts w:ascii="Tahoma" w:hAnsi="Tahoma" w:cs="Tahoma"/>
              </w:rPr>
              <w:t>1</w:t>
            </w:r>
            <w:r w:rsidR="009A2152" w:rsidRPr="008919DA">
              <w:rPr>
                <w:rFonts w:ascii="Tahoma" w:hAnsi="Tahoma" w:cs="Tahoma"/>
              </w:rPr>
              <w:t>.</w:t>
            </w:r>
            <w:r w:rsidR="00DD6314">
              <w:rPr>
                <w:rFonts w:ascii="Tahoma" w:hAnsi="Tahoma" w:cs="Tahoma"/>
              </w:rPr>
              <w:t>1</w:t>
            </w:r>
          </w:p>
        </w:tc>
        <w:tc>
          <w:tcPr>
            <w:tcW w:w="2835" w:type="dxa"/>
          </w:tcPr>
          <w:p w14:paraId="0D2203A4" w14:textId="58FDE57E" w:rsidR="00471933" w:rsidRPr="008919DA" w:rsidRDefault="00471933" w:rsidP="00DD6314">
            <w:pPr>
              <w:rPr>
                <w:rFonts w:ascii="Tahoma" w:hAnsi="Tahoma" w:cs="Tahoma"/>
              </w:rPr>
            </w:pPr>
            <w:r w:rsidRPr="008919DA">
              <w:rPr>
                <w:rFonts w:ascii="Tahoma" w:hAnsi="Tahoma" w:cs="Tahoma"/>
              </w:rPr>
              <w:t>Состав</w:t>
            </w:r>
            <w:r w:rsidR="001E7D07" w:rsidRPr="008919DA">
              <w:rPr>
                <w:rFonts w:ascii="Tahoma" w:hAnsi="Tahoma" w:cs="Tahoma"/>
              </w:rPr>
              <w:t xml:space="preserve"> </w:t>
            </w:r>
            <w:r w:rsidRPr="008919DA">
              <w:rPr>
                <w:rFonts w:ascii="Tahoma" w:hAnsi="Tahoma" w:cs="Tahoma"/>
              </w:rPr>
              <w:t>заявки</w:t>
            </w:r>
          </w:p>
        </w:tc>
        <w:tc>
          <w:tcPr>
            <w:tcW w:w="6946" w:type="dxa"/>
          </w:tcPr>
          <w:p w14:paraId="28EC9250" w14:textId="1C08FE6F" w:rsidR="00471933" w:rsidRPr="00E03698" w:rsidRDefault="00471933" w:rsidP="00970F1A">
            <w:pPr>
              <w:autoSpaceDE w:val="0"/>
              <w:autoSpaceDN w:val="0"/>
              <w:adjustRightInd w:val="0"/>
              <w:ind w:right="137"/>
              <w:jc w:val="both"/>
              <w:rPr>
                <w:rFonts w:ascii="Tahoma" w:hAnsi="Tahoma" w:cs="Tahoma"/>
              </w:rPr>
            </w:pPr>
            <w:r w:rsidRPr="00E03698">
              <w:rPr>
                <w:rFonts w:ascii="Tahoma" w:hAnsi="Tahoma" w:cs="Tahoma"/>
              </w:rPr>
              <w:t xml:space="preserve">1) </w:t>
            </w:r>
            <w:r w:rsidR="00C14F8F" w:rsidRPr="00E03698">
              <w:rPr>
                <w:rFonts w:ascii="Tahoma" w:hAnsi="Tahoma" w:cs="Tahoma"/>
              </w:rPr>
              <w:t xml:space="preserve">Рекомендованная форма </w:t>
            </w:r>
            <w:r w:rsidRPr="00E03698">
              <w:rPr>
                <w:rFonts w:ascii="Tahoma" w:hAnsi="Tahoma" w:cs="Tahoma"/>
              </w:rPr>
              <w:t>Заявк</w:t>
            </w:r>
            <w:r w:rsidR="00C14F8F" w:rsidRPr="00E03698">
              <w:rPr>
                <w:rFonts w:ascii="Tahoma" w:hAnsi="Tahoma" w:cs="Tahoma"/>
              </w:rPr>
              <w:t xml:space="preserve">и по форме </w:t>
            </w:r>
            <w:r w:rsidR="00DD6314" w:rsidRPr="00E03698">
              <w:rPr>
                <w:rFonts w:ascii="Tahoma" w:hAnsi="Tahoma" w:cs="Tahoma"/>
              </w:rPr>
              <w:t>Приложения №1</w:t>
            </w:r>
            <w:r w:rsidR="00C14F8F" w:rsidRPr="00E03698">
              <w:rPr>
                <w:rFonts w:ascii="Tahoma" w:hAnsi="Tahoma" w:cs="Tahoma"/>
              </w:rPr>
              <w:t xml:space="preserve"> к Информационной карте</w:t>
            </w:r>
            <w:r w:rsidRPr="00E03698">
              <w:rPr>
                <w:rFonts w:ascii="Tahoma" w:hAnsi="Tahoma" w:cs="Tahoma"/>
              </w:rPr>
              <w:t xml:space="preserve">, с приложением к ней Карточки контрагента по </w:t>
            </w:r>
            <w:r w:rsidR="00705A9A" w:rsidRPr="00E03698">
              <w:rPr>
                <w:rFonts w:ascii="Tahoma" w:hAnsi="Tahoma" w:cs="Tahoma"/>
              </w:rPr>
              <w:t>Приложения №</w:t>
            </w:r>
            <w:r w:rsidR="00CB2E38" w:rsidRPr="00E03698">
              <w:rPr>
                <w:rFonts w:ascii="Tahoma" w:hAnsi="Tahoma" w:cs="Tahoma"/>
              </w:rPr>
              <w:t>5</w:t>
            </w:r>
            <w:r w:rsidR="00705A9A" w:rsidRPr="00E03698">
              <w:rPr>
                <w:rFonts w:ascii="Tahoma" w:hAnsi="Tahoma" w:cs="Tahoma"/>
              </w:rPr>
              <w:t xml:space="preserve"> </w:t>
            </w:r>
            <w:r w:rsidRPr="00E03698">
              <w:rPr>
                <w:rFonts w:ascii="Tahoma" w:hAnsi="Tahoma" w:cs="Tahoma"/>
              </w:rPr>
              <w:t xml:space="preserve">к </w:t>
            </w:r>
            <w:r w:rsidR="00705A9A" w:rsidRPr="00E03698">
              <w:rPr>
                <w:rFonts w:ascii="Tahoma" w:hAnsi="Tahoma" w:cs="Tahoma"/>
              </w:rPr>
              <w:t>Информационной карте</w:t>
            </w:r>
            <w:r w:rsidRPr="00E03698">
              <w:rPr>
                <w:rFonts w:ascii="Tahoma" w:hAnsi="Tahoma" w:cs="Tahoma"/>
              </w:rPr>
              <w:t>, содержащая сведения и документы об участнике закупки, подавшем такую заявку:</w:t>
            </w:r>
          </w:p>
          <w:p w14:paraId="16B5C555"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3551E358" w:rsidR="00471933"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281D36F" w14:textId="67B14232" w:rsidR="00E03698" w:rsidRPr="00D02321" w:rsidRDefault="00D5146C" w:rsidP="00E03698">
            <w:pPr>
              <w:autoSpaceDE w:val="0"/>
              <w:autoSpaceDN w:val="0"/>
              <w:adjustRightInd w:val="0"/>
              <w:jc w:val="both"/>
              <w:rPr>
                <w:rFonts w:ascii="Tahoma" w:hAnsi="Tahoma" w:cs="Tahoma"/>
              </w:rPr>
            </w:pPr>
            <w:r>
              <w:rPr>
                <w:rFonts w:ascii="Tahoma" w:hAnsi="Tahoma" w:cs="Tahoma"/>
              </w:rPr>
              <w:t>2</w:t>
            </w:r>
            <w:r w:rsidR="00E03698" w:rsidRPr="00D02321">
              <w:rPr>
                <w:rFonts w:ascii="Tahoma" w:hAnsi="Tahoma" w:cs="Tahoma"/>
              </w:rPr>
              <w:t>) Заверенная Участником закупки копия бухгалтерского баланса и отчета о прибылях и убытках на последнюю отчетную дату с отметкой налогового органа о приеме.</w:t>
            </w:r>
          </w:p>
          <w:p w14:paraId="29993D77" w14:textId="7B8DD215" w:rsidR="00E03698" w:rsidRPr="00183C33" w:rsidRDefault="00D5146C" w:rsidP="00E03698">
            <w:pPr>
              <w:autoSpaceDE w:val="0"/>
              <w:autoSpaceDN w:val="0"/>
              <w:adjustRightInd w:val="0"/>
              <w:jc w:val="both"/>
              <w:rPr>
                <w:rFonts w:ascii="Tahoma" w:hAnsi="Tahoma" w:cs="Tahoma"/>
              </w:rPr>
            </w:pPr>
            <w:r w:rsidRPr="00D02321">
              <w:rPr>
                <w:rFonts w:ascii="Tahoma" w:hAnsi="Tahoma" w:cs="Tahoma"/>
              </w:rPr>
              <w:t>3</w:t>
            </w:r>
            <w:r w:rsidR="00E03698" w:rsidRPr="00D02321">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33FE530C" w14:textId="1D73E8C6" w:rsidR="00E03698" w:rsidRPr="00A57E5D" w:rsidRDefault="00D5146C" w:rsidP="00E03698">
            <w:pPr>
              <w:pStyle w:val="aff4"/>
              <w:jc w:val="both"/>
              <w:rPr>
                <w:rFonts w:ascii="Tahoma" w:hAnsi="Tahoma" w:cs="Tahoma"/>
                <w:sz w:val="22"/>
                <w:szCs w:val="22"/>
              </w:rPr>
            </w:pPr>
            <w:r>
              <w:rPr>
                <w:rFonts w:ascii="Tahoma" w:hAnsi="Tahoma" w:cs="Tahoma"/>
                <w:sz w:val="22"/>
                <w:szCs w:val="22"/>
              </w:rPr>
              <w:t>4</w:t>
            </w:r>
            <w:r w:rsidR="006C50F6" w:rsidRPr="00E03698">
              <w:rPr>
                <w:rFonts w:ascii="Tahoma" w:hAnsi="Tahoma" w:cs="Tahoma"/>
                <w:sz w:val="22"/>
                <w:szCs w:val="22"/>
              </w:rPr>
              <w:t>)</w:t>
            </w:r>
            <w:r w:rsidR="006C50F6" w:rsidRPr="008919DA">
              <w:rPr>
                <w:rFonts w:ascii="Tahoma" w:hAnsi="Tahoma" w:cs="Tahoma"/>
              </w:rPr>
              <w:t xml:space="preserve"> </w:t>
            </w:r>
            <w:r w:rsidR="00E03698">
              <w:rPr>
                <w:rFonts w:ascii="Tahoma" w:hAnsi="Tahoma" w:cs="Tahoma"/>
                <w:sz w:val="22"/>
                <w:szCs w:val="22"/>
              </w:rPr>
              <w:t>К</w:t>
            </w:r>
            <w:r w:rsidR="00E03698" w:rsidRPr="00A57E5D">
              <w:rPr>
                <w:rFonts w:ascii="Tahoma" w:hAnsi="Tahoma" w:cs="Tahoma"/>
                <w:sz w:val="22"/>
                <w:szCs w:val="22"/>
              </w:rPr>
              <w:t>опия документа, подтверждающего полномочия лица действовать от имени участника конкурентной закупки, за исключением случаев подписания заявки:</w:t>
            </w:r>
          </w:p>
          <w:p w14:paraId="3EC4BA77" w14:textId="77777777" w:rsidR="00E03698" w:rsidRPr="00A57E5D" w:rsidRDefault="00E03698" w:rsidP="00E03698">
            <w:pPr>
              <w:pStyle w:val="aff4"/>
              <w:jc w:val="both"/>
              <w:rPr>
                <w:rFonts w:ascii="Tahoma" w:hAnsi="Tahoma" w:cs="Tahoma"/>
                <w:sz w:val="22"/>
                <w:szCs w:val="22"/>
              </w:rPr>
            </w:pPr>
            <w:r w:rsidRPr="00A57E5D">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1C324F88" w14:textId="73D29B07" w:rsidR="00E03698" w:rsidRDefault="00E03698" w:rsidP="00E03698">
            <w:pPr>
              <w:autoSpaceDE w:val="0"/>
              <w:autoSpaceDN w:val="0"/>
              <w:adjustRightInd w:val="0"/>
              <w:ind w:right="132"/>
              <w:jc w:val="both"/>
              <w:rPr>
                <w:rFonts w:ascii="Tahoma" w:hAnsi="Tahoma" w:cs="Tahoma"/>
              </w:rPr>
            </w:pPr>
            <w:r w:rsidRPr="00A57E5D">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r w:rsidRPr="00183C33">
              <w:rPr>
                <w:rFonts w:ascii="Tahoma" w:hAnsi="Tahoma" w:cs="Tahoma"/>
              </w:rPr>
              <w:t>;</w:t>
            </w:r>
          </w:p>
          <w:p w14:paraId="141C6F83" w14:textId="36A3840E" w:rsidR="00682FC4" w:rsidRPr="00183C33" w:rsidRDefault="00682FC4" w:rsidP="00682FC4">
            <w:pPr>
              <w:autoSpaceDE w:val="0"/>
              <w:autoSpaceDN w:val="0"/>
              <w:adjustRightInd w:val="0"/>
              <w:jc w:val="both"/>
              <w:rPr>
                <w:rFonts w:ascii="Tahoma" w:hAnsi="Tahoma" w:cs="Tahoma"/>
              </w:rPr>
            </w:pPr>
            <w:r>
              <w:rPr>
                <w:rFonts w:ascii="Tahoma" w:hAnsi="Tahoma" w:cs="Tahoma"/>
              </w:rPr>
              <w:t xml:space="preserve">5) </w:t>
            </w:r>
            <w:r w:rsidRPr="00183C33">
              <w:rPr>
                <w:rFonts w:ascii="Tahoma" w:hAnsi="Tahoma" w:cs="Tahoma"/>
              </w:rPr>
              <w:t>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E74BD60" w14:textId="4977F211" w:rsidR="006C50F6" w:rsidRPr="000661EC" w:rsidRDefault="00682FC4" w:rsidP="006C50F6">
            <w:pPr>
              <w:autoSpaceDE w:val="0"/>
              <w:autoSpaceDN w:val="0"/>
              <w:adjustRightInd w:val="0"/>
              <w:ind w:right="57"/>
              <w:jc w:val="both"/>
              <w:rPr>
                <w:rFonts w:ascii="Tahoma" w:hAnsi="Tahoma" w:cs="Tahoma"/>
              </w:rPr>
            </w:pPr>
            <w:r>
              <w:rPr>
                <w:rFonts w:ascii="Tahoma" w:hAnsi="Tahoma" w:cs="Tahoma"/>
              </w:rPr>
              <w:t>6</w:t>
            </w:r>
            <w:r w:rsidR="006C50F6" w:rsidRPr="008919DA">
              <w:rPr>
                <w:rFonts w:ascii="Tahoma" w:hAnsi="Tahoma" w:cs="Tahoma"/>
              </w:rPr>
              <w:t xml:space="preserve">) Согласие участника закупки исполнить условия договора, указанные в </w:t>
            </w:r>
            <w:r w:rsidR="003D28DF" w:rsidRPr="008919DA">
              <w:rPr>
                <w:rFonts w:ascii="Tahoma" w:hAnsi="Tahoma" w:cs="Tahoma"/>
              </w:rPr>
              <w:t>Закупочной документации</w:t>
            </w:r>
            <w:r w:rsidR="006C50F6" w:rsidRPr="008919DA">
              <w:rPr>
                <w:rFonts w:ascii="Tahoma" w:hAnsi="Tahoma" w:cs="Tahoma"/>
              </w:rPr>
              <w:t xml:space="preserve"> о проведении закупки, наименование и характеристики </w:t>
            </w:r>
            <w:r w:rsidR="00690EB4">
              <w:rPr>
                <w:rFonts w:ascii="Tahoma" w:hAnsi="Tahoma" w:cs="Tahoma"/>
              </w:rPr>
              <w:t xml:space="preserve">оказываемых услуг </w:t>
            </w:r>
            <w:r w:rsidR="006C50F6" w:rsidRPr="008919DA">
              <w:rPr>
                <w:rFonts w:ascii="Tahoma" w:hAnsi="Tahoma" w:cs="Tahoma"/>
              </w:rPr>
              <w:t xml:space="preserve">(указывается в Заявке на </w:t>
            </w:r>
            <w:r w:rsidR="006C50F6" w:rsidRPr="000661EC">
              <w:rPr>
                <w:rFonts w:ascii="Tahoma" w:hAnsi="Tahoma" w:cs="Tahoma"/>
              </w:rPr>
              <w:t xml:space="preserve">участие в закупке – </w:t>
            </w:r>
            <w:r w:rsidR="00F369F0" w:rsidRPr="000661EC">
              <w:rPr>
                <w:rFonts w:ascii="Tahoma" w:hAnsi="Tahoma" w:cs="Tahoma"/>
              </w:rPr>
              <w:t>Приложение №1 к Информационной карте</w:t>
            </w:r>
            <w:r w:rsidR="006C50F6" w:rsidRPr="000661EC">
              <w:rPr>
                <w:rFonts w:ascii="Tahoma" w:hAnsi="Tahoma" w:cs="Tahoma"/>
              </w:rPr>
              <w:t xml:space="preserve"> и </w:t>
            </w:r>
            <w:r w:rsidR="00F369F0" w:rsidRPr="000661EC">
              <w:rPr>
                <w:rFonts w:ascii="Tahoma" w:hAnsi="Tahoma" w:cs="Tahoma"/>
              </w:rPr>
              <w:t xml:space="preserve">Коммерческом </w:t>
            </w:r>
            <w:r w:rsidR="006C50F6" w:rsidRPr="000661EC">
              <w:rPr>
                <w:rFonts w:ascii="Tahoma" w:hAnsi="Tahoma" w:cs="Tahoma"/>
              </w:rPr>
              <w:t>предложении</w:t>
            </w:r>
            <w:r w:rsidR="00F369F0" w:rsidRPr="000661EC">
              <w:rPr>
                <w:rFonts w:ascii="Tahoma" w:hAnsi="Tahoma" w:cs="Tahoma"/>
              </w:rPr>
              <w:t xml:space="preserve"> -</w:t>
            </w:r>
            <w:r w:rsidR="006C50F6" w:rsidRPr="000661EC">
              <w:rPr>
                <w:rFonts w:ascii="Tahoma" w:hAnsi="Tahoma" w:cs="Tahoma"/>
              </w:rPr>
              <w:t xml:space="preserve"> </w:t>
            </w:r>
            <w:r w:rsidR="00F369F0" w:rsidRPr="000661EC">
              <w:rPr>
                <w:rFonts w:ascii="Tahoma" w:hAnsi="Tahoma" w:cs="Tahoma"/>
              </w:rPr>
              <w:t>Приложение №1</w:t>
            </w:r>
            <w:r w:rsidR="00EA0793" w:rsidRPr="000661EC">
              <w:rPr>
                <w:rFonts w:ascii="Tahoma" w:hAnsi="Tahoma" w:cs="Tahoma"/>
              </w:rPr>
              <w:t>.1.</w:t>
            </w:r>
            <w:r w:rsidR="00F369F0" w:rsidRPr="000661EC">
              <w:rPr>
                <w:rFonts w:ascii="Tahoma" w:hAnsi="Tahoma" w:cs="Tahoma"/>
              </w:rPr>
              <w:t xml:space="preserve"> к Информационной карте</w:t>
            </w:r>
            <w:r w:rsidR="006C50F6" w:rsidRPr="000661EC">
              <w:rPr>
                <w:rFonts w:ascii="Tahoma" w:hAnsi="Tahoma" w:cs="Tahoma"/>
              </w:rPr>
              <w:t>).</w:t>
            </w:r>
          </w:p>
          <w:p w14:paraId="6F91EEED" w14:textId="140B4BDB" w:rsidR="006C50F6" w:rsidRPr="008919DA" w:rsidRDefault="00682FC4" w:rsidP="006C50F6">
            <w:pPr>
              <w:autoSpaceDE w:val="0"/>
              <w:autoSpaceDN w:val="0"/>
              <w:adjustRightInd w:val="0"/>
              <w:ind w:right="57"/>
              <w:jc w:val="both"/>
              <w:rPr>
                <w:rFonts w:ascii="Tahoma" w:hAnsi="Tahoma" w:cs="Tahoma"/>
              </w:rPr>
            </w:pPr>
            <w:r w:rsidRPr="000661EC">
              <w:rPr>
                <w:rFonts w:ascii="Tahoma" w:hAnsi="Tahoma" w:cs="Tahoma"/>
              </w:rPr>
              <w:t>7</w:t>
            </w:r>
            <w:r w:rsidR="006C50F6" w:rsidRPr="000661EC">
              <w:rPr>
                <w:rFonts w:ascii="Tahoma" w:hAnsi="Tahoma" w:cs="Tahoma"/>
              </w:rPr>
              <w:t>) Декларацию об отнесении</w:t>
            </w:r>
            <w:r w:rsidR="006C50F6" w:rsidRPr="008919DA">
              <w:rPr>
                <w:rFonts w:ascii="Tahoma" w:hAnsi="Tahoma" w:cs="Tahoma"/>
              </w:rPr>
              <w:t xml:space="preserve">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w:t>
            </w:r>
            <w:r>
              <w:rPr>
                <w:rFonts w:ascii="Tahoma" w:hAnsi="Tahoma" w:cs="Tahoma"/>
              </w:rPr>
              <w:t>.</w:t>
            </w:r>
            <w:r w:rsidR="006C50F6" w:rsidRPr="008919DA">
              <w:rPr>
                <w:rFonts w:ascii="Tahoma" w:hAnsi="Tahoma" w:cs="Tahoma"/>
              </w:rPr>
              <w:t xml:space="preserve"> или выписку из Единого реестра субъектов малого и среднего предпринимательства.</w:t>
            </w:r>
          </w:p>
          <w:p w14:paraId="4C87FF3F" w14:textId="093DBECB" w:rsidR="006C50F6" w:rsidRPr="008919DA" w:rsidRDefault="00682FC4" w:rsidP="006C50F6">
            <w:pPr>
              <w:autoSpaceDE w:val="0"/>
              <w:autoSpaceDN w:val="0"/>
              <w:adjustRightInd w:val="0"/>
              <w:ind w:right="57"/>
              <w:jc w:val="both"/>
              <w:rPr>
                <w:rFonts w:ascii="Tahoma" w:hAnsi="Tahoma" w:cs="Tahoma"/>
              </w:rPr>
            </w:pPr>
            <w:r>
              <w:rPr>
                <w:rFonts w:ascii="Tahoma" w:hAnsi="Tahoma" w:cs="Tahoma"/>
              </w:rPr>
              <w:t>8</w:t>
            </w:r>
            <w:r w:rsidR="006C50F6" w:rsidRPr="008919DA">
              <w:rPr>
                <w:rFonts w:ascii="Tahoma" w:hAnsi="Tahoma" w:cs="Tahoma"/>
              </w:rPr>
              <w:t>)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1857E530" w14:textId="2EF78EEF" w:rsidR="006C50F6" w:rsidRPr="008919DA" w:rsidRDefault="00682FC4" w:rsidP="006C50F6">
            <w:pPr>
              <w:autoSpaceDE w:val="0"/>
              <w:autoSpaceDN w:val="0"/>
              <w:adjustRightInd w:val="0"/>
              <w:ind w:right="57"/>
              <w:jc w:val="both"/>
              <w:rPr>
                <w:rFonts w:ascii="Tahoma" w:hAnsi="Tahoma" w:cs="Tahoma"/>
              </w:rPr>
            </w:pPr>
            <w:r>
              <w:rPr>
                <w:rFonts w:ascii="Tahoma" w:hAnsi="Tahoma" w:cs="Tahoma"/>
              </w:rPr>
              <w:t>9</w:t>
            </w:r>
            <w:r w:rsidR="006C50F6" w:rsidRPr="008919DA">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6C50F6" w:rsidRPr="00970F1A">
              <w:rPr>
                <w:rFonts w:ascii="Tahoma" w:hAnsi="Tahoma" w:cs="Tahoma"/>
              </w:rPr>
              <w:t xml:space="preserve"> </w:t>
            </w:r>
            <w:r w:rsidR="006C50F6" w:rsidRPr="008919DA">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3C86B1DD" w14:textId="77777777" w:rsidR="00B8739B" w:rsidRDefault="00682FC4" w:rsidP="00970F1A">
            <w:pPr>
              <w:autoSpaceDE w:val="0"/>
              <w:autoSpaceDN w:val="0"/>
              <w:adjustRightInd w:val="0"/>
              <w:ind w:right="57"/>
              <w:jc w:val="both"/>
              <w:rPr>
                <w:rFonts w:ascii="Tahoma" w:hAnsi="Tahoma" w:cs="Tahoma"/>
              </w:rPr>
            </w:pPr>
            <w:r>
              <w:rPr>
                <w:rFonts w:ascii="Tahoma" w:hAnsi="Tahoma" w:cs="Tahoma"/>
              </w:rPr>
              <w:t>10</w:t>
            </w:r>
            <w:r w:rsidR="006C50F6" w:rsidRPr="00E83D64">
              <w:rPr>
                <w:rFonts w:ascii="Tahoma" w:hAnsi="Tahoma" w:cs="Tahoma"/>
              </w:rPr>
              <w:t xml:space="preserve">) Письменную декларацию </w:t>
            </w:r>
            <w:r w:rsidR="00D4673C" w:rsidRPr="00E83D64">
              <w:rPr>
                <w:rFonts w:ascii="Tahoma" w:hAnsi="Tahoma" w:cs="Tahoma"/>
              </w:rPr>
              <w:t>согласно Приложения №2 к Информационной карте.</w:t>
            </w:r>
          </w:p>
          <w:p w14:paraId="44BB4DA1" w14:textId="349C4E8E" w:rsidR="004D2B2A" w:rsidRDefault="00076857" w:rsidP="004D2B2A">
            <w:pPr>
              <w:tabs>
                <w:tab w:val="left" w:pos="851"/>
              </w:tabs>
              <w:autoSpaceDE w:val="0"/>
              <w:autoSpaceDN w:val="0"/>
              <w:adjustRightInd w:val="0"/>
              <w:ind w:right="124"/>
              <w:jc w:val="both"/>
              <w:rPr>
                <w:rFonts w:ascii="Tahoma" w:eastAsia="Batang" w:hAnsi="Tahoma" w:cs="Tahoma"/>
                <w:shd w:val="clear" w:color="auto" w:fill="FFFFFF"/>
                <w:lang w:eastAsia="ar-SA"/>
              </w:rPr>
            </w:pPr>
            <w:r>
              <w:rPr>
                <w:rFonts w:ascii="Tahoma" w:hAnsi="Tahoma" w:cs="Tahoma"/>
              </w:rPr>
              <w:t xml:space="preserve">11) </w:t>
            </w:r>
            <w:r w:rsidR="004D2B2A">
              <w:rPr>
                <w:rFonts w:ascii="Tahoma" w:eastAsia="Times New Roman" w:hAnsi="Tahoma" w:cs="Tahoma"/>
                <w:highlight w:val="yellow"/>
              </w:rPr>
              <w:t xml:space="preserve">Копия аттестата </w:t>
            </w:r>
            <w:r w:rsidR="004D2B2A" w:rsidRPr="006A2EB5">
              <w:rPr>
                <w:rFonts w:ascii="Tahoma" w:hAnsi="Tahoma" w:cs="Tahoma"/>
                <w:szCs w:val="24"/>
                <w:highlight w:val="yellow"/>
              </w:rPr>
              <w:t>аккредитаци</w:t>
            </w:r>
            <w:r w:rsidR="004D2B2A">
              <w:rPr>
                <w:rFonts w:ascii="Tahoma" w:hAnsi="Tahoma" w:cs="Tahoma"/>
                <w:szCs w:val="24"/>
                <w:highlight w:val="yellow"/>
              </w:rPr>
              <w:t xml:space="preserve">и </w:t>
            </w:r>
            <w:r w:rsidR="004D2B2A" w:rsidRPr="006A2EB5">
              <w:rPr>
                <w:rFonts w:ascii="Tahoma" w:hAnsi="Tahoma" w:cs="Tahoma"/>
                <w:szCs w:val="24"/>
                <w:highlight w:val="yellow"/>
              </w:rPr>
              <w:t>на право проведения поверки</w:t>
            </w:r>
            <w:r w:rsidR="0008305B">
              <w:rPr>
                <w:rFonts w:ascii="Tahoma" w:hAnsi="Tahoma" w:cs="Tahoma"/>
                <w:szCs w:val="24"/>
                <w:highlight w:val="yellow"/>
              </w:rPr>
              <w:t xml:space="preserve"> в</w:t>
            </w:r>
            <w:r w:rsidR="00E9423C">
              <w:rPr>
                <w:rFonts w:ascii="Tahoma" w:hAnsi="Tahoma" w:cs="Tahoma"/>
                <w:szCs w:val="24"/>
                <w:highlight w:val="yellow"/>
              </w:rPr>
              <w:t xml:space="preserve"> </w:t>
            </w:r>
            <w:r w:rsidR="00E9423C" w:rsidRPr="0034141D">
              <w:rPr>
                <w:rFonts w:ascii="Tahoma" w:hAnsi="Tahoma" w:cs="Tahoma"/>
                <w:color w:val="000000" w:themeColor="text1"/>
                <w:highlight w:val="yellow"/>
              </w:rPr>
              <w:t>соответствии с пунктом 2 статьи 13 Федерального закона РФ от 26.06.2008 №102-ФЗ «Об обеспечении единства измерений»</w:t>
            </w:r>
            <w:r w:rsidR="004D2B2A" w:rsidRPr="006A2EB5">
              <w:rPr>
                <w:rFonts w:ascii="Tahoma" w:hAnsi="Tahoma" w:cs="Tahoma"/>
                <w:szCs w:val="24"/>
                <w:highlight w:val="yellow"/>
              </w:rPr>
              <w:t xml:space="preserve"> </w:t>
            </w:r>
            <w:r w:rsidR="004D2B2A" w:rsidRPr="005B7688">
              <w:rPr>
                <w:rFonts w:ascii="Tahoma" w:eastAsia="Batang" w:hAnsi="Tahoma" w:cs="Tahoma"/>
                <w:highlight w:val="yellow"/>
                <w:shd w:val="clear" w:color="auto" w:fill="FFFFFF"/>
                <w:lang w:eastAsia="ar-SA"/>
              </w:rPr>
              <w:t xml:space="preserve"> письмо в свободной форме с указанием ссылки на реестр </w:t>
            </w:r>
            <w:r w:rsidR="004D2B2A">
              <w:rPr>
                <w:rFonts w:ascii="Tahoma" w:eastAsia="Batang" w:hAnsi="Tahoma" w:cs="Tahoma"/>
                <w:highlight w:val="yellow"/>
                <w:shd w:val="clear" w:color="auto" w:fill="FFFFFF"/>
                <w:lang w:eastAsia="ar-SA"/>
              </w:rPr>
              <w:t>аккредитованных лиц</w:t>
            </w:r>
            <w:r w:rsidR="004D2B2A" w:rsidRPr="005B7688">
              <w:rPr>
                <w:rFonts w:ascii="Tahoma" w:eastAsia="Batang" w:hAnsi="Tahoma" w:cs="Tahoma"/>
                <w:highlight w:val="yellow"/>
                <w:shd w:val="clear" w:color="auto" w:fill="FFFFFF"/>
                <w:lang w:eastAsia="ar-SA"/>
              </w:rPr>
              <w:t xml:space="preserve">, размещенный в информационно-телекоммуникационной сети "Интернет" (информация с сайта </w:t>
            </w:r>
            <w:r w:rsidR="004D2B2A" w:rsidRPr="006A2EB5">
              <w:rPr>
                <w:rFonts w:ascii="Tahoma" w:hAnsi="Tahoma" w:cs="Tahoma"/>
                <w:szCs w:val="24"/>
                <w:highlight w:val="yellow"/>
              </w:rPr>
              <w:t>«Росаккредитация»</w:t>
            </w:r>
            <w:r w:rsidR="004D2B2A" w:rsidRPr="005B7688">
              <w:rPr>
                <w:rFonts w:ascii="Tahoma" w:eastAsia="Batang" w:hAnsi="Tahoma" w:cs="Tahoma"/>
                <w:highlight w:val="yellow"/>
                <w:shd w:val="clear" w:color="auto" w:fill="FFFFFF"/>
                <w:lang w:eastAsia="ar-SA"/>
              </w:rPr>
              <w:t>)</w:t>
            </w:r>
            <w:r w:rsidR="004D2B2A">
              <w:rPr>
                <w:rFonts w:ascii="Tahoma" w:eastAsia="Batang" w:hAnsi="Tahoma" w:cs="Tahoma"/>
                <w:shd w:val="clear" w:color="auto" w:fill="FFFFFF"/>
                <w:lang w:eastAsia="ar-SA"/>
              </w:rPr>
              <w:t>;</w:t>
            </w:r>
          </w:p>
          <w:p w14:paraId="66CB2809" w14:textId="1A37D453" w:rsidR="00076857" w:rsidRPr="007E60AC" w:rsidRDefault="00076857" w:rsidP="004D2B2A">
            <w:pPr>
              <w:autoSpaceDE w:val="0"/>
              <w:autoSpaceDN w:val="0"/>
              <w:adjustRightInd w:val="0"/>
              <w:ind w:right="57"/>
              <w:jc w:val="both"/>
              <w:rPr>
                <w:rFonts w:ascii="Tahoma" w:hAnsi="Tahoma" w:cs="Tahoma"/>
              </w:rPr>
            </w:pPr>
          </w:p>
        </w:tc>
      </w:tr>
      <w:tr w:rsidR="00471933" w:rsidRPr="008919DA" w14:paraId="6AC276EF"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68C7D0DC" w:rsidR="00471933" w:rsidRPr="00214658" w:rsidRDefault="00471933" w:rsidP="001F0778">
            <w:pPr>
              <w:jc w:val="both"/>
              <w:rPr>
                <w:rFonts w:ascii="Tahoma" w:hAnsi="Tahoma" w:cs="Tahoma"/>
              </w:rPr>
            </w:pPr>
            <w:r w:rsidRPr="008919DA">
              <w:rPr>
                <w:rFonts w:ascii="Tahoma" w:hAnsi="Tahoma" w:cs="Tahoma"/>
              </w:rPr>
              <w:t>2</w:t>
            </w:r>
            <w:r w:rsidR="001F0778">
              <w:rPr>
                <w:rFonts w:ascii="Tahoma" w:hAnsi="Tahoma" w:cs="Tahoma"/>
              </w:rPr>
              <w:t>1</w:t>
            </w:r>
            <w:r w:rsidRPr="00214658">
              <w:rPr>
                <w:rFonts w:ascii="Tahoma" w:hAnsi="Tahoma" w:cs="Tahoma"/>
              </w:rPr>
              <w:t>.</w:t>
            </w:r>
            <w:r w:rsidR="004D257B">
              <w:rPr>
                <w:rFonts w:ascii="Tahoma" w:hAnsi="Tahoma" w:cs="Tahoma"/>
              </w:rPr>
              <w:t>2</w:t>
            </w:r>
            <w:r w:rsidRPr="00214658">
              <w:rPr>
                <w:rFonts w:ascii="Tahoma" w:hAnsi="Tahoma" w:cs="Tahoma"/>
              </w:rPr>
              <w:t>.</w:t>
            </w:r>
          </w:p>
        </w:tc>
        <w:tc>
          <w:tcPr>
            <w:tcW w:w="2835" w:type="dxa"/>
          </w:tcPr>
          <w:p w14:paraId="564BD998" w14:textId="14D00BAF" w:rsidR="00471933" w:rsidRPr="008919DA" w:rsidRDefault="00455AC2" w:rsidP="00471933">
            <w:pPr>
              <w:rPr>
                <w:rFonts w:ascii="Tahoma" w:hAnsi="Tahoma" w:cs="Tahoma"/>
              </w:rPr>
            </w:pPr>
            <w:r w:rsidRPr="008919DA">
              <w:rPr>
                <w:rFonts w:ascii="Tahoma" w:hAnsi="Tahoma" w:cs="Tahoma"/>
              </w:rPr>
              <w:t>Состав ценового предложения</w:t>
            </w:r>
          </w:p>
        </w:tc>
        <w:tc>
          <w:tcPr>
            <w:tcW w:w="6946" w:type="dxa"/>
          </w:tcPr>
          <w:p w14:paraId="37642FEB" w14:textId="5D2D016F" w:rsidR="00471933" w:rsidRDefault="00A91C25" w:rsidP="00690EB4">
            <w:pPr>
              <w:autoSpaceDE w:val="0"/>
              <w:autoSpaceDN w:val="0"/>
              <w:adjustRightInd w:val="0"/>
              <w:ind w:left="57" w:right="204"/>
              <w:jc w:val="both"/>
              <w:rPr>
                <w:rFonts w:ascii="Tahoma" w:hAnsi="Tahoma" w:cs="Tahoma"/>
              </w:rPr>
            </w:pPr>
            <w:r w:rsidRPr="008919DA">
              <w:rPr>
                <w:rFonts w:ascii="Tahoma" w:hAnsi="Tahoma" w:cs="Tahoma"/>
              </w:rPr>
              <w:t xml:space="preserve">- </w:t>
            </w:r>
            <w:r w:rsidR="003D14BB" w:rsidRPr="008919DA">
              <w:rPr>
                <w:rFonts w:ascii="Tahoma" w:hAnsi="Tahoma" w:cs="Tahoma"/>
              </w:rPr>
              <w:t>Коммерческое предложение (по форме Приложения №1.</w:t>
            </w:r>
            <w:r w:rsidR="000653A5">
              <w:rPr>
                <w:rFonts w:ascii="Tahoma" w:hAnsi="Tahoma" w:cs="Tahoma"/>
              </w:rPr>
              <w:t>1</w:t>
            </w:r>
            <w:r w:rsidR="003D14BB" w:rsidRPr="008919DA">
              <w:rPr>
                <w:rFonts w:ascii="Tahoma" w:hAnsi="Tahoma" w:cs="Tahoma"/>
              </w:rPr>
              <w:t>. к Информационной карте</w:t>
            </w:r>
            <w:r w:rsidRPr="008919DA">
              <w:rPr>
                <w:rFonts w:ascii="Tahoma" w:hAnsi="Tahoma" w:cs="Tahoma"/>
              </w:rPr>
              <w:t>).</w:t>
            </w:r>
          </w:p>
          <w:p w14:paraId="36E78412" w14:textId="3504B0C6" w:rsidR="00426D34" w:rsidRPr="007E60AC" w:rsidRDefault="00690EB4" w:rsidP="00690EB4">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 xml:space="preserve">    </w:t>
            </w:r>
            <w:r w:rsidRPr="00571ABB">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Pr="007E60AC">
              <w:rPr>
                <w:rFonts w:ascii="Tahoma" w:hAnsi="Tahoma" w:cs="Tahoma"/>
                <w:sz w:val="22"/>
                <w:szCs w:val="22"/>
              </w:rPr>
              <w:t xml:space="preserve"> </w:t>
            </w:r>
          </w:p>
        </w:tc>
      </w:tr>
      <w:tr w:rsidR="00471933" w:rsidRPr="008919DA" w14:paraId="11AF3EE8"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3AC90B60" w:rsidR="00471933" w:rsidRPr="00CD2D8F" w:rsidRDefault="00CD2D8F" w:rsidP="001F0778">
            <w:pPr>
              <w:rPr>
                <w:rFonts w:ascii="Tahoma" w:hAnsi="Tahoma" w:cs="Tahoma"/>
              </w:rPr>
            </w:pPr>
            <w:r>
              <w:rPr>
                <w:rFonts w:ascii="Tahoma" w:hAnsi="Tahoma" w:cs="Tahoma"/>
              </w:rPr>
              <w:t>2</w:t>
            </w:r>
            <w:r w:rsidR="001F0778">
              <w:rPr>
                <w:rFonts w:ascii="Tahoma" w:hAnsi="Tahoma" w:cs="Tahoma"/>
              </w:rPr>
              <w:t>2</w:t>
            </w:r>
          </w:p>
        </w:tc>
        <w:tc>
          <w:tcPr>
            <w:tcW w:w="2835" w:type="dxa"/>
          </w:tcPr>
          <w:p w14:paraId="2809D7D0" w14:textId="77777777" w:rsidR="00471933" w:rsidRPr="008919DA" w:rsidRDefault="00471933" w:rsidP="00471933">
            <w:pPr>
              <w:rPr>
                <w:rFonts w:ascii="Tahoma" w:hAnsi="Tahoma" w:cs="Tahoma"/>
              </w:rPr>
            </w:pPr>
            <w:r w:rsidRPr="008919DA">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946" w:type="dxa"/>
          </w:tcPr>
          <w:p w14:paraId="694B880D" w14:textId="64C08286" w:rsidR="00471933" w:rsidRPr="008919DA" w:rsidRDefault="002E5F97" w:rsidP="008E276F">
            <w:pPr>
              <w:pStyle w:val="52"/>
              <w:tabs>
                <w:tab w:val="left" w:pos="1276"/>
              </w:tabs>
              <w:suppressAutoHyphens w:val="0"/>
              <w:ind w:left="0" w:right="57" w:firstLine="0"/>
              <w:jc w:val="both"/>
              <w:rPr>
                <w:rFonts w:ascii="Tahoma" w:hAnsi="Tahoma" w:cs="Tahoma"/>
                <w:sz w:val="22"/>
                <w:szCs w:val="22"/>
              </w:rPr>
            </w:pPr>
            <w:r w:rsidRPr="008919DA">
              <w:rPr>
                <w:rFonts w:ascii="Tahoma" w:hAnsi="Tahoma" w:cs="Tahoma"/>
                <w:sz w:val="22"/>
                <w:szCs w:val="22"/>
              </w:rPr>
              <w:t>В соответствии с Приложением №</w:t>
            </w:r>
            <w:r w:rsidR="008E276F" w:rsidRPr="008919DA">
              <w:rPr>
                <w:rFonts w:ascii="Tahoma" w:hAnsi="Tahoma" w:cs="Tahoma"/>
                <w:sz w:val="22"/>
                <w:szCs w:val="22"/>
              </w:rPr>
              <w:t>3</w:t>
            </w:r>
            <w:r w:rsidRPr="008919DA">
              <w:rPr>
                <w:rFonts w:ascii="Tahoma" w:hAnsi="Tahoma" w:cs="Tahoma"/>
                <w:sz w:val="22"/>
                <w:szCs w:val="22"/>
              </w:rPr>
              <w:t xml:space="preserve"> к </w:t>
            </w:r>
            <w:r w:rsidR="008E276F" w:rsidRPr="008919DA">
              <w:rPr>
                <w:rFonts w:ascii="Tahoma" w:hAnsi="Tahoma" w:cs="Tahoma"/>
                <w:sz w:val="22"/>
                <w:szCs w:val="22"/>
              </w:rPr>
              <w:t>И</w:t>
            </w:r>
            <w:r w:rsidRPr="008919DA">
              <w:rPr>
                <w:rFonts w:ascii="Tahoma" w:hAnsi="Tahoma" w:cs="Tahoma"/>
                <w:sz w:val="22"/>
                <w:szCs w:val="22"/>
              </w:rPr>
              <w:t>нформационной карте</w:t>
            </w:r>
            <w:r w:rsidR="008E276F" w:rsidRPr="008919DA">
              <w:rPr>
                <w:rFonts w:ascii="Tahoma" w:hAnsi="Tahoma" w:cs="Tahoma"/>
                <w:sz w:val="22"/>
                <w:szCs w:val="22"/>
              </w:rPr>
              <w:t>.</w:t>
            </w:r>
            <w:r w:rsidRPr="008919DA">
              <w:rPr>
                <w:rFonts w:ascii="Tahoma" w:hAnsi="Tahoma" w:cs="Tahoma"/>
                <w:sz w:val="22"/>
                <w:szCs w:val="22"/>
              </w:rPr>
              <w:t xml:space="preserve"> </w:t>
            </w:r>
            <w:r w:rsidR="00471933" w:rsidRPr="008919DA">
              <w:rPr>
                <w:rFonts w:ascii="Tahoma" w:hAnsi="Tahoma" w:cs="Tahoma"/>
                <w:sz w:val="22"/>
                <w:szCs w:val="22"/>
              </w:rPr>
              <w:t xml:space="preserve"> </w:t>
            </w:r>
          </w:p>
        </w:tc>
      </w:tr>
      <w:tr w:rsidR="00471933" w:rsidRPr="008919DA" w14:paraId="2CFB249C"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4E679C42" w:rsidR="00CD2D8F" w:rsidRPr="00CD2D8F" w:rsidRDefault="00CD2D8F" w:rsidP="001F0778">
            <w:pPr>
              <w:rPr>
                <w:rFonts w:ascii="Tahoma" w:hAnsi="Tahoma" w:cs="Tahoma"/>
              </w:rPr>
            </w:pPr>
            <w:r>
              <w:rPr>
                <w:rFonts w:ascii="Tahoma" w:hAnsi="Tahoma" w:cs="Tahoma"/>
              </w:rPr>
              <w:t>2</w:t>
            </w:r>
            <w:r w:rsidR="001F0778">
              <w:rPr>
                <w:rFonts w:ascii="Tahoma" w:hAnsi="Tahoma" w:cs="Tahoma"/>
              </w:rPr>
              <w:t>3</w:t>
            </w:r>
          </w:p>
        </w:tc>
        <w:tc>
          <w:tcPr>
            <w:tcW w:w="2835" w:type="dxa"/>
          </w:tcPr>
          <w:p w14:paraId="0B9836DA" w14:textId="77777777" w:rsidR="00471933" w:rsidRPr="008919DA" w:rsidRDefault="00471933" w:rsidP="00471933">
            <w:pPr>
              <w:rPr>
                <w:rFonts w:ascii="Tahoma" w:hAnsi="Tahoma" w:cs="Tahoma"/>
              </w:rPr>
            </w:pPr>
            <w:r w:rsidRPr="008919DA">
              <w:rPr>
                <w:rFonts w:ascii="Tahoma" w:hAnsi="Tahoma" w:cs="Tahoma"/>
              </w:rPr>
              <w:t>Критерии и порядок оценки и сопоставления Заявок на участие в закупке</w:t>
            </w:r>
          </w:p>
        </w:tc>
        <w:tc>
          <w:tcPr>
            <w:tcW w:w="6946" w:type="dxa"/>
          </w:tcPr>
          <w:p w14:paraId="697CFE64" w14:textId="0480969D"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56AC1174" w14:textId="77777777" w:rsidR="00455F89" w:rsidRPr="008919DA" w:rsidRDefault="00455F89" w:rsidP="00455F89">
            <w:pPr>
              <w:pStyle w:val="ConsPlusNormal"/>
              <w:ind w:right="114"/>
              <w:jc w:val="both"/>
              <w:rPr>
                <w:rFonts w:ascii="Tahoma" w:hAnsi="Tahoma" w:cs="Tahoma"/>
                <w:szCs w:val="22"/>
                <w:highlight w:val="yellow"/>
              </w:rPr>
            </w:pPr>
            <w:r w:rsidRPr="008919DA">
              <w:rPr>
                <w:rFonts w:ascii="Tahoma" w:hAnsi="Tahoma" w:cs="Tahoma"/>
                <w:szCs w:val="22"/>
                <w:highlight w:val="yellow"/>
              </w:rPr>
              <w:t>1) Цена договора: вес критерия- 80%;</w:t>
            </w:r>
          </w:p>
          <w:p w14:paraId="22268514" w14:textId="79E9FADC" w:rsidR="00455F89" w:rsidRPr="009713F8" w:rsidRDefault="00455F89" w:rsidP="009713F8">
            <w:pPr>
              <w:pStyle w:val="ConsPlusNormal"/>
              <w:ind w:right="114"/>
              <w:jc w:val="both"/>
              <w:rPr>
                <w:rFonts w:ascii="Tahoma" w:hAnsi="Tahoma" w:cs="Tahoma"/>
                <w:szCs w:val="22"/>
                <w:highlight w:val="yellow"/>
              </w:rPr>
            </w:pPr>
            <w:r w:rsidRPr="008919DA">
              <w:rPr>
                <w:rFonts w:ascii="Tahoma" w:hAnsi="Tahoma" w:cs="Tahoma"/>
                <w:szCs w:val="22"/>
                <w:highlight w:val="yellow"/>
              </w:rPr>
              <w:t xml:space="preserve">2) </w:t>
            </w:r>
            <w:r w:rsidR="009713F8" w:rsidRPr="009713F8">
              <w:rPr>
                <w:rFonts w:ascii="Tahoma" w:hAnsi="Tahoma" w:cs="Tahoma"/>
                <w:szCs w:val="22"/>
                <w:highlight w:val="yellow"/>
              </w:rPr>
              <w:t xml:space="preserve">Опыт </w:t>
            </w:r>
            <w:r w:rsidR="00BE273C" w:rsidRPr="00BE273C">
              <w:rPr>
                <w:rFonts w:ascii="Tahoma" w:hAnsi="Tahoma" w:cs="Tahoma"/>
                <w:szCs w:val="22"/>
                <w:highlight w:val="yellow"/>
              </w:rPr>
              <w:t>оказания услуг по зачистке (с дегазацией), техническому диагностированию, калибровке (градуировке) резервуара для хранения нефтепродуктов с подтверждением исполнения не менее 3-х контрактов и(или) иных гражданско-правовых договоров за последний 2025 год</w:t>
            </w:r>
            <w:r w:rsidRPr="009713F8">
              <w:rPr>
                <w:rFonts w:ascii="Tahoma" w:hAnsi="Tahoma" w:cs="Tahoma"/>
                <w:szCs w:val="22"/>
                <w:highlight w:val="yellow"/>
              </w:rPr>
              <w:t xml:space="preserve">– </w:t>
            </w:r>
            <w:r w:rsidR="009713F8" w:rsidRPr="009713F8">
              <w:rPr>
                <w:rFonts w:ascii="Tahoma" w:hAnsi="Tahoma" w:cs="Tahoma"/>
                <w:szCs w:val="22"/>
                <w:highlight w:val="yellow"/>
              </w:rPr>
              <w:t>2</w:t>
            </w:r>
            <w:r w:rsidRPr="009713F8">
              <w:rPr>
                <w:rFonts w:ascii="Tahoma" w:hAnsi="Tahoma" w:cs="Tahoma"/>
                <w:szCs w:val="22"/>
                <w:highlight w:val="yellow"/>
              </w:rPr>
              <w:t>0%.</w:t>
            </w:r>
          </w:p>
          <w:p w14:paraId="10ABB2AF" w14:textId="77777777" w:rsidR="00455F89" w:rsidRPr="008919DA" w:rsidRDefault="00455F89" w:rsidP="00455F89">
            <w:pPr>
              <w:pStyle w:val="ad"/>
              <w:rPr>
                <w:rFonts w:ascii="Tahoma" w:hAnsi="Tahoma" w:cs="Tahoma"/>
                <w:i w:val="0"/>
                <w:sz w:val="22"/>
                <w:szCs w:val="22"/>
                <w:lang w:val="ru-RU"/>
              </w:rPr>
            </w:pPr>
            <w:r w:rsidRPr="008919DA">
              <w:rPr>
                <w:rFonts w:ascii="Tahoma" w:hAnsi="Tahoma" w:cs="Tahoma"/>
                <w:i w:val="0"/>
                <w:sz w:val="22"/>
                <w:szCs w:val="22"/>
                <w:highlight w:val="yellow"/>
                <w:lang w:val="ru-RU"/>
              </w:rPr>
              <w:t>Совокупная значимость всех критериев равна 100%.</w:t>
            </w:r>
          </w:p>
          <w:p w14:paraId="7032DB33" w14:textId="77777777" w:rsidR="00581D90" w:rsidRPr="008919DA" w:rsidRDefault="00581D90" w:rsidP="00581D90">
            <w:pPr>
              <w:pStyle w:val="ad"/>
              <w:rPr>
                <w:rFonts w:ascii="Tahoma" w:hAnsi="Tahoma" w:cs="Tahoma"/>
                <w:i w:val="0"/>
                <w:sz w:val="22"/>
                <w:szCs w:val="22"/>
                <w:lang w:val="ru-RU"/>
              </w:rPr>
            </w:pPr>
          </w:p>
          <w:p w14:paraId="3C75AB8A"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lang w:val="ru-RU"/>
              </w:rPr>
              <w:t>Максимальное количество баллов для каждого из критериев – 4 балла.</w:t>
            </w:r>
          </w:p>
          <w:p w14:paraId="423F242A" w14:textId="79213834" w:rsidR="00581D90" w:rsidRPr="008919DA" w:rsidRDefault="00581D90" w:rsidP="00471933">
            <w:pPr>
              <w:autoSpaceDE w:val="0"/>
              <w:autoSpaceDN w:val="0"/>
              <w:adjustRightInd w:val="0"/>
              <w:ind w:right="204"/>
              <w:jc w:val="both"/>
              <w:rPr>
                <w:rFonts w:ascii="Tahoma" w:hAnsi="Tahoma" w:cs="Tahoma"/>
              </w:rPr>
            </w:pPr>
          </w:p>
          <w:p w14:paraId="28A3BFA0" w14:textId="7C83DF2B" w:rsidR="00471933" w:rsidRPr="008919DA" w:rsidRDefault="00E73B19" w:rsidP="00471933">
            <w:pPr>
              <w:autoSpaceDE w:val="0"/>
              <w:autoSpaceDN w:val="0"/>
              <w:adjustRightInd w:val="0"/>
              <w:ind w:right="204"/>
              <w:jc w:val="both"/>
              <w:rPr>
                <w:rFonts w:ascii="Tahoma" w:hAnsi="Tahoma" w:cs="Tahoma"/>
              </w:rPr>
            </w:pPr>
            <w:r w:rsidRPr="008919DA">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471933" w:rsidRPr="008919DA" w14:paraId="6EF55153"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4BBD6DB1" w:rsidR="00CD2D8F" w:rsidRPr="00CD2D8F" w:rsidRDefault="00CD2D8F" w:rsidP="001F0778">
            <w:pPr>
              <w:rPr>
                <w:rFonts w:ascii="Tahoma" w:hAnsi="Tahoma" w:cs="Tahoma"/>
              </w:rPr>
            </w:pPr>
            <w:r>
              <w:rPr>
                <w:rFonts w:ascii="Tahoma" w:hAnsi="Tahoma" w:cs="Tahoma"/>
              </w:rPr>
              <w:t>2</w:t>
            </w:r>
            <w:r w:rsidR="001F0778">
              <w:rPr>
                <w:rFonts w:ascii="Tahoma" w:hAnsi="Tahoma" w:cs="Tahoma"/>
              </w:rPr>
              <w:t>4</w:t>
            </w:r>
          </w:p>
        </w:tc>
        <w:tc>
          <w:tcPr>
            <w:tcW w:w="2835" w:type="dxa"/>
          </w:tcPr>
          <w:p w14:paraId="6A8CB898" w14:textId="77777777" w:rsidR="00471933" w:rsidRPr="00214658" w:rsidRDefault="00471933" w:rsidP="00471933">
            <w:pPr>
              <w:rPr>
                <w:rFonts w:ascii="Tahoma" w:hAnsi="Tahoma" w:cs="Tahoma"/>
              </w:rPr>
            </w:pPr>
            <w:r w:rsidRPr="008919DA">
              <w:rPr>
                <w:rFonts w:ascii="Tahoma" w:hAnsi="Tahoma" w:cs="Tahoma"/>
              </w:rPr>
              <w:t xml:space="preserve">Права и обязанности Заказчика закупки и ее Участников </w:t>
            </w:r>
          </w:p>
        </w:tc>
        <w:tc>
          <w:tcPr>
            <w:tcW w:w="6946" w:type="dxa"/>
          </w:tcPr>
          <w:p w14:paraId="339284BF"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имеет право:</w:t>
            </w:r>
          </w:p>
          <w:p w14:paraId="16FB71F3" w14:textId="77777777"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1)</w:t>
            </w:r>
            <w:r w:rsidRPr="008919DA">
              <w:rPr>
                <w:rFonts w:ascii="Tahoma" w:eastAsia="Times New Roman" w:hAnsi="Tahoma" w:cs="Tahoma"/>
              </w:rPr>
              <w:t xml:space="preserve"> </w:t>
            </w:r>
            <w:r w:rsidRPr="008919DA">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116C32A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w:t>
            </w:r>
            <w:r w:rsidR="00455AC2" w:rsidRPr="008919DA">
              <w:rPr>
                <w:rFonts w:ascii="Tahoma" w:hAnsi="Tahoma" w:cs="Tahoma"/>
              </w:rPr>
              <w:t>Закупочную документацию</w:t>
            </w:r>
            <w:r w:rsidRPr="008919DA">
              <w:rPr>
                <w:rFonts w:ascii="Tahoma" w:hAnsi="Tahoma" w:cs="Tahoma"/>
              </w:rPr>
              <w:t>, применяются нормы п. 7.6.2 Положения о закупках Заказчика;</w:t>
            </w:r>
          </w:p>
          <w:p w14:paraId="447B3086"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6DDB23F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6) иные права, установленные действующим законодательством Российской Федерации, Положением о закупках Заказчика, и условиями </w:t>
            </w:r>
            <w:r w:rsidR="007C7259" w:rsidRPr="008919DA">
              <w:rPr>
                <w:rFonts w:ascii="Tahoma" w:hAnsi="Tahoma" w:cs="Tahoma"/>
              </w:rPr>
              <w:t>Закупочной документации</w:t>
            </w:r>
            <w:r w:rsidRPr="008919DA">
              <w:rPr>
                <w:rFonts w:ascii="Tahoma" w:hAnsi="Tahoma" w:cs="Tahoma"/>
              </w:rPr>
              <w:t>.</w:t>
            </w:r>
          </w:p>
          <w:p w14:paraId="745D1CA3"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обязан:</w:t>
            </w:r>
          </w:p>
          <w:p w14:paraId="33209752" w14:textId="1E8B058D"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разместить в Единой информационной системе </w:t>
            </w:r>
            <w:r w:rsidR="00E65E9B" w:rsidRPr="008919DA">
              <w:rPr>
                <w:rFonts w:ascii="Tahoma" w:hAnsi="Tahoma" w:cs="Tahoma"/>
              </w:rPr>
              <w:t xml:space="preserve">Извещение, </w:t>
            </w:r>
            <w:r w:rsidR="007C7259" w:rsidRPr="008919DA">
              <w:rPr>
                <w:rFonts w:ascii="Tahoma" w:hAnsi="Tahoma" w:cs="Tahoma"/>
              </w:rPr>
              <w:t>Закупочную документацию</w:t>
            </w:r>
            <w:r w:rsidRPr="008919DA">
              <w:rPr>
                <w:rFonts w:ascii="Tahoma" w:hAnsi="Tahoma" w:cs="Tahoma"/>
              </w:rPr>
              <w:t>,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79010E9B"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ответить на письменный </w:t>
            </w:r>
            <w:r w:rsidR="007C7259" w:rsidRPr="008919DA">
              <w:rPr>
                <w:rFonts w:ascii="Tahoma" w:hAnsi="Tahoma" w:cs="Tahoma"/>
              </w:rPr>
              <w:t>запрос, касающийся разъяснений Закупочной документации</w:t>
            </w:r>
            <w:r w:rsidRPr="008919DA">
              <w:rPr>
                <w:rFonts w:ascii="Tahoma" w:hAnsi="Tahoma" w:cs="Tahoma"/>
              </w:rPr>
              <w:t>, полученный от Участников, в соответствии с п. 1</w:t>
            </w:r>
            <w:r w:rsidR="00E73B19">
              <w:rPr>
                <w:rFonts w:ascii="Tahoma" w:hAnsi="Tahoma" w:cs="Tahoma"/>
              </w:rPr>
              <w:t>3</w:t>
            </w:r>
            <w:r w:rsidRPr="008919DA">
              <w:rPr>
                <w:rFonts w:ascii="Tahoma" w:hAnsi="Tahoma" w:cs="Tahoma"/>
              </w:rPr>
              <w:t xml:space="preserve"> Раздела 1 </w:t>
            </w:r>
            <w:r w:rsidR="007C7259" w:rsidRPr="008919DA">
              <w:rPr>
                <w:rFonts w:ascii="Tahoma" w:hAnsi="Tahoma" w:cs="Tahoma"/>
              </w:rPr>
              <w:t>Закупочной документации</w:t>
            </w:r>
            <w:r w:rsidRPr="008919DA">
              <w:rPr>
                <w:rFonts w:ascii="Tahoma" w:hAnsi="Tahoma" w:cs="Tahoma"/>
              </w:rPr>
              <w:t xml:space="preserve">, в сроки, установленные в </w:t>
            </w:r>
            <w:r w:rsidR="007C7259" w:rsidRPr="008919DA">
              <w:rPr>
                <w:rFonts w:ascii="Tahoma" w:hAnsi="Tahoma" w:cs="Tahoma"/>
              </w:rPr>
              <w:t>Закупочной документации</w:t>
            </w:r>
            <w:r w:rsidRPr="008919DA">
              <w:rPr>
                <w:rFonts w:ascii="Tahoma" w:hAnsi="Tahoma" w:cs="Tahoma"/>
              </w:rPr>
              <w:t>;</w:t>
            </w:r>
          </w:p>
          <w:p w14:paraId="09D54BD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Участник закупки имеет право:</w:t>
            </w:r>
          </w:p>
          <w:p w14:paraId="30405DED"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подать Заявку на участие в закупке; </w:t>
            </w:r>
          </w:p>
          <w:p w14:paraId="3060170E" w14:textId="31819243"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2) получать от Заказчика / Организатора закупки информацию о Предмете закупки, достаточную для подготовки Заявки</w:t>
            </w:r>
            <w:r w:rsidR="00C6071B" w:rsidRPr="008919DA">
              <w:rPr>
                <w:rFonts w:ascii="Tahoma" w:hAnsi="Tahoma" w:cs="Tahoma"/>
              </w:rPr>
              <w:t>;</w:t>
            </w:r>
            <w:r w:rsidRPr="008919DA">
              <w:rPr>
                <w:rFonts w:ascii="Tahoma" w:hAnsi="Tahoma" w:cs="Tahoma"/>
              </w:rPr>
              <w:t xml:space="preserve"> </w:t>
            </w:r>
          </w:p>
          <w:p w14:paraId="71613246" w14:textId="6A86A966"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 xml:space="preserve">3) изменять, дополнять или отзывать Заявку до истечения срока ее подачи, если иное прямо не оговорено в </w:t>
            </w:r>
            <w:r w:rsidR="0003281F" w:rsidRPr="008919DA">
              <w:rPr>
                <w:rFonts w:ascii="Tahoma" w:hAnsi="Tahoma" w:cs="Tahoma"/>
              </w:rPr>
              <w:t>Закупочной документации</w:t>
            </w:r>
            <w:r w:rsidRPr="008919DA">
              <w:rPr>
                <w:rFonts w:ascii="Tahoma" w:hAnsi="Tahoma" w:cs="Tahoma"/>
              </w:rPr>
              <w:t>;</w:t>
            </w:r>
          </w:p>
          <w:p w14:paraId="38D29E7E" w14:textId="4A15141B"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4) обращаться к Заказчику / Организатору закупки за разъяснением </w:t>
            </w:r>
            <w:r w:rsidR="0003281F" w:rsidRPr="008919DA">
              <w:rPr>
                <w:rFonts w:ascii="Tahoma" w:hAnsi="Tahoma" w:cs="Tahoma"/>
              </w:rPr>
              <w:t>Закупочной документации</w:t>
            </w:r>
            <w:r w:rsidRPr="008919DA">
              <w:rPr>
                <w:rFonts w:ascii="Tahoma" w:hAnsi="Tahoma" w:cs="Tahoma"/>
              </w:rPr>
              <w:t>, а также с просьбой о продлении установленного срока подачи Заявок с обоснованием причины необходимости такого продления;</w:t>
            </w:r>
          </w:p>
          <w:p w14:paraId="03171361" w14:textId="44DFFEEC" w:rsidR="00E70CE9"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иные права, установленные действующим законодательством Российской Федерации, Положением о закупках Заказчика и условиями </w:t>
            </w:r>
            <w:r w:rsidR="0003281F" w:rsidRPr="008919DA">
              <w:rPr>
                <w:rFonts w:ascii="Tahoma" w:hAnsi="Tahoma" w:cs="Tahoma"/>
              </w:rPr>
              <w:t>Закупочной документации</w:t>
            </w:r>
          </w:p>
          <w:p w14:paraId="274F2E48" w14:textId="77777777" w:rsidR="00471933" w:rsidRPr="008919DA" w:rsidRDefault="00471933" w:rsidP="00471933">
            <w:pPr>
              <w:autoSpaceDE w:val="0"/>
              <w:autoSpaceDN w:val="0"/>
              <w:adjustRightInd w:val="0"/>
              <w:ind w:right="204"/>
              <w:jc w:val="both"/>
              <w:rPr>
                <w:rFonts w:ascii="Tahoma" w:hAnsi="Tahoma" w:cs="Tahoma"/>
                <w:b/>
              </w:rPr>
            </w:pPr>
            <w:r w:rsidRPr="008919DA">
              <w:rPr>
                <w:rFonts w:ascii="Tahoma" w:hAnsi="Tahoma" w:cs="Tahoma"/>
                <w:b/>
              </w:rPr>
              <w:t>Участник закупки обязан:</w:t>
            </w:r>
          </w:p>
          <w:p w14:paraId="23AF42EC"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1) при участии в Закупке действовать законно и добросовестно; </w:t>
            </w:r>
          </w:p>
          <w:p w14:paraId="15A71C26" w14:textId="3E5896AF"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2) в случае, если при про</w:t>
            </w:r>
            <w:r w:rsidR="007A617C">
              <w:rPr>
                <w:rFonts w:ascii="Tahoma" w:hAnsi="Tahoma" w:cs="Tahoma"/>
              </w:rPr>
              <w:t>в</w:t>
            </w:r>
            <w:r w:rsidRPr="008919DA">
              <w:rPr>
                <w:rFonts w:ascii="Tahoma" w:hAnsi="Tahoma" w:cs="Tahoma"/>
              </w:rPr>
              <w:t xml:space="preserve">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7065FF27" w14:textId="2669A537" w:rsidR="00E73B19" w:rsidRPr="008919DA" w:rsidRDefault="00471933" w:rsidP="00E73B19">
            <w:pPr>
              <w:autoSpaceDE w:val="0"/>
              <w:autoSpaceDN w:val="0"/>
              <w:adjustRightInd w:val="0"/>
              <w:ind w:right="204"/>
              <w:jc w:val="both"/>
              <w:rPr>
                <w:rFonts w:ascii="Tahoma" w:hAnsi="Tahoma" w:cs="Tahoma"/>
              </w:rPr>
            </w:pPr>
            <w:r w:rsidRPr="008919DA">
              <w:rPr>
                <w:rFonts w:ascii="Tahoma" w:hAnsi="Tahoma" w:cs="Tahoma"/>
              </w:rPr>
              <w:t xml:space="preserve">3) </w:t>
            </w:r>
            <w:r w:rsidR="00E73B19" w:rsidRPr="008919DA">
              <w:rPr>
                <w:rFonts w:ascii="Tahoma" w:hAnsi="Tahoma" w:cs="Tahoma"/>
              </w:rPr>
              <w:t xml:space="preserve">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w:t>
            </w:r>
            <w:r w:rsidR="00D70A4A">
              <w:rPr>
                <w:rFonts w:ascii="Tahoma" w:hAnsi="Tahoma" w:cs="Tahoma"/>
              </w:rPr>
              <w:t xml:space="preserve">Заявке </w:t>
            </w:r>
            <w:r w:rsidR="00D70A4A" w:rsidRPr="00E83D64">
              <w:rPr>
                <w:rFonts w:ascii="Tahoma" w:hAnsi="Tahoma" w:cs="Tahoma"/>
              </w:rPr>
              <w:t>Приложения №2 к Информационной карте</w:t>
            </w:r>
            <w:r w:rsidR="00D70A4A">
              <w:rPr>
                <w:rFonts w:ascii="Tahoma" w:hAnsi="Tahoma" w:cs="Tahoma"/>
              </w:rPr>
              <w:t xml:space="preserve"> н</w:t>
            </w:r>
            <w:r w:rsidR="00E73B19" w:rsidRPr="008919DA">
              <w:rPr>
                <w:rFonts w:ascii="Tahoma" w:hAnsi="Tahoma" w:cs="Tahoma"/>
              </w:rPr>
              <w:t>астоящей Закупочной документации);</w:t>
            </w:r>
          </w:p>
          <w:p w14:paraId="3CA90CA2" w14:textId="2DD8244D" w:rsidR="00E73B19" w:rsidRDefault="00E73B19" w:rsidP="00E73B19">
            <w:pPr>
              <w:autoSpaceDE w:val="0"/>
              <w:autoSpaceDN w:val="0"/>
              <w:adjustRightInd w:val="0"/>
              <w:ind w:right="204"/>
              <w:jc w:val="both"/>
              <w:rPr>
                <w:rFonts w:ascii="Tahoma" w:hAnsi="Tahoma" w:cs="Tahoma"/>
              </w:rPr>
            </w:pPr>
            <w:r w:rsidRPr="008919DA">
              <w:rPr>
                <w:rFonts w:ascii="Tahoma" w:hAnsi="Tahoma" w:cs="Tahoma"/>
              </w:rPr>
              <w:t xml:space="preserve">4) в случае объявления его Победителем закупки заключить договор с Заказчиком, в установленные Закупочной документацией сроки; </w:t>
            </w:r>
          </w:p>
          <w:p w14:paraId="7DFF3374" w14:textId="4E5C502C" w:rsidR="00455F89" w:rsidRDefault="002C77D5" w:rsidP="00BE4AFE">
            <w:pPr>
              <w:pStyle w:val="a8"/>
              <w:ind w:left="0" w:right="137"/>
              <w:jc w:val="both"/>
              <w:rPr>
                <w:rFonts w:ascii="Tahoma" w:hAnsi="Tahoma" w:cs="Tahoma"/>
                <w:b/>
                <w:color w:val="000000" w:themeColor="text1"/>
                <w:highlight w:val="yellow"/>
              </w:rPr>
            </w:pPr>
            <w:r>
              <w:rPr>
                <w:rFonts w:ascii="Tahoma" w:hAnsi="Tahoma" w:cs="Tahoma"/>
              </w:rPr>
              <w:t xml:space="preserve">5) </w:t>
            </w:r>
            <w:r w:rsidR="00455F89" w:rsidRPr="00FA344D">
              <w:rPr>
                <w:rFonts w:ascii="Tahoma" w:hAnsi="Tahoma" w:cs="Tahoma"/>
                <w:b/>
                <w:color w:val="000000" w:themeColor="text1"/>
                <w:highlight w:val="yellow"/>
              </w:rPr>
              <w:t>В случае объявления Участника Победителем закупки или</w:t>
            </w:r>
            <w:r w:rsidR="00455F89" w:rsidRPr="00B30CD4">
              <w:rPr>
                <w:rFonts w:ascii="Tahoma" w:hAnsi="Tahoma" w:cs="Tahoma"/>
                <w:color w:val="000000" w:themeColor="text1"/>
                <w:highlight w:val="yellow"/>
              </w:rPr>
              <w:t xml:space="preserve"> </w:t>
            </w:r>
            <w:r w:rsidR="00455F89" w:rsidRPr="006E4F6D">
              <w:rPr>
                <w:rFonts w:ascii="Tahoma" w:hAnsi="Tahoma" w:cs="Tahoma"/>
                <w:b/>
                <w:color w:val="000000" w:themeColor="text1"/>
                <w:highlight w:val="yellow"/>
              </w:rPr>
              <w:t>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p>
          <w:p w14:paraId="220A1D3E" w14:textId="3EFE6BE5" w:rsidR="003614AF" w:rsidRDefault="003614AF" w:rsidP="003614AF">
            <w:pPr>
              <w:pStyle w:val="a8"/>
              <w:ind w:left="0" w:right="137" w:firstLine="350"/>
              <w:jc w:val="both"/>
              <w:rPr>
                <w:rFonts w:ascii="Tahoma" w:hAnsi="Tahoma" w:cs="Tahoma"/>
                <w:highlight w:val="yellow"/>
              </w:rPr>
            </w:pPr>
            <w:r>
              <w:rPr>
                <w:rFonts w:ascii="Tahoma" w:hAnsi="Tahoma" w:cs="Tahoma"/>
                <w:color w:val="000000" w:themeColor="text1"/>
                <w:highlight w:val="yellow"/>
              </w:rPr>
              <w:t>5.1.</w:t>
            </w:r>
            <w:r w:rsidR="00EC26F2" w:rsidRPr="00EC26F2">
              <w:rPr>
                <w:rFonts w:ascii="Tahoma" w:hAnsi="Tahoma" w:cs="Tahoma"/>
                <w:color w:val="000000" w:themeColor="text1"/>
                <w:highlight w:val="yellow"/>
              </w:rPr>
              <w:t xml:space="preserve"> </w:t>
            </w:r>
            <w:r w:rsidR="00EC26F2" w:rsidRPr="00BB3121">
              <w:rPr>
                <w:rFonts w:ascii="Tahoma" w:hAnsi="Tahoma" w:cs="Tahoma"/>
                <w:color w:val="000000" w:themeColor="text1"/>
                <w:highlight w:val="yellow"/>
              </w:rPr>
              <w:t xml:space="preserve">действующее свидетельство о поверке </w:t>
            </w:r>
            <w:r w:rsidR="00BB3121" w:rsidRPr="00BB3121">
              <w:rPr>
                <w:rFonts w:ascii="Tahoma" w:hAnsi="Tahoma" w:cs="Tahoma"/>
                <w:color w:val="000000" w:themeColor="text1"/>
                <w:highlight w:val="yellow"/>
              </w:rPr>
              <w:t xml:space="preserve">по </w:t>
            </w:r>
            <w:r w:rsidR="00BB3121" w:rsidRPr="00BB3121">
              <w:rPr>
                <w:rFonts w:ascii="Tahoma" w:hAnsi="Tahoma" w:cs="Tahoma"/>
                <w:highlight w:val="yellow"/>
              </w:rPr>
              <w:t>неразрушающему контролю приборов</w:t>
            </w:r>
            <w:r>
              <w:rPr>
                <w:rFonts w:ascii="Tahoma" w:hAnsi="Tahoma" w:cs="Tahoma"/>
                <w:highlight w:val="yellow"/>
              </w:rPr>
              <w:t>:</w:t>
            </w:r>
          </w:p>
          <w:p w14:paraId="1FA70365" w14:textId="77777777" w:rsidR="003614AF" w:rsidRPr="003614AF" w:rsidRDefault="00BB3121" w:rsidP="003614AF">
            <w:pPr>
              <w:pStyle w:val="a8"/>
              <w:numPr>
                <w:ilvl w:val="0"/>
                <w:numId w:val="46"/>
              </w:numPr>
              <w:ind w:right="137"/>
              <w:jc w:val="both"/>
              <w:rPr>
                <w:rFonts w:ascii="Tahoma" w:hAnsi="Tahoma" w:cs="Tahoma"/>
                <w:color w:val="000000" w:themeColor="text1"/>
                <w:highlight w:val="yellow"/>
              </w:rPr>
            </w:pPr>
            <w:r w:rsidRPr="00BB3121">
              <w:rPr>
                <w:rFonts w:ascii="Tahoma" w:hAnsi="Tahoma" w:cs="Tahoma"/>
                <w:highlight w:val="yellow"/>
              </w:rPr>
              <w:t>комплект ВИК</w:t>
            </w:r>
            <w:r w:rsidR="003614AF">
              <w:rPr>
                <w:rFonts w:ascii="Tahoma" w:hAnsi="Tahoma" w:cs="Tahoma"/>
                <w:highlight w:val="yellow"/>
              </w:rPr>
              <w:t>;</w:t>
            </w:r>
          </w:p>
          <w:p w14:paraId="4B140707" w14:textId="77777777" w:rsidR="003614AF" w:rsidRPr="003614AF" w:rsidRDefault="00BB3121" w:rsidP="003614AF">
            <w:pPr>
              <w:pStyle w:val="a8"/>
              <w:numPr>
                <w:ilvl w:val="0"/>
                <w:numId w:val="46"/>
              </w:numPr>
              <w:ind w:right="137"/>
              <w:jc w:val="both"/>
              <w:rPr>
                <w:rFonts w:ascii="Tahoma" w:hAnsi="Tahoma" w:cs="Tahoma"/>
                <w:color w:val="000000" w:themeColor="text1"/>
                <w:highlight w:val="yellow"/>
              </w:rPr>
            </w:pPr>
            <w:r w:rsidRPr="00BB3121">
              <w:rPr>
                <w:rFonts w:ascii="Tahoma" w:hAnsi="Tahoma" w:cs="Tahoma"/>
                <w:highlight w:val="yellow"/>
              </w:rPr>
              <w:t>ультразвуковые дефектоскопы</w:t>
            </w:r>
            <w:r w:rsidR="003614AF">
              <w:rPr>
                <w:rFonts w:ascii="Tahoma" w:hAnsi="Tahoma" w:cs="Tahoma"/>
                <w:highlight w:val="yellow"/>
              </w:rPr>
              <w:t>;</w:t>
            </w:r>
          </w:p>
          <w:p w14:paraId="0A1E2DC5" w14:textId="77777777" w:rsidR="003614AF" w:rsidRPr="003614AF" w:rsidRDefault="00BB3121" w:rsidP="003614AF">
            <w:pPr>
              <w:pStyle w:val="a8"/>
              <w:numPr>
                <w:ilvl w:val="0"/>
                <w:numId w:val="46"/>
              </w:numPr>
              <w:ind w:right="137"/>
              <w:jc w:val="both"/>
              <w:rPr>
                <w:rFonts w:ascii="Tahoma" w:hAnsi="Tahoma" w:cs="Tahoma"/>
                <w:color w:val="000000" w:themeColor="text1"/>
                <w:highlight w:val="yellow"/>
              </w:rPr>
            </w:pPr>
            <w:r w:rsidRPr="00BB3121">
              <w:rPr>
                <w:rFonts w:ascii="Tahoma" w:hAnsi="Tahoma" w:cs="Tahoma"/>
                <w:highlight w:val="yellow"/>
              </w:rPr>
              <w:t>толщиномеры</w:t>
            </w:r>
            <w:r w:rsidR="003614AF">
              <w:rPr>
                <w:rFonts w:ascii="Tahoma" w:hAnsi="Tahoma" w:cs="Tahoma"/>
                <w:highlight w:val="yellow"/>
              </w:rPr>
              <w:t>;</w:t>
            </w:r>
          </w:p>
          <w:p w14:paraId="5C669F21" w14:textId="77777777" w:rsidR="003614AF" w:rsidRPr="003614AF" w:rsidRDefault="00BB3121" w:rsidP="003614AF">
            <w:pPr>
              <w:pStyle w:val="a8"/>
              <w:numPr>
                <w:ilvl w:val="0"/>
                <w:numId w:val="46"/>
              </w:numPr>
              <w:ind w:right="137"/>
              <w:jc w:val="both"/>
              <w:rPr>
                <w:rFonts w:ascii="Tahoma" w:hAnsi="Tahoma" w:cs="Tahoma"/>
                <w:color w:val="000000" w:themeColor="text1"/>
                <w:highlight w:val="yellow"/>
              </w:rPr>
            </w:pPr>
            <w:r w:rsidRPr="00BB3121">
              <w:rPr>
                <w:rFonts w:ascii="Tahoma" w:hAnsi="Tahoma" w:cs="Tahoma"/>
                <w:highlight w:val="yellow"/>
              </w:rPr>
              <w:t xml:space="preserve"> установка для контроля герметичности</w:t>
            </w:r>
            <w:r w:rsidR="003614AF">
              <w:rPr>
                <w:rFonts w:ascii="Tahoma" w:hAnsi="Tahoma" w:cs="Tahoma"/>
                <w:highlight w:val="yellow"/>
              </w:rPr>
              <w:t>;</w:t>
            </w:r>
          </w:p>
          <w:p w14:paraId="467C7DED" w14:textId="127507D0" w:rsidR="00EC26F2" w:rsidRPr="003614AF" w:rsidRDefault="00BB3121" w:rsidP="003614AF">
            <w:pPr>
              <w:pStyle w:val="a8"/>
              <w:numPr>
                <w:ilvl w:val="0"/>
                <w:numId w:val="46"/>
              </w:numPr>
              <w:ind w:right="137"/>
              <w:jc w:val="both"/>
              <w:rPr>
                <w:rFonts w:ascii="Tahoma" w:hAnsi="Tahoma" w:cs="Tahoma"/>
                <w:color w:val="000000" w:themeColor="text1"/>
                <w:highlight w:val="yellow"/>
              </w:rPr>
            </w:pPr>
            <w:r w:rsidRPr="00BB3121">
              <w:rPr>
                <w:rFonts w:ascii="Tahoma" w:hAnsi="Tahoma" w:cs="Tahoma"/>
                <w:highlight w:val="yellow"/>
              </w:rPr>
              <w:t xml:space="preserve">оборудование и материалы для </w:t>
            </w:r>
            <w:r w:rsidR="002A13B3">
              <w:rPr>
                <w:rFonts w:ascii="Tahoma" w:hAnsi="Tahoma" w:cs="Tahoma"/>
                <w:highlight w:val="yellow"/>
              </w:rPr>
              <w:t>оказания услуг</w:t>
            </w:r>
            <w:r w:rsidRPr="00BB3121">
              <w:rPr>
                <w:rFonts w:ascii="Tahoma" w:hAnsi="Tahoma" w:cs="Tahoma"/>
                <w:highlight w:val="yellow"/>
              </w:rPr>
              <w:t xml:space="preserve"> по капиллярному контролю тахеометр, теодолит, нивелир;</w:t>
            </w:r>
          </w:p>
          <w:p w14:paraId="41FC0BBF" w14:textId="22B0E9A4" w:rsidR="003614AF" w:rsidRPr="003A1906" w:rsidRDefault="003614AF" w:rsidP="003614AF">
            <w:pPr>
              <w:pStyle w:val="a8"/>
              <w:numPr>
                <w:ilvl w:val="0"/>
                <w:numId w:val="46"/>
              </w:numPr>
              <w:ind w:right="137"/>
              <w:jc w:val="both"/>
              <w:rPr>
                <w:rFonts w:ascii="Tahoma" w:hAnsi="Tahoma" w:cs="Tahoma"/>
                <w:color w:val="000000" w:themeColor="text1"/>
                <w:highlight w:val="yellow"/>
              </w:rPr>
            </w:pPr>
            <w:r>
              <w:rPr>
                <w:rFonts w:ascii="Tahoma" w:hAnsi="Tahoma" w:cs="Tahoma"/>
                <w:color w:val="000000" w:themeColor="text1"/>
                <w:highlight w:val="yellow"/>
              </w:rPr>
              <w:t>переносной газоанализатор (не менее 2-х штук.</w:t>
            </w:r>
          </w:p>
          <w:p w14:paraId="4B0E99C5" w14:textId="1351DE2E" w:rsidR="00EC26F2" w:rsidRPr="003614AF" w:rsidRDefault="003614AF" w:rsidP="003614AF">
            <w:pPr>
              <w:pStyle w:val="a8"/>
              <w:ind w:left="0" w:right="137" w:firstLine="350"/>
              <w:jc w:val="both"/>
              <w:rPr>
                <w:rFonts w:ascii="Tahoma" w:hAnsi="Tahoma" w:cs="Tahoma"/>
                <w:color w:val="000000" w:themeColor="text1"/>
                <w:highlight w:val="yellow"/>
              </w:rPr>
            </w:pPr>
            <w:r w:rsidRPr="003A1906">
              <w:rPr>
                <w:rFonts w:ascii="Tahoma" w:hAnsi="Tahoma" w:cs="Tahoma"/>
                <w:color w:val="000000" w:themeColor="text1"/>
                <w:highlight w:val="yellow"/>
              </w:rPr>
              <w:t xml:space="preserve"> 5.2. справку о технической оснащенности оборудованием</w:t>
            </w:r>
            <w:r w:rsidR="003A1906" w:rsidRPr="003A1906">
              <w:rPr>
                <w:rFonts w:ascii="Tahoma" w:hAnsi="Tahoma" w:cs="Tahoma"/>
                <w:color w:val="000000" w:themeColor="text1"/>
                <w:highlight w:val="yellow"/>
              </w:rPr>
              <w:t xml:space="preserve"> </w:t>
            </w:r>
            <w:r w:rsidR="003A1906" w:rsidRPr="003A1906">
              <w:rPr>
                <w:rFonts w:ascii="Tahoma" w:eastAsia="Calibri" w:hAnsi="Tahoma" w:cs="Tahoma"/>
                <w:highlight w:val="yellow"/>
                <w:lang w:eastAsia="en-US"/>
              </w:rPr>
              <w:t>(по форме Приложения 4.2 к Информационной карте)</w:t>
            </w:r>
            <w:r w:rsidRPr="003A1906">
              <w:rPr>
                <w:rFonts w:ascii="Tahoma" w:hAnsi="Tahoma" w:cs="Tahoma"/>
                <w:color w:val="000000" w:themeColor="text1"/>
                <w:highlight w:val="yellow"/>
              </w:rPr>
              <w:t>, материалами</w:t>
            </w:r>
            <w:r w:rsidRPr="003614AF">
              <w:rPr>
                <w:rFonts w:ascii="Tahoma" w:hAnsi="Tahoma" w:cs="Tahoma"/>
                <w:color w:val="000000" w:themeColor="text1"/>
                <w:highlight w:val="yellow"/>
              </w:rPr>
              <w:t>, средствами перекачки, алюминиевыми лесами для сборки/разборки внутри резервуаров в искробезопасном и взрывозащищенном исполнении.</w:t>
            </w:r>
          </w:p>
          <w:p w14:paraId="528E1CCC" w14:textId="4DF3CF6C" w:rsidR="00EC26F2" w:rsidRDefault="00FA344D" w:rsidP="00FA344D">
            <w:pPr>
              <w:pStyle w:val="a8"/>
              <w:ind w:left="0" w:right="137" w:firstLine="350"/>
              <w:jc w:val="both"/>
              <w:rPr>
                <w:rFonts w:ascii="Tahoma" w:hAnsi="Tahoma" w:cs="Tahoma"/>
                <w:szCs w:val="24"/>
                <w:highlight w:val="yellow"/>
              </w:rPr>
            </w:pPr>
            <w:r>
              <w:rPr>
                <w:rFonts w:ascii="Tahoma" w:hAnsi="Tahoma" w:cs="Tahoma"/>
                <w:color w:val="000000" w:themeColor="text1"/>
                <w:highlight w:val="yellow"/>
              </w:rPr>
              <w:t xml:space="preserve">5.3. </w:t>
            </w:r>
            <w:r w:rsidRPr="00FA344D">
              <w:rPr>
                <w:rFonts w:ascii="Tahoma" w:hAnsi="Tahoma" w:cs="Tahoma"/>
                <w:szCs w:val="24"/>
                <w:highlight w:val="yellow"/>
              </w:rPr>
              <w:t xml:space="preserve">паспорта, </w:t>
            </w:r>
            <w:r w:rsidR="0008305B">
              <w:rPr>
                <w:rFonts w:ascii="Tahoma" w:hAnsi="Tahoma" w:cs="Tahoma"/>
                <w:szCs w:val="24"/>
                <w:highlight w:val="yellow"/>
              </w:rPr>
              <w:t>договор</w:t>
            </w:r>
            <w:r w:rsidR="001215A0">
              <w:rPr>
                <w:rFonts w:ascii="Tahoma" w:hAnsi="Tahoma" w:cs="Tahoma"/>
                <w:szCs w:val="24"/>
                <w:highlight w:val="yellow"/>
              </w:rPr>
              <w:t>ы</w:t>
            </w:r>
            <w:r w:rsidR="0008305B">
              <w:rPr>
                <w:rFonts w:ascii="Tahoma" w:hAnsi="Tahoma" w:cs="Tahoma"/>
                <w:szCs w:val="24"/>
                <w:highlight w:val="yellow"/>
              </w:rPr>
              <w:t xml:space="preserve"> купли продажи/аренды</w:t>
            </w:r>
            <w:r w:rsidRPr="00FA344D">
              <w:rPr>
                <w:rFonts w:ascii="Tahoma" w:hAnsi="Tahoma" w:cs="Tahoma"/>
                <w:szCs w:val="24"/>
                <w:highlight w:val="yellow"/>
              </w:rPr>
              <w:t xml:space="preserve">, свидетельства о поверке оборудования для проведения калибровки резервуаров объемным методом (ЗОНД, МИГ или аналог) и электронно-оптическим методом (лазерный сканер </w:t>
            </w:r>
            <w:r w:rsidRPr="00FA344D">
              <w:rPr>
                <w:rFonts w:ascii="Tahoma" w:hAnsi="Tahoma" w:cs="Tahoma"/>
                <w:szCs w:val="24"/>
                <w:highlight w:val="yellow"/>
                <w:lang w:val="en-US"/>
              </w:rPr>
              <w:t>FARO</w:t>
            </w:r>
            <w:r w:rsidRPr="00FA344D">
              <w:rPr>
                <w:rFonts w:ascii="Tahoma" w:hAnsi="Tahoma" w:cs="Tahoma"/>
                <w:szCs w:val="24"/>
                <w:highlight w:val="yellow"/>
              </w:rPr>
              <w:t xml:space="preserve"> </w:t>
            </w:r>
            <w:r w:rsidRPr="00FA344D">
              <w:rPr>
                <w:rFonts w:ascii="Tahoma" w:hAnsi="Tahoma" w:cs="Tahoma"/>
                <w:szCs w:val="24"/>
                <w:highlight w:val="yellow"/>
                <w:lang w:val="en-US"/>
              </w:rPr>
              <w:t>FOCUS</w:t>
            </w:r>
            <w:r w:rsidRPr="00FA344D">
              <w:rPr>
                <w:rFonts w:ascii="Tahoma" w:hAnsi="Tahoma" w:cs="Tahoma"/>
                <w:szCs w:val="24"/>
                <w:highlight w:val="yellow"/>
              </w:rPr>
              <w:t xml:space="preserve"> 3</w:t>
            </w:r>
            <w:r w:rsidRPr="00FA344D">
              <w:rPr>
                <w:rFonts w:ascii="Tahoma" w:hAnsi="Tahoma" w:cs="Tahoma"/>
                <w:szCs w:val="24"/>
                <w:highlight w:val="yellow"/>
                <w:lang w:val="en-US"/>
              </w:rPr>
              <w:t>D</w:t>
            </w:r>
            <w:r w:rsidRPr="00FA344D">
              <w:rPr>
                <w:rFonts w:ascii="Tahoma" w:hAnsi="Tahoma" w:cs="Tahoma"/>
                <w:szCs w:val="24"/>
                <w:highlight w:val="yellow"/>
              </w:rPr>
              <w:t xml:space="preserve"> </w:t>
            </w:r>
            <w:r w:rsidRPr="00FA344D">
              <w:rPr>
                <w:rFonts w:ascii="Tahoma" w:hAnsi="Tahoma" w:cs="Tahoma"/>
                <w:szCs w:val="24"/>
                <w:highlight w:val="yellow"/>
                <w:lang w:val="en-US"/>
              </w:rPr>
              <w:t>X</w:t>
            </w:r>
            <w:r w:rsidRPr="00FA344D">
              <w:rPr>
                <w:rFonts w:ascii="Tahoma" w:hAnsi="Tahoma" w:cs="Tahoma"/>
                <w:szCs w:val="24"/>
                <w:highlight w:val="yellow"/>
              </w:rPr>
              <w:t>130 или аналог)</w:t>
            </w:r>
            <w:r>
              <w:rPr>
                <w:rFonts w:ascii="Tahoma" w:hAnsi="Tahoma" w:cs="Tahoma"/>
                <w:szCs w:val="24"/>
                <w:highlight w:val="yellow"/>
              </w:rPr>
              <w:t>;</w:t>
            </w:r>
          </w:p>
          <w:p w14:paraId="7C066094" w14:textId="7EDEF846" w:rsidR="00477AF0" w:rsidRPr="008B5E77" w:rsidRDefault="00477AF0" w:rsidP="00FA344D">
            <w:pPr>
              <w:pStyle w:val="a8"/>
              <w:ind w:left="0" w:right="137" w:firstLine="350"/>
              <w:jc w:val="both"/>
              <w:rPr>
                <w:rFonts w:ascii="Tahoma" w:hAnsi="Tahoma" w:cs="Tahoma"/>
                <w:highlight w:val="yellow"/>
              </w:rPr>
            </w:pPr>
            <w:r>
              <w:rPr>
                <w:rFonts w:ascii="Tahoma" w:hAnsi="Tahoma" w:cs="Tahoma"/>
                <w:szCs w:val="24"/>
                <w:highlight w:val="yellow"/>
              </w:rPr>
              <w:t>5.</w:t>
            </w:r>
            <w:r w:rsidRPr="008B5E77">
              <w:rPr>
                <w:rFonts w:ascii="Tahoma" w:hAnsi="Tahoma" w:cs="Tahoma"/>
                <w:szCs w:val="24"/>
                <w:highlight w:val="yellow"/>
              </w:rPr>
              <w:t xml:space="preserve">4. </w:t>
            </w:r>
            <w:r w:rsidR="00C91A61" w:rsidRPr="008B5E77">
              <w:rPr>
                <w:rFonts w:ascii="Tahoma" w:hAnsi="Tahoma" w:cs="Tahoma"/>
                <w:szCs w:val="24"/>
                <w:highlight w:val="yellow"/>
              </w:rPr>
              <w:t>д</w:t>
            </w:r>
            <w:r w:rsidR="00CB70EF" w:rsidRPr="008B5E77">
              <w:rPr>
                <w:rFonts w:ascii="Tahoma" w:hAnsi="Tahoma" w:cs="Tahoma"/>
                <w:color w:val="000000" w:themeColor="text1"/>
                <w:highlight w:val="yellow"/>
              </w:rPr>
              <w:t>окументы</w:t>
            </w:r>
            <w:r w:rsidRPr="008B5E77">
              <w:rPr>
                <w:rFonts w:ascii="Tahoma" w:eastAsia="Calibri" w:hAnsi="Tahoma" w:cs="Tahoma"/>
                <w:highlight w:val="yellow"/>
                <w:lang w:eastAsia="en-US"/>
              </w:rPr>
              <w:t xml:space="preserve"> на</w:t>
            </w:r>
            <w:r w:rsidR="008B5E77" w:rsidRPr="008B5E77">
              <w:rPr>
                <w:rFonts w:ascii="Tahoma" w:eastAsia="Calibri" w:hAnsi="Tahoma" w:cs="Tahoma"/>
                <w:highlight w:val="yellow"/>
                <w:lang w:eastAsia="en-US"/>
              </w:rPr>
              <w:t xml:space="preserve"> квалифицированный и </w:t>
            </w:r>
            <w:r w:rsidRPr="008B5E77">
              <w:rPr>
                <w:rFonts w:ascii="Tahoma" w:eastAsia="Calibri" w:hAnsi="Tahoma" w:cs="Tahoma"/>
                <w:highlight w:val="yellow"/>
                <w:lang w:eastAsia="en-US"/>
              </w:rPr>
              <w:t>аттестованный</w:t>
            </w:r>
            <w:r w:rsidR="008B5E77" w:rsidRPr="008B5E77">
              <w:rPr>
                <w:rFonts w:ascii="Tahoma" w:eastAsia="Calibri" w:hAnsi="Tahoma" w:cs="Tahoma"/>
                <w:highlight w:val="yellow"/>
                <w:lang w:eastAsia="en-US"/>
              </w:rPr>
              <w:t xml:space="preserve"> персонал по неразрушающему контролю второго квалификационного уровня (оборудование п.8 (ОХНВП), методы контроля ВИК, ПВК, ПВТ, УК)</w:t>
            </w:r>
            <w:r w:rsidRPr="008B5E77">
              <w:rPr>
                <w:rFonts w:ascii="Tahoma" w:hAnsi="Tahoma" w:cs="Tahoma"/>
                <w:highlight w:val="yellow"/>
              </w:rPr>
              <w:t xml:space="preserve"> </w:t>
            </w:r>
            <w:r w:rsidR="00D263CC" w:rsidRPr="008B5E77">
              <w:rPr>
                <w:rFonts w:ascii="Tahoma" w:hAnsi="Tahoma" w:cs="Tahoma"/>
                <w:highlight w:val="yellow"/>
              </w:rPr>
              <w:t>не менее трех специалистов:</w:t>
            </w:r>
          </w:p>
          <w:p w14:paraId="5A61BEBE" w14:textId="0FEDE4A2" w:rsidR="00D263CC" w:rsidRPr="00FA3E51" w:rsidRDefault="00FA3E51" w:rsidP="000645D2">
            <w:pPr>
              <w:pStyle w:val="a8"/>
              <w:numPr>
                <w:ilvl w:val="0"/>
                <w:numId w:val="47"/>
              </w:numPr>
              <w:ind w:left="0" w:right="137" w:firstLine="350"/>
              <w:jc w:val="both"/>
              <w:rPr>
                <w:rFonts w:ascii="Tahoma" w:hAnsi="Tahoma" w:cs="Tahoma"/>
                <w:color w:val="000000" w:themeColor="text1"/>
                <w:highlight w:val="yellow"/>
              </w:rPr>
            </w:pPr>
            <w:r w:rsidRPr="008B5E77">
              <w:rPr>
                <w:rFonts w:ascii="Tahoma" w:hAnsi="Tahoma" w:cs="Tahoma"/>
                <w:color w:val="000000" w:themeColor="text1"/>
                <w:highlight w:val="yellow"/>
              </w:rPr>
              <w:t xml:space="preserve">мастер, с приложением </w:t>
            </w:r>
            <w:r w:rsidR="006821E5" w:rsidRPr="008B5E77">
              <w:rPr>
                <w:rFonts w:ascii="Tahoma" w:hAnsi="Tahoma" w:cs="Tahoma"/>
                <w:color w:val="000000" w:themeColor="text1"/>
                <w:highlight w:val="yellow"/>
              </w:rPr>
              <w:t xml:space="preserve">информации с </w:t>
            </w:r>
            <w:r w:rsidR="006821E5" w:rsidRPr="00FA3E51">
              <w:rPr>
                <w:rFonts w:ascii="Tahoma" w:hAnsi="Tahoma" w:cs="Tahoma"/>
                <w:color w:val="000000" w:themeColor="text1"/>
                <w:highlight w:val="yellow"/>
              </w:rPr>
              <w:t>сайта Ростехнадзора,</w:t>
            </w:r>
            <w:r w:rsidRPr="00FA3E51">
              <w:rPr>
                <w:rFonts w:ascii="Tahoma" w:hAnsi="Tahoma" w:cs="Tahoma"/>
                <w:color w:val="000000" w:themeColor="text1"/>
                <w:highlight w:val="yellow"/>
              </w:rPr>
              <w:t xml:space="preserve"> </w:t>
            </w:r>
            <w:r w:rsidR="006821E5" w:rsidRPr="00FA3E51">
              <w:rPr>
                <w:rFonts w:ascii="Tahoma" w:hAnsi="Tahoma" w:cs="Tahoma"/>
                <w:color w:val="000000" w:themeColor="text1"/>
                <w:highlight w:val="yellow"/>
              </w:rPr>
              <w:t>подтверждающей прохождение аттестации по промышленной безопасности, предусмотренной приказом Ростехнадзора от 09.08.2023 №285 в области А.1 и Б.1.11;</w:t>
            </w:r>
          </w:p>
          <w:p w14:paraId="1B0F07CC" w14:textId="4C54AD18" w:rsidR="0034141D" w:rsidRPr="00D11B53" w:rsidRDefault="00CB70EF" w:rsidP="00D11B53">
            <w:pPr>
              <w:pStyle w:val="afb"/>
              <w:numPr>
                <w:ilvl w:val="0"/>
                <w:numId w:val="47"/>
              </w:numPr>
              <w:tabs>
                <w:tab w:val="left" w:pos="451"/>
                <w:tab w:val="left" w:pos="749"/>
                <w:tab w:val="left" w:pos="1011"/>
              </w:tabs>
              <w:spacing w:after="0"/>
              <w:ind w:left="0" w:right="137" w:firstLine="350"/>
              <w:jc w:val="both"/>
              <w:rPr>
                <w:rFonts w:ascii="Tahoma" w:hAnsi="Tahoma" w:cs="Tahoma"/>
                <w:highlight w:val="yellow"/>
              </w:rPr>
            </w:pPr>
            <w:r>
              <w:rPr>
                <w:rFonts w:ascii="Tahoma" w:hAnsi="Tahoma" w:cs="Tahoma"/>
                <w:highlight w:val="yellow"/>
              </w:rPr>
              <w:t xml:space="preserve">два чистильщика не ниже 3 разряда с приложением </w:t>
            </w:r>
            <w:r w:rsidRPr="002E5DF6">
              <w:rPr>
                <w:rFonts w:ascii="Tahoma" w:eastAsia="Calibri" w:hAnsi="Tahoma" w:cs="Tahoma"/>
                <w:highlight w:val="yellow"/>
                <w:lang w:eastAsia="en-US"/>
              </w:rPr>
              <w:t>заверенны</w:t>
            </w:r>
            <w:r>
              <w:rPr>
                <w:rFonts w:ascii="Tahoma" w:eastAsia="Calibri" w:hAnsi="Tahoma" w:cs="Tahoma"/>
                <w:highlight w:val="yellow"/>
                <w:lang w:eastAsia="en-US"/>
              </w:rPr>
              <w:t>х</w:t>
            </w:r>
            <w:r w:rsidRPr="002E5DF6">
              <w:rPr>
                <w:rFonts w:ascii="Tahoma" w:eastAsia="Calibri" w:hAnsi="Tahoma" w:cs="Tahoma"/>
                <w:highlight w:val="yellow"/>
                <w:lang w:eastAsia="en-US"/>
              </w:rPr>
              <w:t xml:space="preserve"> копи</w:t>
            </w:r>
            <w:r>
              <w:rPr>
                <w:rFonts w:ascii="Tahoma" w:eastAsia="Calibri" w:hAnsi="Tahoma" w:cs="Tahoma"/>
                <w:highlight w:val="yellow"/>
                <w:lang w:eastAsia="en-US"/>
              </w:rPr>
              <w:t>й</w:t>
            </w:r>
            <w:r w:rsidRPr="002E5DF6">
              <w:rPr>
                <w:rFonts w:ascii="Tahoma" w:eastAsia="Calibri" w:hAnsi="Tahoma" w:cs="Tahoma"/>
                <w:highlight w:val="yellow"/>
                <w:lang w:eastAsia="en-US"/>
              </w:rPr>
              <w:t xml:space="preserve"> квалификационных удостоверений</w:t>
            </w:r>
            <w:r>
              <w:rPr>
                <w:rFonts w:ascii="Tahoma" w:eastAsia="Calibri" w:hAnsi="Tahoma" w:cs="Tahoma"/>
                <w:highlight w:val="yellow"/>
                <w:lang w:eastAsia="en-US"/>
              </w:rPr>
              <w:t xml:space="preserve"> </w:t>
            </w:r>
            <w:r w:rsidR="000C5051" w:rsidRPr="000C5051">
              <w:rPr>
                <w:rFonts w:ascii="Tahoma" w:hAnsi="Tahoma" w:cs="Tahoma"/>
                <w:highlight w:val="yellow"/>
              </w:rPr>
              <w:t>по профессии «Чистильщик» в соответствии с ЕТК (Единый тарифно-квалификационный справочник работ и профессий рабочих), выданн</w:t>
            </w:r>
            <w:r w:rsidR="00F05245">
              <w:rPr>
                <w:rFonts w:ascii="Tahoma" w:hAnsi="Tahoma" w:cs="Tahoma"/>
                <w:highlight w:val="yellow"/>
              </w:rPr>
              <w:t>ых</w:t>
            </w:r>
            <w:r w:rsidR="000C5051" w:rsidRPr="000C5051">
              <w:rPr>
                <w:rFonts w:ascii="Tahoma" w:hAnsi="Tahoma" w:cs="Tahoma"/>
                <w:highlight w:val="yellow"/>
              </w:rPr>
              <w:t xml:space="preserve"> организацией, имеющей лицензию на осуществление образовательной деятельности. К удостоверению дополнительно должно быть выдано свидетельство на соответствующую профессию.</w:t>
            </w:r>
          </w:p>
          <w:p w14:paraId="32AF08FB" w14:textId="671A2959" w:rsidR="00194B6F" w:rsidRDefault="00194B6F" w:rsidP="00194B6F">
            <w:pPr>
              <w:tabs>
                <w:tab w:val="left" w:pos="851"/>
              </w:tabs>
              <w:autoSpaceDE w:val="0"/>
              <w:autoSpaceDN w:val="0"/>
              <w:adjustRightInd w:val="0"/>
              <w:ind w:right="124" w:firstLine="350"/>
              <w:jc w:val="both"/>
              <w:rPr>
                <w:rFonts w:ascii="Tahoma" w:hAnsi="Tahoma" w:cs="Tahoma"/>
              </w:rPr>
            </w:pPr>
            <w:r>
              <w:rPr>
                <w:rFonts w:ascii="Tahoma" w:hAnsi="Tahoma" w:cs="Tahoma"/>
                <w:color w:val="000000" w:themeColor="text1"/>
              </w:rPr>
              <w:t>5.</w:t>
            </w:r>
            <w:r w:rsidR="00D11B53">
              <w:rPr>
                <w:rFonts w:ascii="Tahoma" w:hAnsi="Tahoma" w:cs="Tahoma"/>
                <w:color w:val="000000" w:themeColor="text1"/>
              </w:rPr>
              <w:t>5</w:t>
            </w:r>
            <w:r>
              <w:rPr>
                <w:rFonts w:ascii="Tahoma" w:hAnsi="Tahoma" w:cs="Tahoma"/>
                <w:color w:val="000000" w:themeColor="text1"/>
              </w:rPr>
              <w:t xml:space="preserve">. </w:t>
            </w:r>
            <w:r>
              <w:rPr>
                <w:rFonts w:ascii="Tahoma" w:hAnsi="Tahoma" w:cs="Tahoma"/>
                <w:highlight w:val="yellow"/>
              </w:rPr>
              <w:t>Копия л</w:t>
            </w:r>
            <w:r w:rsidRPr="00BA2C17">
              <w:rPr>
                <w:rFonts w:ascii="Tahoma" w:hAnsi="Tahoma" w:cs="Tahoma"/>
                <w:highlight w:val="yellow"/>
              </w:rPr>
              <w:t>ицензи</w:t>
            </w:r>
            <w:r>
              <w:rPr>
                <w:rFonts w:ascii="Tahoma" w:hAnsi="Tahoma" w:cs="Tahoma"/>
                <w:highlight w:val="yellow"/>
              </w:rPr>
              <w:t>и</w:t>
            </w:r>
            <w:r w:rsidRPr="00BA2C17">
              <w:rPr>
                <w:rFonts w:ascii="Tahoma" w:hAnsi="Tahoma" w:cs="Tahoma"/>
                <w:highlight w:val="yellow"/>
              </w:rPr>
              <w:t xml:space="preserve"> на сбор, транспортирование, обработку, утилизацию, обезвреживание, размещение отходов I - IV классов опасности с приложением копии лицензии либо выписки из реестра лицензий</w:t>
            </w:r>
            <w:r>
              <w:rPr>
                <w:rFonts w:ascii="Tahoma" w:hAnsi="Tahoma" w:cs="Tahoma"/>
                <w:highlight w:val="yellow"/>
              </w:rPr>
              <w:t>,</w:t>
            </w:r>
            <w:r w:rsidRPr="00C85C6E">
              <w:rPr>
                <w:rFonts w:ascii="Tahoma" w:eastAsia="Batang" w:hAnsi="Tahoma" w:cs="Tahoma"/>
                <w:highlight w:val="yellow"/>
                <w:shd w:val="clear" w:color="auto" w:fill="FFFFFF"/>
                <w:lang w:eastAsia="ar-SA"/>
              </w:rPr>
              <w:t xml:space="preserve"> и</w:t>
            </w:r>
            <w:r w:rsidRPr="005B7688">
              <w:rPr>
                <w:rFonts w:ascii="Tahoma" w:eastAsia="Batang" w:hAnsi="Tahoma" w:cs="Tahoma"/>
                <w:highlight w:val="yellow"/>
                <w:shd w:val="clear" w:color="auto" w:fill="FFFFFF"/>
                <w:lang w:eastAsia="ar-SA"/>
              </w:rPr>
              <w:t xml:space="preserve">ли письмо в свободной форме с указанием ссылки на реестр </w:t>
            </w:r>
            <w:r w:rsidR="001215A0">
              <w:rPr>
                <w:rFonts w:ascii="Tahoma" w:eastAsia="Batang" w:hAnsi="Tahoma" w:cs="Tahoma"/>
                <w:highlight w:val="yellow"/>
                <w:shd w:val="clear" w:color="auto" w:fill="FFFFFF"/>
                <w:lang w:eastAsia="ar-SA"/>
              </w:rPr>
              <w:t>лицензий</w:t>
            </w:r>
            <w:r w:rsidRPr="005B7688">
              <w:rPr>
                <w:rFonts w:ascii="Tahoma" w:eastAsia="Batang" w:hAnsi="Tahoma" w:cs="Tahoma"/>
                <w:highlight w:val="yellow"/>
                <w:shd w:val="clear" w:color="auto" w:fill="FFFFFF"/>
                <w:lang w:eastAsia="ar-SA"/>
              </w:rPr>
              <w:t>, размещенный в информационно-телекоммуникационной сети "Интернет"</w:t>
            </w:r>
            <w:r w:rsidRPr="00BA2C17">
              <w:rPr>
                <w:rFonts w:ascii="Tahoma" w:hAnsi="Tahoma" w:cs="Tahoma"/>
                <w:highlight w:val="yellow"/>
              </w:rPr>
              <w:t>;</w:t>
            </w:r>
          </w:p>
          <w:p w14:paraId="6AB55E83" w14:textId="6EC5663F" w:rsidR="00BE4AFE" w:rsidRPr="00BE4AFE" w:rsidRDefault="00BE4AFE" w:rsidP="00BE4AFE">
            <w:pPr>
              <w:pStyle w:val="a8"/>
              <w:ind w:left="0" w:right="137"/>
              <w:jc w:val="both"/>
              <w:rPr>
                <w:rFonts w:ascii="Tahoma" w:hAnsi="Tahoma" w:cs="Tahoma"/>
                <w:color w:val="000000" w:themeColor="text1"/>
                <w:highlight w:val="yellow"/>
              </w:rPr>
            </w:pPr>
            <w:r>
              <w:rPr>
                <w:rFonts w:ascii="Tahoma" w:hAnsi="Tahoma" w:cs="Tahoma"/>
                <w:color w:val="000000" w:themeColor="text1"/>
                <w:highlight w:val="yellow"/>
              </w:rPr>
              <w:t xml:space="preserve">- </w:t>
            </w:r>
            <w:r w:rsidRPr="00BE4AFE">
              <w:rPr>
                <w:rFonts w:ascii="Tahoma" w:hAnsi="Tahoma" w:cs="Tahoma"/>
                <w:color w:val="000000" w:themeColor="text1"/>
                <w:highlight w:val="yellow"/>
              </w:rPr>
              <w:t>приказ о назначении ответственных лиц за безопасное оказание услуг;</w:t>
            </w:r>
          </w:p>
          <w:p w14:paraId="0E7854EC" w14:textId="77777777" w:rsidR="004D2B2A" w:rsidRPr="00B30CD4" w:rsidRDefault="00455F89" w:rsidP="00BE4AFE">
            <w:pPr>
              <w:ind w:right="137"/>
              <w:jc w:val="both"/>
              <w:rPr>
                <w:rFonts w:ascii="Tahoma" w:hAnsi="Tahoma" w:cs="Tahoma"/>
                <w:color w:val="000000" w:themeColor="text1"/>
                <w:highlight w:val="yellow"/>
              </w:rPr>
            </w:pPr>
            <w:r w:rsidRPr="00BE4AFE">
              <w:rPr>
                <w:rFonts w:ascii="Tahoma" w:hAnsi="Tahoma" w:cs="Tahoma"/>
                <w:color w:val="000000" w:themeColor="text1"/>
                <w:highlight w:val="yellow"/>
              </w:rPr>
              <w:t xml:space="preserve">- </w:t>
            </w:r>
            <w:r w:rsidR="004D2B2A" w:rsidRPr="00BE4AFE">
              <w:rPr>
                <w:rFonts w:ascii="Tahoma" w:hAnsi="Tahoma" w:cs="Tahoma"/>
                <w:color w:val="000000" w:themeColor="text1"/>
                <w:highlight w:val="yellow"/>
              </w:rPr>
              <w:t>копии документов</w:t>
            </w:r>
            <w:r w:rsidR="004D2B2A" w:rsidRPr="00B30CD4">
              <w:rPr>
                <w:rFonts w:ascii="Tahoma" w:hAnsi="Tahoma" w:cs="Tahoma"/>
                <w:color w:val="000000" w:themeColor="text1"/>
                <w:highlight w:val="yellow"/>
              </w:rPr>
              <w:t>, подтверждающие соответствие работников Участника закупки, которые будут задействованы в оказании услуг в рамках заключаемого договора, требованиям в области ПБ и ОТ (в соответствии с Приложением № 1 к Техническому заданию);</w:t>
            </w:r>
          </w:p>
          <w:p w14:paraId="2BA01F8D" w14:textId="395E90B7" w:rsidR="00455F89" w:rsidRPr="00B30CD4" w:rsidRDefault="004D2B2A" w:rsidP="00BE4AFE">
            <w:pPr>
              <w:pStyle w:val="a8"/>
              <w:ind w:left="0" w:right="137"/>
              <w:jc w:val="both"/>
              <w:rPr>
                <w:rFonts w:ascii="Tahoma" w:hAnsi="Tahoma" w:cs="Tahoma"/>
                <w:color w:val="000000" w:themeColor="text1"/>
                <w:highlight w:val="yellow"/>
              </w:rPr>
            </w:pPr>
            <w:r w:rsidRPr="00B30CD4">
              <w:rPr>
                <w:rFonts w:ascii="Tahoma" w:hAnsi="Tahoma" w:cs="Tahoma"/>
                <w:color w:val="000000" w:themeColor="text1"/>
                <w:highlight w:val="yellow"/>
              </w:rPr>
              <w:t>- согласия на обработку персональных данных от специалистов, которые будут задействованы при выполнении работ в рамках Договора (если они ранее не предоставлялись в составе заявки на участие в закупочной процедуре)</w:t>
            </w:r>
            <w:r w:rsidR="00455F89" w:rsidRPr="00B30CD4">
              <w:rPr>
                <w:rFonts w:ascii="Tahoma" w:hAnsi="Tahoma" w:cs="Tahoma"/>
                <w:color w:val="000000" w:themeColor="text1"/>
                <w:highlight w:val="yellow"/>
              </w:rPr>
              <w:t>.</w:t>
            </w:r>
          </w:p>
          <w:p w14:paraId="38E72663" w14:textId="77777777" w:rsidR="00455F89" w:rsidRPr="00B30CD4" w:rsidRDefault="00455F89" w:rsidP="00BE4AFE">
            <w:pPr>
              <w:autoSpaceDE w:val="0"/>
              <w:autoSpaceDN w:val="0"/>
              <w:adjustRightInd w:val="0"/>
              <w:ind w:right="137"/>
              <w:jc w:val="both"/>
              <w:rPr>
                <w:rFonts w:ascii="Tahoma" w:hAnsi="Tahoma" w:cs="Tahoma"/>
                <w:b/>
                <w:bCs/>
                <w:color w:val="000000" w:themeColor="text1"/>
              </w:rPr>
            </w:pPr>
            <w:r w:rsidRPr="00B30CD4">
              <w:rPr>
                <w:rFonts w:ascii="Tahoma" w:hAnsi="Tahoma" w:cs="Tahoma"/>
                <w:b/>
                <w:color w:val="000000" w:themeColor="text1"/>
                <w:highlight w:val="yellow"/>
              </w:rPr>
              <w:t>В случае неполного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r w:rsidRPr="00B30CD4">
              <w:rPr>
                <w:rFonts w:ascii="Tahoma" w:hAnsi="Tahoma" w:cs="Tahoma"/>
                <w:b/>
                <w:color w:val="000000" w:themeColor="text1"/>
              </w:rPr>
              <w:t>.</w:t>
            </w:r>
            <w:r w:rsidRPr="00B30CD4">
              <w:rPr>
                <w:rFonts w:ascii="Tahoma" w:hAnsi="Tahoma" w:cs="Tahoma"/>
                <w:b/>
                <w:bCs/>
                <w:color w:val="000000" w:themeColor="text1"/>
              </w:rPr>
              <w:t xml:space="preserve"> </w:t>
            </w:r>
          </w:p>
          <w:p w14:paraId="7213717A" w14:textId="28311CEA" w:rsidR="00471933" w:rsidRPr="008919DA" w:rsidRDefault="002C77D5" w:rsidP="002C77D5">
            <w:pPr>
              <w:autoSpaceDE w:val="0"/>
              <w:autoSpaceDN w:val="0"/>
              <w:adjustRightInd w:val="0"/>
              <w:ind w:right="204"/>
              <w:jc w:val="both"/>
              <w:rPr>
                <w:rFonts w:ascii="Tahoma" w:hAnsi="Tahoma" w:cs="Tahoma"/>
              </w:rPr>
            </w:pPr>
            <w:r>
              <w:rPr>
                <w:rFonts w:ascii="Tahoma" w:hAnsi="Tahoma" w:cs="Tahoma"/>
              </w:rPr>
              <w:t>6</w:t>
            </w:r>
            <w:r w:rsidR="00E73B19" w:rsidRPr="008919DA">
              <w:rPr>
                <w:rFonts w:ascii="Tahoma" w:hAnsi="Tahoma" w:cs="Tahoma"/>
              </w:rPr>
              <w:t>) иные обязанности, установленные действующим законодательством Российской Федерации.</w:t>
            </w:r>
          </w:p>
        </w:tc>
      </w:tr>
      <w:tr w:rsidR="00471933" w:rsidRPr="008919DA" w14:paraId="6E2BA886"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30D20C85" w:rsidR="00471933" w:rsidRPr="00CD2D8F" w:rsidRDefault="00CD2D8F" w:rsidP="001F0778">
            <w:pPr>
              <w:rPr>
                <w:rFonts w:ascii="Tahoma" w:hAnsi="Tahoma" w:cs="Tahoma"/>
              </w:rPr>
            </w:pPr>
            <w:r>
              <w:rPr>
                <w:rFonts w:ascii="Tahoma" w:hAnsi="Tahoma" w:cs="Tahoma"/>
              </w:rPr>
              <w:t>2</w:t>
            </w:r>
            <w:r w:rsidR="001F0778">
              <w:rPr>
                <w:rFonts w:ascii="Tahoma" w:hAnsi="Tahoma" w:cs="Tahoma"/>
              </w:rPr>
              <w:t>5</w:t>
            </w:r>
          </w:p>
        </w:tc>
        <w:tc>
          <w:tcPr>
            <w:tcW w:w="2835" w:type="dxa"/>
          </w:tcPr>
          <w:p w14:paraId="622E5727" w14:textId="77777777" w:rsidR="00471933" w:rsidRPr="00214658" w:rsidRDefault="00471933" w:rsidP="00471933">
            <w:pPr>
              <w:rPr>
                <w:rFonts w:ascii="Tahoma" w:hAnsi="Tahoma" w:cs="Tahoma"/>
              </w:rPr>
            </w:pPr>
            <w:r w:rsidRPr="00214658">
              <w:rPr>
                <w:rFonts w:ascii="Tahoma" w:hAnsi="Tahoma" w:cs="Tahoma"/>
              </w:rPr>
              <w:t xml:space="preserve">Срок, в течение которого Победитель должен подписать проект договора </w:t>
            </w:r>
          </w:p>
        </w:tc>
        <w:tc>
          <w:tcPr>
            <w:tcW w:w="6946" w:type="dxa"/>
          </w:tcPr>
          <w:p w14:paraId="26D255A0" w14:textId="0567B8BF" w:rsidR="00471933" w:rsidRPr="008919DA" w:rsidRDefault="00482027" w:rsidP="004D445C">
            <w:pPr>
              <w:autoSpaceDE w:val="0"/>
              <w:autoSpaceDN w:val="0"/>
              <w:adjustRightInd w:val="0"/>
              <w:ind w:right="204"/>
              <w:jc w:val="both"/>
              <w:rPr>
                <w:rFonts w:ascii="Tahoma" w:hAnsi="Tahoma" w:cs="Tahoma"/>
              </w:rPr>
            </w:pPr>
            <w:r w:rsidRPr="008919DA">
              <w:rPr>
                <w:rFonts w:ascii="Tahoma" w:hAnsi="Tahoma" w:cs="Tahoma"/>
              </w:rPr>
              <w:t>Указано в п.1.9. раздела 2 закупочной документации</w:t>
            </w:r>
            <w:r w:rsidR="004D445C" w:rsidRPr="008919DA">
              <w:rPr>
                <w:rFonts w:ascii="Tahoma" w:hAnsi="Tahoma" w:cs="Tahoma"/>
              </w:rPr>
              <w:t>.</w:t>
            </w:r>
          </w:p>
        </w:tc>
      </w:tr>
      <w:tr w:rsidR="00471933" w:rsidRPr="008919DA" w14:paraId="3C0B482D"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4914526D" w:rsidR="00471933" w:rsidRPr="00CD2D8F" w:rsidRDefault="00CD2D8F" w:rsidP="001F0778">
            <w:pPr>
              <w:rPr>
                <w:rFonts w:ascii="Tahoma" w:hAnsi="Tahoma" w:cs="Tahoma"/>
              </w:rPr>
            </w:pPr>
            <w:r>
              <w:rPr>
                <w:rFonts w:ascii="Tahoma" w:hAnsi="Tahoma" w:cs="Tahoma"/>
              </w:rPr>
              <w:t>2</w:t>
            </w:r>
            <w:r w:rsidR="001F0778">
              <w:rPr>
                <w:rFonts w:ascii="Tahoma" w:hAnsi="Tahoma" w:cs="Tahoma"/>
              </w:rPr>
              <w:t>6</w:t>
            </w:r>
          </w:p>
        </w:tc>
        <w:tc>
          <w:tcPr>
            <w:tcW w:w="2835" w:type="dxa"/>
          </w:tcPr>
          <w:p w14:paraId="454CBDD7" w14:textId="77777777" w:rsidR="00471933" w:rsidRPr="00214658" w:rsidRDefault="00471933" w:rsidP="00471933">
            <w:pPr>
              <w:rPr>
                <w:rFonts w:ascii="Tahoma" w:hAnsi="Tahoma" w:cs="Tahoma"/>
              </w:rPr>
            </w:pPr>
            <w:r w:rsidRPr="00214658">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946" w:type="dxa"/>
          </w:tcPr>
          <w:p w14:paraId="2C1BA810" w14:textId="32BDF93E" w:rsidR="00471933" w:rsidRPr="008919DA" w:rsidRDefault="00696394" w:rsidP="00471933">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471933" w:rsidRPr="008919DA" w14:paraId="51B9C2F4"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3D89A930" w:rsidR="00471933" w:rsidRPr="00CD2D8F" w:rsidRDefault="00CD2D8F" w:rsidP="001F0778">
            <w:pPr>
              <w:rPr>
                <w:rFonts w:ascii="Tahoma" w:hAnsi="Tahoma" w:cs="Tahoma"/>
              </w:rPr>
            </w:pPr>
            <w:r>
              <w:rPr>
                <w:rFonts w:ascii="Tahoma" w:hAnsi="Tahoma" w:cs="Tahoma"/>
              </w:rPr>
              <w:t>2</w:t>
            </w:r>
            <w:r w:rsidR="001F0778">
              <w:rPr>
                <w:rFonts w:ascii="Tahoma" w:hAnsi="Tahoma" w:cs="Tahoma"/>
              </w:rPr>
              <w:t>7</w:t>
            </w:r>
          </w:p>
        </w:tc>
        <w:tc>
          <w:tcPr>
            <w:tcW w:w="2835" w:type="dxa"/>
          </w:tcPr>
          <w:p w14:paraId="0B1BFF3C" w14:textId="77777777" w:rsidR="00471933" w:rsidRPr="00214658" w:rsidRDefault="00471933" w:rsidP="00471933">
            <w:pPr>
              <w:rPr>
                <w:rFonts w:ascii="Tahoma" w:hAnsi="Tahoma" w:cs="Tahoma"/>
              </w:rPr>
            </w:pPr>
            <w:r w:rsidRPr="00214658">
              <w:rPr>
                <w:rFonts w:ascii="Tahoma" w:hAnsi="Tahoma" w:cs="Tahoma"/>
              </w:rPr>
              <w:t xml:space="preserve">Обеспечение исполнения договора </w:t>
            </w:r>
          </w:p>
          <w:p w14:paraId="4C1B4B48" w14:textId="77777777" w:rsidR="00471933" w:rsidRPr="008919DA" w:rsidRDefault="00471933" w:rsidP="00471933">
            <w:pPr>
              <w:rPr>
                <w:rFonts w:ascii="Tahoma" w:hAnsi="Tahoma" w:cs="Tahoma"/>
              </w:rPr>
            </w:pPr>
            <w:r w:rsidRPr="008919DA">
              <w:rPr>
                <w:rFonts w:ascii="Tahoma" w:hAnsi="Tahoma" w:cs="Tahoma"/>
              </w:rPr>
              <w:t>Вид обеспечения исполнения договора</w:t>
            </w:r>
          </w:p>
        </w:tc>
        <w:tc>
          <w:tcPr>
            <w:tcW w:w="6946" w:type="dxa"/>
          </w:tcPr>
          <w:p w14:paraId="4E23E29F" w14:textId="4AA96774" w:rsidR="00471933" w:rsidRPr="008919DA" w:rsidRDefault="00D71D3E" w:rsidP="00424303">
            <w:pPr>
              <w:autoSpaceDE w:val="0"/>
              <w:autoSpaceDN w:val="0"/>
              <w:adjustRightInd w:val="0"/>
              <w:ind w:right="204"/>
              <w:jc w:val="both"/>
              <w:rPr>
                <w:rFonts w:ascii="Tahoma" w:hAnsi="Tahoma" w:cs="Tahoma"/>
              </w:rPr>
            </w:pPr>
            <w:r w:rsidRPr="008919DA">
              <w:rPr>
                <w:rFonts w:ascii="Tahoma" w:hAnsi="Tahoma" w:cs="Tahoma"/>
              </w:rPr>
              <w:t>п</w:t>
            </w:r>
            <w:r w:rsidR="00424303" w:rsidRPr="008919DA">
              <w:rPr>
                <w:rFonts w:ascii="Tahoma" w:hAnsi="Tahoma" w:cs="Tahoma"/>
              </w:rPr>
              <w:t xml:space="preserve">. 1.10 Раздела 2 </w:t>
            </w:r>
            <w:r w:rsidR="00482027" w:rsidRPr="008919DA">
              <w:rPr>
                <w:rFonts w:ascii="Tahoma" w:hAnsi="Tahoma" w:cs="Tahoma"/>
              </w:rPr>
              <w:t xml:space="preserve">Закупочной документации </w:t>
            </w:r>
            <w:r w:rsidR="00424303" w:rsidRPr="008919DA">
              <w:rPr>
                <w:rFonts w:ascii="Tahoma" w:hAnsi="Tahoma" w:cs="Tahoma"/>
              </w:rPr>
              <w:t>в</w:t>
            </w:r>
            <w:r w:rsidR="00471933" w:rsidRPr="008919DA">
              <w:rPr>
                <w:rFonts w:ascii="Tahoma" w:hAnsi="Tahoma" w:cs="Tahoma"/>
              </w:rPr>
              <w:t xml:space="preserve"> настоящей закупке не </w:t>
            </w:r>
            <w:r w:rsidR="00424303" w:rsidRPr="008919DA">
              <w:rPr>
                <w:rFonts w:ascii="Tahoma" w:hAnsi="Tahoma" w:cs="Tahoma"/>
              </w:rPr>
              <w:t xml:space="preserve"> применяется</w:t>
            </w:r>
          </w:p>
        </w:tc>
      </w:tr>
      <w:tr w:rsidR="006D5763" w:rsidRPr="008919DA" w14:paraId="38396E95" w14:textId="77777777" w:rsidTr="003D28D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307713D3" w14:textId="04DD22A3" w:rsidR="006D5763" w:rsidRDefault="006D5763" w:rsidP="006D5763">
            <w:pPr>
              <w:rPr>
                <w:rFonts w:ascii="Tahoma" w:hAnsi="Tahoma" w:cs="Tahoma"/>
              </w:rPr>
            </w:pPr>
            <w:r>
              <w:rPr>
                <w:rFonts w:ascii="Tahoma" w:hAnsi="Tahoma" w:cs="Tahoma"/>
              </w:rPr>
              <w:t>28</w:t>
            </w:r>
          </w:p>
        </w:tc>
        <w:tc>
          <w:tcPr>
            <w:tcW w:w="2835" w:type="dxa"/>
          </w:tcPr>
          <w:p w14:paraId="6340560C" w14:textId="23C46B03" w:rsidR="006D5763" w:rsidRPr="00214658" w:rsidRDefault="006D5763" w:rsidP="006D5763">
            <w:pPr>
              <w:rPr>
                <w:rFonts w:ascii="Tahoma" w:hAnsi="Tahoma" w:cs="Tahoma"/>
              </w:rPr>
            </w:pPr>
            <w:r w:rsidRPr="00183C33">
              <w:rPr>
                <w:rFonts w:ascii="Tahoma" w:hAnsi="Tahoma" w:cs="Tahoma"/>
              </w:rPr>
              <w:t>Изменение условий договора</w:t>
            </w:r>
          </w:p>
        </w:tc>
        <w:tc>
          <w:tcPr>
            <w:tcW w:w="6946" w:type="dxa"/>
          </w:tcPr>
          <w:p w14:paraId="414A0916" w14:textId="69CC603B" w:rsidR="006D5763" w:rsidRPr="00183C33" w:rsidRDefault="006D5763" w:rsidP="006D5763">
            <w:pPr>
              <w:autoSpaceDE w:val="0"/>
              <w:autoSpaceDN w:val="0"/>
              <w:adjustRightInd w:val="0"/>
              <w:ind w:right="204"/>
              <w:jc w:val="both"/>
              <w:rPr>
                <w:rFonts w:ascii="Tahoma" w:hAnsi="Tahoma" w:cs="Tahoma"/>
              </w:rPr>
            </w:pPr>
            <w:r w:rsidRPr="00183C33">
              <w:rPr>
                <w:rFonts w:ascii="Tahoma" w:hAnsi="Tahoma" w:cs="Tahoma"/>
              </w:rPr>
              <w:t>В соответстви</w:t>
            </w:r>
            <w:r w:rsidR="00033690">
              <w:rPr>
                <w:rFonts w:ascii="Tahoma" w:hAnsi="Tahoma" w:cs="Tahoma"/>
              </w:rPr>
              <w:t>и</w:t>
            </w:r>
            <w:r w:rsidRPr="00183C33">
              <w:rPr>
                <w:rFonts w:ascii="Tahoma" w:hAnsi="Tahoma" w:cs="Tahoma"/>
              </w:rPr>
              <w:t xml:space="preserve"> с Проектом договора </w:t>
            </w:r>
            <w:r>
              <w:rPr>
                <w:rFonts w:ascii="Tahoma" w:hAnsi="Tahoma" w:cs="Tahoma"/>
              </w:rPr>
              <w:t>Приложение №2 к Закупочной документации</w:t>
            </w:r>
            <w:r w:rsidRPr="00183C33">
              <w:rPr>
                <w:rFonts w:ascii="Tahoma" w:hAnsi="Tahoma" w:cs="Tahoma"/>
              </w:rPr>
              <w:t>), являющегося неотъемлемой частью настоящего Извещения.</w:t>
            </w:r>
          </w:p>
          <w:p w14:paraId="363206BE" w14:textId="504B7745" w:rsidR="006D5763" w:rsidRPr="008919DA" w:rsidRDefault="006D5763" w:rsidP="006D5763">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2F6CAA1B" w14:textId="55BC5413" w:rsidR="00BB7A3A" w:rsidRPr="002326D0" w:rsidRDefault="00743653" w:rsidP="00DF4FCB">
      <w:pPr>
        <w:rPr>
          <w:rFonts w:ascii="Tahoma" w:eastAsia="Times New Roman" w:hAnsi="Tahoma" w:cs="Tahoma"/>
          <w:b/>
          <w:bCs/>
          <w:color w:val="000000" w:themeColor="text1"/>
        </w:rPr>
      </w:pPr>
      <w:r w:rsidRPr="009F4AE9">
        <w:rPr>
          <w:rFonts w:ascii="Tahoma" w:hAnsi="Tahoma" w:cs="Tahoma"/>
          <w:b/>
          <w:bCs/>
        </w:rPr>
        <w:br w:type="page"/>
      </w:r>
      <w:bookmarkStart w:id="1" w:name="_Toc456254309"/>
      <w:bookmarkStart w:id="2" w:name="_Toc475432426"/>
      <w:bookmarkStart w:id="3" w:name="_Toc494195670"/>
      <w:bookmarkStart w:id="4" w:name="_Toc198906414"/>
      <w:bookmarkStart w:id="5" w:name="_Toc456254321"/>
      <w:r w:rsidR="00BB7A3A" w:rsidRPr="002326D0">
        <w:rPr>
          <w:rFonts w:ascii="Tahoma" w:eastAsia="Times New Roman" w:hAnsi="Tahoma" w:cs="Tahoma"/>
          <w:b/>
          <w:bCs/>
          <w:color w:val="000000" w:themeColor="text1"/>
        </w:rPr>
        <w:t>Раздел 2. Общие положения</w:t>
      </w:r>
      <w:bookmarkEnd w:id="1"/>
      <w:bookmarkEnd w:id="2"/>
      <w:bookmarkEnd w:id="3"/>
      <w:bookmarkEnd w:id="4"/>
    </w:p>
    <w:p w14:paraId="76C6913E" w14:textId="77777777" w:rsidR="00BB7A3A" w:rsidRPr="002326D0" w:rsidRDefault="00BB7A3A" w:rsidP="00BB7A3A">
      <w:pPr>
        <w:pStyle w:val="13"/>
        <w:rPr>
          <w:rFonts w:ascii="Tahoma" w:hAnsi="Tahoma" w:cs="Tahoma"/>
          <w:b/>
          <w:color w:val="auto"/>
          <w:sz w:val="22"/>
          <w:szCs w:val="22"/>
        </w:rPr>
      </w:pPr>
      <w:bookmarkStart w:id="6" w:name="_Toc475432427"/>
      <w:bookmarkStart w:id="7" w:name="_Toc494195671"/>
      <w:bookmarkStart w:id="8" w:name="_Toc198906415"/>
      <w:r w:rsidRPr="002326D0">
        <w:rPr>
          <w:rFonts w:ascii="Tahoma" w:eastAsia="Times New Roman" w:hAnsi="Tahoma" w:cs="Tahoma"/>
          <w:b/>
          <w:color w:val="auto"/>
          <w:sz w:val="22"/>
          <w:szCs w:val="22"/>
        </w:rPr>
        <w:t>1.1. Термины и определения</w:t>
      </w:r>
      <w:bookmarkEnd w:id="6"/>
      <w:bookmarkEnd w:id="7"/>
      <w:bookmarkEnd w:id="8"/>
    </w:p>
    <w:p w14:paraId="5AA7E394" w14:textId="77777777" w:rsidR="00DF4FCB" w:rsidRPr="002326D0" w:rsidRDefault="00BB7A3A" w:rsidP="00DF4FCB">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5098279"/>
      <w:bookmarkStart w:id="10"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00DF4FCB" w:rsidRPr="002326D0">
        <w:rPr>
          <w:rFonts w:ascii="Tahoma" w:hAnsi="Tahoma" w:cs="Tahoma"/>
        </w:rPr>
        <w:t>Акционерное общество «Красноярский речной порт»</w:t>
      </w:r>
      <w:r w:rsidR="00DF4FCB" w:rsidRPr="002326D0">
        <w:rPr>
          <w:rFonts w:ascii="Tahoma" w:eastAsia="Times New Roman" w:hAnsi="Tahoma" w:cs="Tahoma"/>
          <w:color w:val="000000" w:themeColor="text1"/>
        </w:rPr>
        <w:t xml:space="preserve"> (далее – АО «</w:t>
      </w:r>
      <w:r w:rsidR="00DF4FCB" w:rsidRPr="002326D0">
        <w:rPr>
          <w:rFonts w:ascii="Tahoma" w:hAnsi="Tahoma" w:cs="Tahoma"/>
        </w:rPr>
        <w:t>КРП</w:t>
      </w:r>
      <w:r w:rsidR="00DF4FCB" w:rsidRPr="002326D0">
        <w:rPr>
          <w:rFonts w:ascii="Tahoma" w:eastAsia="Times New Roman" w:hAnsi="Tahoma" w:cs="Tahoma"/>
          <w:color w:val="000000" w:themeColor="text1"/>
        </w:rPr>
        <w:t>»).</w:t>
      </w:r>
    </w:p>
    <w:p w14:paraId="75D28FFC" w14:textId="77777777" w:rsidR="00DF4FCB" w:rsidRPr="002326D0" w:rsidRDefault="00DF4FCB" w:rsidP="00DF4FCB">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Pr="00970F1A">
        <w:rPr>
          <w:rFonts w:ascii="Tahoma" w:hAnsi="Tahoma" w:cs="Tahoma"/>
          <w:lang w:val="en-US"/>
        </w:rPr>
        <w:t>www</w:t>
      </w:r>
      <w:r w:rsidRPr="00970F1A">
        <w:rPr>
          <w:rFonts w:ascii="Tahoma" w:hAnsi="Tahoma" w:cs="Tahoma"/>
        </w:rPr>
        <w:t>.krasrp.ru</w:t>
      </w:r>
      <w:r w:rsidRPr="00970F1A" w:rsidDel="004D4CCD">
        <w:rPr>
          <w:rFonts w:ascii="Tahoma" w:hAnsi="Tahoma" w:cs="Tahoma"/>
        </w:rPr>
        <w:t xml:space="preserve"> </w:t>
      </w:r>
    </w:p>
    <w:p w14:paraId="76BB6515" w14:textId="63C36934" w:rsidR="00BB7A3A" w:rsidRPr="002326D0" w:rsidRDefault="00BB7A3A" w:rsidP="00DF4FCB">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2326D0">
        <w:rPr>
          <w:rFonts w:ascii="Tahoma" w:hAnsi="Tahoma" w:cs="Tahoma"/>
        </w:rPr>
        <w:t>онно-телекоммуникационной сети «Интернет»</w:t>
      </w:r>
      <w:r w:rsidRPr="002326D0">
        <w:rPr>
          <w:rFonts w:ascii="Tahoma" w:eastAsia="Times New Roman" w:hAnsi="Tahoma" w:cs="Tahoma"/>
          <w:color w:val="000000" w:themeColor="text1"/>
        </w:rPr>
        <w:t>.</w:t>
      </w:r>
    </w:p>
    <w:p w14:paraId="0E21D5C9"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43133CF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2326D0">
        <w:rPr>
          <w:rFonts w:ascii="Tahoma" w:eastAsia="Times New Roman" w:hAnsi="Tahoma" w:cs="Tahoma"/>
          <w:color w:val="000000" w:themeColor="text1"/>
        </w:rPr>
        <w:t>на участие,</w:t>
      </w:r>
      <w:r w:rsidRPr="002326D0">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2326D0">
        <w:rPr>
          <w:rFonts w:ascii="Tahoma" w:eastAsia="Times New Roman" w:hAnsi="Tahoma" w:cs="Tahoma"/>
          <w:color w:val="000000" w:themeColor="text1"/>
        </w:rPr>
        <w:t xml:space="preserve">Извещением/ </w:t>
      </w:r>
      <w:r w:rsidRPr="002326D0">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2326D0">
        <w:rPr>
          <w:rFonts w:ascii="Tahoma" w:eastAsia="Times New Roman" w:hAnsi="Tahoma" w:cs="Tahoma"/>
          <w:color w:val="000000" w:themeColor="text1"/>
        </w:rPr>
        <w:t xml:space="preserve">Извещении/ </w:t>
      </w:r>
      <w:r w:rsidRPr="002326D0">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719AD3C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2326D0">
        <w:rPr>
          <w:rFonts w:ascii="Tahoma" w:hAnsi="Tahoma" w:cs="Tahoma"/>
        </w:rPr>
        <w:t>/ Извещением</w:t>
      </w:r>
      <w:r w:rsidRPr="002326D0">
        <w:rPr>
          <w:rFonts w:ascii="Tahoma" w:eastAsia="Times New Roman" w:hAnsi="Tahoma" w:cs="Tahoma"/>
          <w:color w:val="000000" w:themeColor="text1"/>
        </w:rPr>
        <w:t>.</w:t>
      </w:r>
    </w:p>
    <w:p w14:paraId="5BBBD31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часть закупаемой Продукции, явно обособленная в Закупочной документации</w:t>
      </w:r>
      <w:r w:rsidR="0079007B" w:rsidRPr="002326D0">
        <w:rPr>
          <w:rFonts w:ascii="Tahoma" w:hAnsi="Tahoma" w:cs="Tahoma"/>
        </w:rPr>
        <w:t>/ Извещении</w:t>
      </w:r>
      <w:r w:rsidRPr="002326D0">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2326D0">
        <w:rPr>
          <w:rFonts w:ascii="Tahoma" w:hAnsi="Tahoma" w:cs="Tahoma"/>
        </w:rPr>
        <w:t>/ Извещением</w:t>
      </w:r>
      <w:r w:rsidRPr="002326D0">
        <w:rPr>
          <w:rFonts w:ascii="Tahoma" w:hAnsi="Tahoma" w:cs="Tahoma"/>
        </w:rPr>
        <w:t xml:space="preserve">. </w:t>
      </w:r>
      <w:r w:rsidRPr="002326D0">
        <w:rPr>
          <w:rFonts w:ascii="Tahoma" w:hAnsi="Tahoma" w:cs="Tahoma"/>
          <w:b/>
        </w:rPr>
        <w:t xml:space="preserve"> </w:t>
      </w:r>
    </w:p>
    <w:p w14:paraId="4F9EB43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167449B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color w:val="000000" w:themeColor="text1"/>
        </w:rPr>
        <w:t xml:space="preserve"> </w:t>
      </w:r>
      <w:r w:rsidRPr="002326D0">
        <w:rPr>
          <w:rFonts w:ascii="Tahoma" w:eastAsia="Times New Roman" w:hAnsi="Tahoma" w:cs="Tahoma"/>
          <w:b/>
          <w:color w:val="000000" w:themeColor="text1"/>
        </w:rPr>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445F15E7"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2326D0">
        <w:rPr>
          <w:rFonts w:ascii="Tahoma" w:hAnsi="Tahoma" w:cs="Tahoma"/>
        </w:rPr>
        <w:t>для Закупки,</w:t>
      </w:r>
      <w:r w:rsidRPr="002326D0">
        <w:rPr>
          <w:rFonts w:ascii="Tahoma" w:hAnsi="Tahoma" w:cs="Tahoma"/>
        </w:rPr>
        <w:t xml:space="preserve"> которых, формирование Технического задания не является обязательным.</w:t>
      </w:r>
    </w:p>
    <w:p w14:paraId="06BD3E1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8B91771"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w:t>
      </w:r>
      <w:r w:rsidR="007551A4">
        <w:rPr>
          <w:rFonts w:ascii="Tahoma" w:hAnsi="Tahoma" w:cs="Tahoma"/>
        </w:rPr>
        <w:t>КРП</w:t>
      </w:r>
      <w:r w:rsidRPr="002326D0">
        <w:rPr>
          <w:rFonts w:ascii="Tahoma" w:hAnsi="Tahoma" w:cs="Tahoma"/>
        </w:rPr>
        <w:t>».</w:t>
      </w:r>
    </w:p>
    <w:p w14:paraId="0AA4202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 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28985C0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22" w:history="1">
        <w:r w:rsidRPr="002326D0">
          <w:rPr>
            <w:rStyle w:val="ac"/>
            <w:rFonts w:ascii="Tahoma" w:hAnsi="Tahoma" w:cs="Tahoma"/>
            <w:lang w:val="en-US"/>
          </w:rPr>
          <w:t>www</w:t>
        </w:r>
        <w:r w:rsidRPr="002326D0">
          <w:rPr>
            <w:rStyle w:val="ac"/>
            <w:rFonts w:ascii="Tahoma" w:hAnsi="Tahoma" w:cs="Tahoma"/>
          </w:rPr>
          <w:t>.</w:t>
        </w:r>
        <w:r w:rsidRPr="002326D0">
          <w:rPr>
            <w:rStyle w:val="ac"/>
            <w:rFonts w:ascii="Tahoma" w:hAnsi="Tahoma" w:cs="Tahoma"/>
            <w:lang w:val="en-US"/>
          </w:rPr>
          <w:t>zakupki</w:t>
        </w:r>
        <w:r w:rsidRPr="002326D0">
          <w:rPr>
            <w:rStyle w:val="ac"/>
            <w:rFonts w:ascii="Tahoma" w:hAnsi="Tahoma" w:cs="Tahoma"/>
          </w:rPr>
          <w:t>.</w:t>
        </w:r>
        <w:r w:rsidRPr="002326D0">
          <w:rPr>
            <w:rStyle w:val="ac"/>
            <w:rFonts w:ascii="Tahoma" w:hAnsi="Tahoma" w:cs="Tahoma"/>
            <w:lang w:val="en-US"/>
          </w:rPr>
          <w:t>gov</w:t>
        </w:r>
        <w:r w:rsidRPr="002326D0">
          <w:rPr>
            <w:rStyle w:val="ac"/>
            <w:rFonts w:ascii="Tahoma" w:hAnsi="Tahoma" w:cs="Tahoma"/>
          </w:rPr>
          <w:t>.</w:t>
        </w:r>
        <w:r w:rsidRPr="002326D0">
          <w:rPr>
            <w:rStyle w:val="ac"/>
            <w:rFonts w:ascii="Tahoma" w:hAnsi="Tahoma" w:cs="Tahoma"/>
            <w:lang w:val="en-US"/>
          </w:rPr>
          <w:t>ru</w:t>
        </w:r>
      </w:hyperlink>
      <w:r w:rsidRPr="002326D0">
        <w:rPr>
          <w:rFonts w:ascii="Tahoma" w:hAnsi="Tahoma" w:cs="Tahoma"/>
        </w:rPr>
        <w:t>.</w:t>
      </w:r>
    </w:p>
    <w:p w14:paraId="780FD17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11E36FF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D4A1C88"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Продукция, являющаяся предметом конкретной Закупки, определенная Закупочной документацией</w:t>
      </w:r>
      <w:r w:rsidR="0079007B" w:rsidRPr="002326D0">
        <w:rPr>
          <w:rFonts w:ascii="Tahoma" w:hAnsi="Tahoma" w:cs="Tahoma"/>
        </w:rPr>
        <w:t>/ Извещением</w:t>
      </w:r>
      <w:r w:rsidRPr="002326D0">
        <w:rPr>
          <w:rFonts w:ascii="Tahoma" w:hAnsi="Tahoma" w:cs="Tahoma"/>
        </w:rPr>
        <w:t xml:space="preserve">. </w:t>
      </w:r>
    </w:p>
    <w:p w14:paraId="7F357F2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11" w:name="_Ref71979516"/>
      <w:r w:rsidRPr="002326D0">
        <w:rPr>
          <w:rFonts w:ascii="Tahoma" w:hAnsi="Tahoma" w:cs="Tahoma"/>
          <w:b/>
        </w:rPr>
        <w:t xml:space="preserve">Приоритет – </w:t>
      </w:r>
      <w:r w:rsidRPr="002326D0">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1"/>
      <w:r w:rsidRPr="002326D0">
        <w:rPr>
          <w:rFonts w:ascii="Tahoma" w:hAnsi="Tahoma" w:cs="Tahoma"/>
        </w:rPr>
        <w:t xml:space="preserve">и. </w:t>
      </w:r>
    </w:p>
    <w:p w14:paraId="425BA44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50BB1389"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2326D0" w:rsidRDefault="00600AA9" w:rsidP="00BB7A3A">
      <w:pPr>
        <w:spacing w:after="0" w:line="240" w:lineRule="auto"/>
        <w:ind w:firstLine="709"/>
        <w:jc w:val="both"/>
        <w:rPr>
          <w:rFonts w:ascii="Tahoma" w:hAnsi="Tahoma" w:cs="Tahoma"/>
        </w:rPr>
      </w:pPr>
      <w:r w:rsidRPr="002326D0">
        <w:rPr>
          <w:rFonts w:ascii="Tahoma" w:hAnsi="Tahoma" w:cs="Tahoma"/>
          <w:b/>
        </w:rPr>
        <w:t>32</w:t>
      </w:r>
      <w:r w:rsidR="00BB7A3A" w:rsidRPr="002326D0">
        <w:rPr>
          <w:rFonts w:ascii="Tahoma" w:hAnsi="Tahoma" w:cs="Tahoma"/>
          <w:b/>
        </w:rPr>
        <w:t>.2.</w:t>
      </w:r>
      <w:r w:rsidR="00BB7A3A"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.3.</w:t>
      </w:r>
      <w:r w:rsidRPr="002326D0">
        <w:rPr>
          <w:rFonts w:ascii="Tahoma" w:hAnsi="Tahoma" w:cs="Tahoma"/>
        </w:rPr>
        <w:t xml:space="preserve"> иные работы и услуги.</w:t>
      </w:r>
    </w:p>
    <w:p w14:paraId="402A7DB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A7BF4B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bookmarkStart w:id="12" w:name="_Ref71980056"/>
      <w:bookmarkStart w:id="13"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60C5564A" w:rsidR="00BB7A3A" w:rsidRPr="002326D0" w:rsidRDefault="00AF0CC4"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К</w:t>
      </w:r>
      <w:r w:rsidR="00BB7A3A" w:rsidRPr="002326D0">
        <w:rPr>
          <w:rFonts w:ascii="Tahoma" w:hAnsi="Tahoma" w:cs="Tahoma"/>
          <w:b/>
        </w:rPr>
        <w:t>оммерческое предложение (предложение)</w:t>
      </w:r>
      <w:r w:rsidR="00BB7A3A"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w:t>
      </w:r>
      <w:r w:rsidR="00E50015" w:rsidRPr="002326D0">
        <w:rPr>
          <w:rFonts w:ascii="Tahoma" w:hAnsi="Tahoma" w:cs="Tahoma"/>
        </w:rPr>
        <w:t xml:space="preserve">второй части </w:t>
      </w:r>
      <w:r w:rsidR="00BB7A3A" w:rsidRPr="002326D0">
        <w:rPr>
          <w:rFonts w:ascii="Tahoma" w:hAnsi="Tahoma" w:cs="Tahoma"/>
        </w:rPr>
        <w:t>Заявки.</w:t>
      </w:r>
    </w:p>
    <w:bookmarkEnd w:id="12"/>
    <w:bookmarkEnd w:id="13"/>
    <w:p w14:paraId="4D5DEA51"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506708D"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eastAsia="Times New Roman" w:hAnsi="Tahoma" w:cs="Tahoma"/>
          <w:b/>
          <w:color w:val="000000" w:themeColor="text1"/>
        </w:rPr>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14" w:name="P1090"/>
      <w:bookmarkStart w:id="15" w:name="P1138"/>
      <w:bookmarkStart w:id="16" w:name="_Toc460404071"/>
      <w:bookmarkStart w:id="17" w:name="_Toc475432428"/>
      <w:bookmarkStart w:id="18" w:name="_Toc494195672"/>
      <w:bookmarkStart w:id="19" w:name="_Toc198906416"/>
      <w:bookmarkEnd w:id="9"/>
      <w:bookmarkEnd w:id="10"/>
      <w:bookmarkEnd w:id="14"/>
      <w:bookmarkEnd w:id="15"/>
      <w:r w:rsidRPr="002326D0">
        <w:rPr>
          <w:rFonts w:ascii="Tahoma" w:hAnsi="Tahoma" w:cs="Tahoma"/>
          <w:b/>
          <w:color w:val="auto"/>
          <w:sz w:val="22"/>
          <w:szCs w:val="22"/>
        </w:rPr>
        <w:t>1.2. Требования к участникам закупки</w:t>
      </w:r>
      <w:bookmarkEnd w:id="16"/>
      <w:bookmarkEnd w:id="17"/>
      <w:bookmarkEnd w:id="18"/>
      <w:bookmarkEnd w:id="19"/>
    </w:p>
    <w:p w14:paraId="16E936C7" w14:textId="3D123C97" w:rsidR="00296436" w:rsidRPr="002326D0" w:rsidRDefault="00296436" w:rsidP="00655E51">
      <w:pPr>
        <w:autoSpaceDE w:val="0"/>
        <w:autoSpaceDN w:val="0"/>
        <w:adjustRightInd w:val="0"/>
        <w:spacing w:after="0" w:line="240" w:lineRule="auto"/>
        <w:ind w:firstLine="709"/>
        <w:jc w:val="both"/>
        <w:rPr>
          <w:rFonts w:ascii="Tahoma" w:hAnsi="Tahoma" w:cs="Tahoma"/>
        </w:rPr>
      </w:pPr>
      <w:r w:rsidRPr="002326D0">
        <w:rPr>
          <w:rFonts w:ascii="Tahoma" w:hAnsi="Tahoma" w:cs="Tahoma"/>
        </w:rPr>
        <w:t>1</w:t>
      </w:r>
      <w:r w:rsidR="00873321" w:rsidRPr="002326D0">
        <w:rPr>
          <w:rFonts w:ascii="Tahoma" w:hAnsi="Tahoma" w:cs="Tahoma"/>
        </w:rPr>
        <w:t>.</w:t>
      </w:r>
      <w:r w:rsidRPr="002326D0">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sidRPr="002326D0">
        <w:rPr>
          <w:rFonts w:ascii="Tahoma" w:hAnsi="Tahoma" w:cs="Tahoma"/>
        </w:rPr>
        <w:t xml:space="preserve">,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2326D0">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2326D0">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2</w:t>
      </w:r>
      <w:r w:rsidR="00873321" w:rsidRPr="002326D0">
        <w:rPr>
          <w:rFonts w:ascii="Tahoma" w:hAnsi="Tahoma" w:cs="Tahoma"/>
        </w:rPr>
        <w:t>.</w:t>
      </w:r>
      <w:r w:rsidRPr="002326D0">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3</w:t>
      </w:r>
      <w:r w:rsidR="00873321" w:rsidRPr="002326D0">
        <w:rPr>
          <w:rFonts w:ascii="Tahoma" w:hAnsi="Tahoma" w:cs="Tahoma"/>
        </w:rPr>
        <w:t>.</w:t>
      </w:r>
      <w:r w:rsidRPr="002326D0">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2326D0" w:rsidRDefault="004E41EC" w:rsidP="00655E5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2326D0" w:rsidRDefault="007775BD" w:rsidP="00655E5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w:t>
      </w:r>
      <w:r w:rsidR="00296436" w:rsidRPr="002326D0">
        <w:rPr>
          <w:rFonts w:ascii="Tahoma" w:hAnsi="Tahoma" w:cs="Tahoma"/>
        </w:rPr>
        <w:t xml:space="preserve"> Заказчиком установлены следующие требования к участникам закупки:</w:t>
      </w:r>
    </w:p>
    <w:p w14:paraId="02FEB7BE" w14:textId="24D312FB"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 xml:space="preserve">.1. </w:t>
      </w:r>
      <w:r w:rsidR="00296436" w:rsidRPr="002326D0">
        <w:rPr>
          <w:rFonts w:ascii="Tahoma" w:hAnsi="Tahoma" w:cs="Tahoma"/>
        </w:rPr>
        <w:t>Не превышение начальной (максимальной) цены (в соответствии с Извещением, размещенным на ЭТП);</w:t>
      </w:r>
    </w:p>
    <w:p w14:paraId="00DBAA5A" w14:textId="3CABDC26"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.2.</w:t>
      </w:r>
      <w:r w:rsidR="002C5065" w:rsidRPr="002326D0">
        <w:rPr>
          <w:rFonts w:ascii="Tahoma" w:hAnsi="Tahoma" w:cs="Tahoma"/>
        </w:rPr>
        <w:t xml:space="preserve"> </w:t>
      </w:r>
      <w:r w:rsidR="00296436" w:rsidRPr="002326D0">
        <w:rPr>
          <w:rFonts w:ascii="Tahoma" w:hAnsi="Tahoma" w:cs="Tahoma"/>
        </w:rPr>
        <w:t>Наличие всех квалификационных документов и заполненных форм (в соответствии с п. 2</w:t>
      </w:r>
      <w:r w:rsidR="001F0778">
        <w:rPr>
          <w:rFonts w:ascii="Tahoma" w:hAnsi="Tahoma" w:cs="Tahoma"/>
        </w:rPr>
        <w:t>1</w:t>
      </w:r>
      <w:r w:rsidR="00296436" w:rsidRPr="002326D0">
        <w:rPr>
          <w:rFonts w:ascii="Tahoma" w:hAnsi="Tahoma" w:cs="Tahoma"/>
        </w:rPr>
        <w:t xml:space="preserve">.1, </w:t>
      </w:r>
      <w:r w:rsidR="00CC5069">
        <w:rPr>
          <w:rFonts w:ascii="Tahoma" w:hAnsi="Tahoma" w:cs="Tahoma"/>
        </w:rPr>
        <w:t xml:space="preserve">21.2 </w:t>
      </w:r>
      <w:r w:rsidR="00296436" w:rsidRPr="002326D0">
        <w:rPr>
          <w:rFonts w:ascii="Tahoma" w:hAnsi="Tahoma" w:cs="Tahoma"/>
        </w:rPr>
        <w:t>Информационной карты).</w:t>
      </w:r>
    </w:p>
    <w:p w14:paraId="0622E643" w14:textId="07CDD51C"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.3.</w:t>
      </w:r>
      <w:r w:rsidR="002C5065" w:rsidRPr="002326D0">
        <w:rPr>
          <w:rFonts w:ascii="Tahoma" w:hAnsi="Tahoma" w:cs="Tahoma"/>
        </w:rPr>
        <w:t xml:space="preserve"> </w:t>
      </w:r>
      <w:r w:rsidR="00296436" w:rsidRPr="002326D0">
        <w:rPr>
          <w:rFonts w:ascii="Tahoma" w:hAnsi="Tahoma" w:cs="Tahoma"/>
        </w:rPr>
        <w:t xml:space="preserve">Соответствие заявки Участника объему и </w:t>
      </w:r>
      <w:r w:rsidR="00CC5069" w:rsidRPr="002326D0">
        <w:rPr>
          <w:rFonts w:ascii="Tahoma" w:hAnsi="Tahoma" w:cs="Tahoma"/>
        </w:rPr>
        <w:t xml:space="preserve">срокам </w:t>
      </w:r>
      <w:r w:rsidR="00033690">
        <w:rPr>
          <w:rFonts w:ascii="Tahoma" w:hAnsi="Tahoma" w:cs="Tahoma"/>
        </w:rPr>
        <w:t>оказания услуг</w:t>
      </w:r>
      <w:r w:rsidR="00296436" w:rsidRPr="002326D0">
        <w:rPr>
          <w:rFonts w:ascii="Tahoma" w:hAnsi="Tahoma" w:cs="Tahoma"/>
        </w:rPr>
        <w:t xml:space="preserve"> (</w:t>
      </w:r>
      <w:r w:rsidR="00D70A4A">
        <w:rPr>
          <w:rFonts w:ascii="Tahoma" w:hAnsi="Tahoma" w:cs="Tahoma"/>
        </w:rPr>
        <w:t>Техническому заданию</w:t>
      </w:r>
      <w:r w:rsidR="00296436" w:rsidRPr="002326D0">
        <w:rPr>
          <w:rFonts w:ascii="Tahoma" w:hAnsi="Tahoma" w:cs="Tahoma"/>
        </w:rPr>
        <w:t>, обязательным требованиям и условиям проекта договора).</w:t>
      </w:r>
    </w:p>
    <w:p w14:paraId="03E85F38" w14:textId="61538728"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Согласие участника закупки на </w:t>
      </w:r>
      <w:r w:rsidR="007F391B">
        <w:rPr>
          <w:rFonts w:ascii="Tahoma" w:hAnsi="Tahoma" w:cs="Tahoma"/>
        </w:rPr>
        <w:t>оказание услуг</w:t>
      </w:r>
      <w:r w:rsidRPr="002326D0">
        <w:rPr>
          <w:rFonts w:ascii="Tahoma" w:hAnsi="Tahoma" w:cs="Tahoma"/>
        </w:rPr>
        <w:t xml:space="preserve"> в соответствии с предметом лота (предметом проекта Договора) на условиях, предусмотренных </w:t>
      </w:r>
      <w:r w:rsidR="00655E51" w:rsidRPr="002326D0">
        <w:rPr>
          <w:rFonts w:ascii="Tahoma" w:hAnsi="Tahoma" w:cs="Tahoma"/>
        </w:rPr>
        <w:t>Закупочной документацией</w:t>
      </w:r>
      <w:r w:rsidRPr="002326D0">
        <w:rPr>
          <w:rFonts w:ascii="Tahoma" w:hAnsi="Tahoma" w:cs="Tahoma"/>
        </w:rPr>
        <w:t xml:space="preserve">, а также согласие с заключением договора в редакции проекта договора, являющегося частью </w:t>
      </w:r>
      <w:r w:rsidR="00655E51" w:rsidRPr="002326D0">
        <w:rPr>
          <w:rFonts w:ascii="Tahoma" w:hAnsi="Tahoma" w:cs="Tahoma"/>
        </w:rPr>
        <w:t>Закупочной документации</w:t>
      </w:r>
      <w:r w:rsidRPr="002326D0">
        <w:rPr>
          <w:rFonts w:ascii="Tahoma" w:hAnsi="Tahoma" w:cs="Tahoma"/>
        </w:rPr>
        <w:t>.</w:t>
      </w:r>
    </w:p>
    <w:p w14:paraId="0499A79E" w14:textId="67500AAF"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.4.</w:t>
      </w:r>
      <w:r w:rsidR="00296436"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 и/или имеющей значение для оценки заявки участника по оценочным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w:t>
      </w:r>
    </w:p>
    <w:p w14:paraId="04B6B6FE" w14:textId="12603A4D" w:rsidR="003152A0" w:rsidRPr="002326D0" w:rsidRDefault="003152A0"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5C00DE2" w14:textId="61FDEA9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296436" w:rsidRPr="002326D0">
        <w:rPr>
          <w:rFonts w:ascii="Tahoma" w:hAnsi="Tahoma" w:cs="Tahoma"/>
        </w:rPr>
        <w:t>.</w:t>
      </w:r>
      <w:r w:rsidR="003152A0" w:rsidRPr="002326D0">
        <w:rPr>
          <w:rFonts w:ascii="Tahoma" w:hAnsi="Tahoma" w:cs="Tahoma"/>
        </w:rPr>
        <w:t>6</w:t>
      </w:r>
      <w:r w:rsidR="00296436" w:rsidRPr="002326D0">
        <w:rPr>
          <w:rFonts w:ascii="Tahoma" w:hAnsi="Tahoma" w:cs="Tahoma"/>
        </w:rPr>
        <w:t>.</w:t>
      </w:r>
      <w:r w:rsidR="00296436" w:rsidRPr="002326D0">
        <w:rPr>
          <w:rFonts w:ascii="Tahoma" w:hAnsi="Tahoma" w:cs="Tahoma"/>
        </w:rPr>
        <w:tab/>
        <w:t>Соответствие заявки Участника требованиям (предоставить Декларацию Участника):</w:t>
      </w:r>
    </w:p>
    <w:p w14:paraId="03E14697" w14:textId="43D5233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w:t>
      </w:r>
      <w:r w:rsidR="002873BA">
        <w:rPr>
          <w:rFonts w:ascii="Tahoma" w:hAnsi="Tahoma" w:cs="Tahoma"/>
        </w:rPr>
        <w:t>предложений</w:t>
      </w:r>
      <w:r w:rsidRPr="002326D0">
        <w:rPr>
          <w:rFonts w:ascii="Tahoma" w:hAnsi="Tahoma" w:cs="Tahoma"/>
        </w:rPr>
        <w:t>;</w:t>
      </w:r>
    </w:p>
    <w:p w14:paraId="745DD052" w14:textId="77777777"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60C6C32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в) </w:t>
      </w:r>
      <w:r w:rsidR="00055353" w:rsidRPr="002326D0">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2326D0">
        <w:rPr>
          <w:rFonts w:ascii="Tahoma" w:hAnsi="Tahoma" w:cs="Tahoma"/>
        </w:rPr>
        <w:t>;</w:t>
      </w:r>
    </w:p>
    <w:p w14:paraId="0433A1CB" w14:textId="070C9250"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66C60" w:rsidRPr="002326D0">
        <w:rPr>
          <w:rFonts w:ascii="Tahoma" w:hAnsi="Tahoma" w:cs="Tahoma"/>
        </w:rPr>
        <w:t xml:space="preserve"> (если применимо)</w:t>
      </w:r>
      <w:r w:rsidRPr="002326D0">
        <w:rPr>
          <w:rFonts w:ascii="Tahoma" w:hAnsi="Tahoma" w:cs="Tahoma"/>
        </w:rPr>
        <w:t>;</w:t>
      </w:r>
    </w:p>
    <w:p w14:paraId="4BD288F7" w14:textId="55D64156"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683931" w:rsidRPr="002326D0">
        <w:rPr>
          <w:rFonts w:ascii="Tahoma" w:hAnsi="Tahoma" w:cs="Tahoma"/>
        </w:rPr>
        <w:t>Закупочной документацией</w:t>
      </w:r>
      <w:r w:rsidRPr="002326D0">
        <w:rPr>
          <w:rFonts w:ascii="Tahoma" w:hAnsi="Tahoma" w:cs="Tahoma"/>
        </w:rPr>
        <w:t>;</w:t>
      </w:r>
    </w:p>
    <w:p w14:paraId="66DD499D"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60362FC9" w:rsidR="00D517DA" w:rsidRPr="002326D0" w:rsidRDefault="00296436" w:rsidP="00655E51">
      <w:pPr>
        <w:spacing w:after="0" w:line="240" w:lineRule="auto"/>
        <w:ind w:firstLine="709"/>
        <w:jc w:val="both"/>
        <w:rPr>
          <w:rFonts w:ascii="Tahoma" w:eastAsia="Times New Roman" w:hAnsi="Tahoma" w:cs="Tahoma"/>
        </w:rPr>
      </w:pPr>
      <w:r w:rsidRPr="002326D0">
        <w:rPr>
          <w:rFonts w:ascii="Tahoma" w:hAnsi="Tahoma" w:cs="Tahoma"/>
        </w:rPr>
        <w:t xml:space="preserve">з) </w:t>
      </w:r>
      <w:r w:rsidR="00997520" w:rsidRPr="002326D0">
        <w:rPr>
          <w:rFonts w:ascii="Tahoma" w:hAnsi="Tahoma" w:cs="Tahoma"/>
        </w:rPr>
        <w:t xml:space="preserve">отсутствие сведений об участнике закупки </w:t>
      </w:r>
      <w:r w:rsidR="00D517DA" w:rsidRPr="002326D0">
        <w:rPr>
          <w:rFonts w:ascii="Tahoma" w:hAnsi="Tahoma" w:cs="Tahoma"/>
        </w:rPr>
        <w:t xml:space="preserve">отсутствие сведений об участнике закупки в реестрах недобросовестных поставщиков, </w:t>
      </w:r>
      <w:r w:rsidR="00D517DA" w:rsidRPr="002326D0">
        <w:rPr>
          <w:rFonts w:ascii="Tahoma" w:eastAsia="Times New Roman" w:hAnsi="Tahoma" w:cs="Tahoma"/>
        </w:rPr>
        <w:t>ведущихся в соответствии с положениями Федеральных законов:</w:t>
      </w:r>
    </w:p>
    <w:p w14:paraId="083CA6A3" w14:textId="7874B521" w:rsidR="00D517DA" w:rsidRPr="002326D0" w:rsidRDefault="00D517DA" w:rsidP="00655E51">
      <w:pPr>
        <w:spacing w:after="0" w:line="240" w:lineRule="auto"/>
        <w:ind w:firstLine="709"/>
        <w:jc w:val="both"/>
        <w:rPr>
          <w:rFonts w:ascii="Tahoma" w:eastAsia="Times New Roman" w:hAnsi="Tahoma" w:cs="Tahoma"/>
        </w:rPr>
      </w:pPr>
      <w:r w:rsidRPr="002326D0">
        <w:rPr>
          <w:rFonts w:ascii="Tahoma" w:eastAsia="Times New Roman" w:hAnsi="Tahoma" w:cs="Tahoma"/>
        </w:rPr>
        <w:t>- от 18.07.2011 № 223-ФЗ «О закупках товаров, работ, услуг отдельными видами юридических лиц»;</w:t>
      </w:r>
    </w:p>
    <w:p w14:paraId="30559ED0" w14:textId="77777777" w:rsidR="00D517DA" w:rsidRPr="002326D0" w:rsidRDefault="00D517DA" w:rsidP="00655E51">
      <w:pPr>
        <w:spacing w:after="0" w:line="240" w:lineRule="auto"/>
        <w:ind w:firstLine="709"/>
        <w:jc w:val="both"/>
        <w:rPr>
          <w:rFonts w:ascii="Tahoma" w:hAnsi="Tahoma" w:cs="Tahoma"/>
        </w:rPr>
      </w:pPr>
      <w:r w:rsidRPr="002326D0">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326D0">
        <w:rPr>
          <w:rFonts w:ascii="Tahoma" w:hAnsi="Tahoma" w:cs="Tahoma"/>
        </w:rPr>
        <w:t>.</w:t>
      </w:r>
    </w:p>
    <w:p w14:paraId="030EA167"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5299E6"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2E6F035" w14:textId="4C6E2627" w:rsidR="00EE6D88" w:rsidRPr="002326D0" w:rsidRDefault="00EE6D88" w:rsidP="00E03698">
      <w:pPr>
        <w:autoSpaceDE w:val="0"/>
        <w:autoSpaceDN w:val="0"/>
        <w:adjustRightInd w:val="0"/>
        <w:spacing w:after="0" w:line="240" w:lineRule="auto"/>
        <w:ind w:firstLine="709"/>
        <w:jc w:val="both"/>
        <w:rPr>
          <w:rFonts w:ascii="Tahoma" w:eastAsia="Times New Roman" w:hAnsi="Tahoma" w:cs="Tahoma"/>
        </w:rPr>
      </w:pPr>
      <w:r w:rsidRPr="002326D0">
        <w:rPr>
          <w:rFonts w:ascii="Tahoma" w:eastAsia="Times New Roman" w:hAnsi="Tahoma" w:cs="Tahoma"/>
        </w:rPr>
        <w:t xml:space="preserve">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2326D0">
        <w:rPr>
          <w:rFonts w:ascii="Tahoma" w:hAnsi="Tahoma" w:cs="Tahoma"/>
        </w:rPr>
        <w:t xml:space="preserve">Раздела 6 </w:t>
      </w:r>
      <w:r w:rsidR="007B10B8" w:rsidRPr="002326D0">
        <w:rPr>
          <w:rFonts w:ascii="Tahoma" w:hAnsi="Tahoma" w:cs="Tahoma"/>
        </w:rPr>
        <w:t>Закупочной документации</w:t>
      </w:r>
      <w:r w:rsidRPr="002326D0">
        <w:rPr>
          <w:rFonts w:ascii="Tahoma" w:eastAsia="Times New Roman" w:hAnsi="Tahoma" w:cs="Tahoma"/>
        </w:rPr>
        <w:t>);</w:t>
      </w:r>
    </w:p>
    <w:p w14:paraId="436047F4" w14:textId="43493BD9" w:rsidR="00BB7A3A" w:rsidRPr="002326D0" w:rsidRDefault="003152A0" w:rsidP="00E03698">
      <w:pPr>
        <w:spacing w:after="0" w:line="240" w:lineRule="auto"/>
        <w:ind w:firstLine="709"/>
        <w:jc w:val="both"/>
        <w:rPr>
          <w:rFonts w:ascii="Tahoma" w:hAnsi="Tahoma" w:cs="Tahoma"/>
        </w:rPr>
      </w:pPr>
      <w:r w:rsidRPr="002326D0">
        <w:rPr>
          <w:rFonts w:ascii="Tahoma" w:hAnsi="Tahoma" w:cs="Tahoma"/>
        </w:rPr>
        <w:t>5.6</w:t>
      </w:r>
      <w:r w:rsidR="00296436" w:rsidRPr="002326D0">
        <w:rPr>
          <w:rFonts w:ascii="Tahoma" w:hAnsi="Tahoma" w:cs="Tahoma"/>
        </w:rPr>
        <w:t xml:space="preserve">. </w:t>
      </w:r>
      <w:r w:rsidR="00723E7B" w:rsidRPr="002326D0">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0" w:name="P279"/>
      <w:bookmarkStart w:id="21" w:name="_Toc454823347"/>
      <w:bookmarkStart w:id="22" w:name="_Toc475432429"/>
      <w:bookmarkStart w:id="23" w:name="_Toc494195673"/>
      <w:bookmarkStart w:id="24" w:name="_Toc198906417"/>
      <w:bookmarkEnd w:id="20"/>
      <w:r w:rsidRPr="002326D0">
        <w:rPr>
          <w:rFonts w:ascii="Tahoma" w:hAnsi="Tahoma" w:cs="Tahoma"/>
          <w:b/>
          <w:color w:val="auto"/>
          <w:sz w:val="22"/>
          <w:szCs w:val="22"/>
        </w:rPr>
        <w:t xml:space="preserve">1.3. </w:t>
      </w:r>
      <w:bookmarkEnd w:id="21"/>
      <w:r w:rsidRPr="002326D0">
        <w:rPr>
          <w:rFonts w:ascii="Tahoma" w:hAnsi="Tahoma" w:cs="Tahoma"/>
          <w:b/>
          <w:color w:val="auto"/>
          <w:sz w:val="22"/>
          <w:szCs w:val="22"/>
        </w:rPr>
        <w:t xml:space="preserve">Порядок подачи заявок на участие в </w:t>
      </w:r>
      <w:bookmarkEnd w:id="22"/>
      <w:bookmarkEnd w:id="23"/>
      <w:r w:rsidRPr="002326D0">
        <w:rPr>
          <w:rFonts w:ascii="Tahoma" w:hAnsi="Tahoma" w:cs="Tahoma"/>
          <w:b/>
          <w:color w:val="auto"/>
          <w:sz w:val="22"/>
          <w:szCs w:val="22"/>
        </w:rPr>
        <w:t>закупке</w:t>
      </w:r>
      <w:bookmarkEnd w:id="24"/>
    </w:p>
    <w:p w14:paraId="4921C8B8" w14:textId="31AAA0B0" w:rsidR="00384684" w:rsidRPr="002326D0"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5"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3" w:history="1">
        <w:r w:rsidR="00197462" w:rsidRPr="002326D0">
          <w:rPr>
            <w:rStyle w:val="ac"/>
            <w:rFonts w:ascii="Tahoma" w:hAnsi="Tahoma" w:cs="Tahoma"/>
            <w:lang w:val="en-US"/>
          </w:rPr>
          <w:t>www</w:t>
        </w:r>
        <w:r w:rsidR="00197462" w:rsidRPr="002326D0">
          <w:rPr>
            <w:rStyle w:val="ac"/>
            <w:rFonts w:ascii="Tahoma" w:hAnsi="Tahoma" w:cs="Tahoma"/>
          </w:rPr>
          <w:t>.</w:t>
        </w:r>
        <w:r w:rsidR="00197462" w:rsidRPr="002326D0">
          <w:rPr>
            <w:rStyle w:val="ac"/>
            <w:rFonts w:ascii="Tahoma" w:hAnsi="Tahoma" w:cs="Tahoma"/>
            <w:lang w:val="en-US"/>
          </w:rPr>
          <w:t>zakupki</w:t>
        </w:r>
        <w:r w:rsidR="00197462" w:rsidRPr="002326D0">
          <w:rPr>
            <w:rStyle w:val="ac"/>
            <w:rFonts w:ascii="Tahoma" w:hAnsi="Tahoma" w:cs="Tahoma"/>
          </w:rPr>
          <w:t>.</w:t>
        </w:r>
        <w:r w:rsidR="00197462" w:rsidRPr="002326D0">
          <w:rPr>
            <w:rStyle w:val="ac"/>
            <w:rFonts w:ascii="Tahoma" w:hAnsi="Tahoma" w:cs="Tahoma"/>
            <w:lang w:val="en-US"/>
          </w:rPr>
          <w:t>gov</w:t>
        </w:r>
        <w:r w:rsidR="00197462" w:rsidRPr="002326D0">
          <w:rPr>
            <w:rStyle w:val="ac"/>
            <w:rFonts w:ascii="Tahoma" w:hAnsi="Tahoma" w:cs="Tahoma"/>
          </w:rPr>
          <w:t>.</w:t>
        </w:r>
        <w:r w:rsidR="00197462" w:rsidRPr="002326D0">
          <w:rPr>
            <w:rStyle w:val="ac"/>
            <w:rFonts w:ascii="Tahoma" w:hAnsi="Tahoma" w:cs="Tahoma"/>
            <w:lang w:val="en-US"/>
          </w:rPr>
          <w:t>ru</w:t>
        </w:r>
      </w:hyperlink>
      <w:r w:rsidRPr="002326D0">
        <w:rPr>
          <w:rFonts w:ascii="Tahoma" w:hAnsi="Tahoma" w:cs="Tahoma"/>
        </w:rPr>
        <w:t>, на электронной торговой площадке (при проведении закупки в электронной форме), указанной в</w:t>
      </w:r>
      <w:r w:rsidR="0079007B" w:rsidRPr="002326D0">
        <w:rPr>
          <w:rFonts w:ascii="Tahoma" w:hAnsi="Tahoma" w:cs="Tahoma"/>
        </w:rPr>
        <w:t xml:space="preserve"> Извещении/</w:t>
      </w:r>
      <w:r w:rsidRPr="002326D0">
        <w:rPr>
          <w:rFonts w:ascii="Tahoma" w:hAnsi="Tahoma" w:cs="Tahoma"/>
        </w:rPr>
        <w:t xml:space="preserve"> Информационной карте – раздел </w:t>
      </w:r>
      <w:r w:rsidR="00517E24" w:rsidRPr="002326D0">
        <w:rPr>
          <w:rFonts w:ascii="Tahoma" w:hAnsi="Tahoma" w:cs="Tahoma"/>
        </w:rPr>
        <w:t>1</w:t>
      </w:r>
      <w:r w:rsidRPr="002326D0">
        <w:rPr>
          <w:rFonts w:ascii="Tahoma" w:hAnsi="Tahoma" w:cs="Tahoma"/>
        </w:rPr>
        <w:t>,</w:t>
      </w:r>
      <w:hyperlink r:id="rId24" w:history="1"/>
      <w:r w:rsidRPr="002326D0">
        <w:rPr>
          <w:rFonts w:ascii="Tahoma" w:hAnsi="Tahoma" w:cs="Tahoma"/>
        </w:rPr>
        <w:t xml:space="preserve"> (далее ЭТП)</w:t>
      </w:r>
      <w:hyperlink r:id="rId25"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2326D0">
        <w:rPr>
          <w:rFonts w:ascii="Tahoma" w:eastAsia="Times New Roman" w:hAnsi="Tahoma" w:cs="Tahoma"/>
          <w:color w:val="000000" w:themeColor="text1"/>
        </w:rPr>
        <w:t xml:space="preserve"> </w:t>
      </w:r>
    </w:p>
    <w:p w14:paraId="301E083F" w14:textId="77777777" w:rsidR="00384684" w:rsidRPr="002326D0" w:rsidRDefault="00384684" w:rsidP="00A24123">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2326D0" w:rsidRDefault="00384684" w:rsidP="00C740E8">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2326D0" w:rsidRDefault="00C740E8" w:rsidP="00A24123">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DF4650D" w14:textId="5512C94A"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56F9A40E" w14:textId="3C271FBF" w:rsidR="00C740E8" w:rsidRPr="002326D0" w:rsidRDefault="00C740E8" w:rsidP="00A24123">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4F9F6FB1" w:rsidR="00BB7A3A" w:rsidRPr="002326D0" w:rsidRDefault="002873BA" w:rsidP="00BB7A3A">
      <w:pPr>
        <w:spacing w:after="0" w:line="240" w:lineRule="auto"/>
        <w:ind w:firstLine="709"/>
        <w:jc w:val="both"/>
        <w:rPr>
          <w:rFonts w:ascii="Tahoma" w:hAnsi="Tahoma" w:cs="Tahoma"/>
        </w:rPr>
      </w:pPr>
      <w:r>
        <w:rPr>
          <w:rFonts w:ascii="Tahoma" w:hAnsi="Tahoma" w:cs="Tahoma"/>
        </w:rPr>
        <w:t>2. Запрос предложений</w:t>
      </w:r>
      <w:r w:rsidR="00BB7A3A" w:rsidRPr="002326D0">
        <w:rPr>
          <w:rFonts w:ascii="Tahoma" w:hAnsi="Tahoma" w:cs="Tahoma"/>
        </w:rPr>
        <w:t xml:space="preserve"> (далее – запрос </w:t>
      </w:r>
      <w:r>
        <w:rPr>
          <w:rFonts w:ascii="Tahoma" w:hAnsi="Tahoma" w:cs="Tahoma"/>
        </w:rPr>
        <w:t xml:space="preserve">предложений </w:t>
      </w:r>
      <w:r w:rsidR="00BB7A3A" w:rsidRPr="002326D0">
        <w:rPr>
          <w:rFonts w:ascii="Tahoma" w:hAnsi="Tahoma" w:cs="Tahoma"/>
        </w:rPr>
        <w:t xml:space="preserve">или закупка) в электронной форме проводится на электронной торговой площадке, указанной в </w:t>
      </w:r>
      <w:r w:rsidR="0079007B" w:rsidRPr="002326D0">
        <w:rPr>
          <w:rFonts w:ascii="Tahoma" w:hAnsi="Tahoma" w:cs="Tahoma"/>
        </w:rPr>
        <w:t xml:space="preserve">Извещении/ </w:t>
      </w:r>
      <w:r w:rsidR="00BB7A3A" w:rsidRPr="002326D0">
        <w:rPr>
          <w:rFonts w:ascii="Tahoma" w:hAnsi="Tahoma" w:cs="Tahoma"/>
        </w:rPr>
        <w:t xml:space="preserve">Информационной карте – раздел </w:t>
      </w:r>
      <w:r w:rsidR="00517E24" w:rsidRPr="002326D0">
        <w:rPr>
          <w:rFonts w:ascii="Tahoma" w:hAnsi="Tahoma" w:cs="Tahoma"/>
        </w:rPr>
        <w:t>1.</w:t>
      </w:r>
      <w:r w:rsidR="00BB7A3A" w:rsidRPr="002326D0">
        <w:rPr>
          <w:rFonts w:ascii="Tahoma" w:hAnsi="Tahoma" w:cs="Tahoma"/>
        </w:rPr>
        <w:t xml:space="preserve"> </w:t>
      </w:r>
    </w:p>
    <w:p w14:paraId="3DFAD94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05091555"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w:t>
      </w:r>
      <w:r w:rsidR="00E03698">
        <w:rPr>
          <w:rFonts w:ascii="Tahoma" w:hAnsi="Tahoma" w:cs="Tahoma"/>
        </w:rPr>
        <w:t xml:space="preserve">ной документации, а Заказчик не </w:t>
      </w:r>
      <w:r w:rsidRPr="002326D0">
        <w:rPr>
          <w:rFonts w:ascii="Tahoma" w:hAnsi="Tahoma" w:cs="Tahoma"/>
        </w:rPr>
        <w:t>имеет обязательств по этим расходам независимо от итогов закупки, а также оснований их завершения.</w:t>
      </w:r>
    </w:p>
    <w:p w14:paraId="097A4AA0"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6" w:name="_Toc494195674"/>
      <w:bookmarkStart w:id="27"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25"/>
      <w:bookmarkEnd w:id="26"/>
      <w:r w:rsidRPr="002326D0">
        <w:rPr>
          <w:rFonts w:ascii="Tahoma" w:hAnsi="Tahoma" w:cs="Tahoma"/>
          <w:b/>
          <w:color w:val="auto"/>
          <w:sz w:val="22"/>
          <w:szCs w:val="22"/>
        </w:rPr>
        <w:t>закупке</w:t>
      </w:r>
      <w:bookmarkEnd w:id="27"/>
    </w:p>
    <w:p w14:paraId="338D8EED"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28"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2326D0">
        <w:rPr>
          <w:rFonts w:ascii="Tahoma" w:hAnsi="Tahoma" w:cs="Tahoma"/>
          <w:snapToGrid w:val="0"/>
        </w:rPr>
        <w:t>закупке</w:t>
      </w:r>
      <w:r w:rsidRPr="002326D0">
        <w:rPr>
          <w:rFonts w:ascii="Tahoma" w:hAnsi="Tahoma" w:cs="Tahoma"/>
          <w:snapToGrid w:val="0"/>
        </w:rPr>
        <w:t xml:space="preserve"> (или лицами, действующими по доверенности).</w:t>
      </w:r>
    </w:p>
    <w:p w14:paraId="35F2A46B" w14:textId="77777777" w:rsidR="00BB7A3A" w:rsidRPr="002326D0" w:rsidRDefault="00BB7A3A" w:rsidP="00036C53">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9" w:name="_Hlt64778114"/>
      <w:bookmarkStart w:id="30" w:name="_Hlt64899268"/>
      <w:bookmarkStart w:id="31" w:name="_Hlt446353508"/>
      <w:bookmarkEnd w:id="29"/>
      <w:bookmarkEnd w:id="30"/>
      <w:bookmarkEnd w:id="31"/>
    </w:p>
    <w:p w14:paraId="389A6CE5"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2326D0" w:rsidRDefault="00036C53" w:rsidP="00036C53">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2326D0" w:rsidRDefault="00BB7A3A" w:rsidP="00BB7A3A">
      <w:pPr>
        <w:tabs>
          <w:tab w:val="left" w:pos="1418"/>
        </w:tabs>
        <w:spacing w:after="0" w:line="240" w:lineRule="auto"/>
        <w:ind w:firstLine="709"/>
        <w:jc w:val="both"/>
        <w:rPr>
          <w:rFonts w:ascii="Tahoma" w:hAnsi="Tahoma" w:cs="Tahoma"/>
        </w:rPr>
      </w:pPr>
      <w:r w:rsidRPr="002326D0">
        <w:rPr>
          <w:rFonts w:ascii="Tahoma" w:hAnsi="Tahoma" w:cs="Tahoma"/>
        </w:rPr>
        <w:t xml:space="preserve">6. Все документы, входящие в состав заявки на участие в </w:t>
      </w:r>
      <w:r w:rsidR="00D07F45" w:rsidRPr="002326D0">
        <w:rPr>
          <w:rFonts w:ascii="Tahoma" w:hAnsi="Tahoma" w:cs="Tahoma"/>
        </w:rPr>
        <w:t>закупке</w:t>
      </w:r>
      <w:r w:rsidRPr="002326D0">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143156A4" w:rsidR="00BB7A3A" w:rsidRPr="006A0B2F" w:rsidRDefault="00BB7A3A" w:rsidP="00BB7A3A">
      <w:pPr>
        <w:spacing w:after="0" w:line="240" w:lineRule="auto"/>
        <w:ind w:firstLine="709"/>
        <w:jc w:val="both"/>
        <w:rPr>
          <w:rFonts w:ascii="Tahoma" w:hAnsi="Tahoma" w:cs="Tahoma"/>
          <w:snapToGrid w:val="0"/>
        </w:rPr>
      </w:pPr>
      <w:r w:rsidRPr="006A0B2F">
        <w:rPr>
          <w:rFonts w:ascii="Tahoma" w:hAnsi="Tahoma" w:cs="Tahoma"/>
          <w:snapToGrid w:val="0"/>
        </w:rPr>
        <w:t xml:space="preserve">7. В заявке декларируется соответствие участника </w:t>
      </w:r>
      <w:r w:rsidR="00C2196F" w:rsidRPr="006A0B2F">
        <w:rPr>
          <w:rFonts w:ascii="Tahoma" w:hAnsi="Tahoma" w:cs="Tahoma"/>
          <w:snapToGrid w:val="0"/>
        </w:rPr>
        <w:t>закупки требованиям</w:t>
      </w:r>
      <w:r w:rsidR="00CE003E" w:rsidRPr="006A0B2F">
        <w:rPr>
          <w:rFonts w:ascii="Tahoma" w:hAnsi="Tahoma" w:cs="Tahoma"/>
          <w:snapToGrid w:val="0"/>
        </w:rPr>
        <w:t xml:space="preserve">, указанным в пп.  </w:t>
      </w:r>
      <w:r w:rsidR="00F34FCB" w:rsidRPr="006A0B2F">
        <w:rPr>
          <w:rFonts w:ascii="Tahoma" w:hAnsi="Tahoma" w:cs="Tahoma"/>
          <w:snapToGrid w:val="0"/>
        </w:rPr>
        <w:t>10</w:t>
      </w:r>
      <w:r w:rsidR="00CE003E" w:rsidRPr="006A0B2F">
        <w:rPr>
          <w:rFonts w:ascii="Tahoma" w:hAnsi="Tahoma" w:cs="Tahoma"/>
          <w:snapToGrid w:val="0"/>
        </w:rPr>
        <w:t xml:space="preserve"> п. 2</w:t>
      </w:r>
      <w:r w:rsidR="001F0778" w:rsidRPr="006A0B2F">
        <w:rPr>
          <w:rFonts w:ascii="Tahoma" w:hAnsi="Tahoma" w:cs="Tahoma"/>
          <w:snapToGrid w:val="0"/>
        </w:rPr>
        <w:t>1</w:t>
      </w:r>
      <w:r w:rsidR="00CE003E" w:rsidRPr="006A0B2F">
        <w:rPr>
          <w:rFonts w:ascii="Tahoma" w:hAnsi="Tahoma" w:cs="Tahoma"/>
          <w:snapToGrid w:val="0"/>
        </w:rPr>
        <w:t>.</w:t>
      </w:r>
      <w:r w:rsidR="00DE595C" w:rsidRPr="006A0B2F">
        <w:rPr>
          <w:rFonts w:ascii="Tahoma" w:hAnsi="Tahoma" w:cs="Tahoma"/>
          <w:snapToGrid w:val="0"/>
        </w:rPr>
        <w:t>2</w:t>
      </w:r>
      <w:r w:rsidR="00CE003E" w:rsidRPr="006A0B2F">
        <w:rPr>
          <w:rFonts w:ascii="Tahoma" w:hAnsi="Tahoma" w:cs="Tahoma"/>
          <w:snapToGrid w:val="0"/>
        </w:rPr>
        <w:t xml:space="preserve"> Информационной карты.</w:t>
      </w:r>
    </w:p>
    <w:p w14:paraId="3F267B8E" w14:textId="41780B79" w:rsidR="00CC4339" w:rsidRPr="002326D0" w:rsidRDefault="00BB7A3A" w:rsidP="00723E7B">
      <w:pPr>
        <w:spacing w:after="0" w:line="240" w:lineRule="auto"/>
        <w:ind w:firstLine="709"/>
        <w:jc w:val="both"/>
        <w:rPr>
          <w:rFonts w:ascii="Tahoma" w:hAnsi="Tahoma" w:cs="Tahoma"/>
          <w:snapToGrid w:val="0"/>
        </w:rPr>
      </w:pPr>
      <w:r w:rsidRPr="006A0B2F">
        <w:rPr>
          <w:rFonts w:ascii="Tahoma" w:hAnsi="Tahoma" w:cs="Tahoma"/>
          <w:snapToGrid w:val="0"/>
        </w:rPr>
        <w:t xml:space="preserve">8. </w:t>
      </w:r>
      <w:bookmarkStart w:id="32" w:name="_Toc494195675"/>
      <w:r w:rsidR="00CC4339" w:rsidRPr="006A0B2F">
        <w:rPr>
          <w:rFonts w:ascii="Tahoma" w:hAnsi="Tahoma" w:cs="Tahoma"/>
        </w:rPr>
        <w:t xml:space="preserve">Заявка на участие в </w:t>
      </w:r>
      <w:r w:rsidR="00F34FCB" w:rsidRPr="006A0B2F">
        <w:rPr>
          <w:rFonts w:ascii="Tahoma" w:hAnsi="Tahoma" w:cs="Tahoma"/>
        </w:rPr>
        <w:t>запросе</w:t>
      </w:r>
      <w:r w:rsidR="00F34FCB">
        <w:rPr>
          <w:rFonts w:ascii="Tahoma" w:hAnsi="Tahoma" w:cs="Tahoma"/>
        </w:rPr>
        <w:t xml:space="preserve"> предложений</w:t>
      </w:r>
      <w:r w:rsidR="00CC4339" w:rsidRPr="00183C33">
        <w:rPr>
          <w:rFonts w:ascii="Tahoma" w:hAnsi="Tahoma" w:cs="Tahoma"/>
        </w:rPr>
        <w:t xml:space="preserve"> должна содержать документы</w:t>
      </w:r>
      <w:r w:rsidR="00CC4339" w:rsidRPr="008919DA">
        <w:rPr>
          <w:rFonts w:ascii="Tahoma" w:hAnsi="Tahoma" w:cs="Tahoma"/>
        </w:rPr>
        <w:t>, указанные в п. 2</w:t>
      </w:r>
      <w:r w:rsidR="00CC4339">
        <w:rPr>
          <w:rFonts w:ascii="Tahoma" w:hAnsi="Tahoma" w:cs="Tahoma"/>
        </w:rPr>
        <w:t>1</w:t>
      </w:r>
      <w:r w:rsidR="00CC4339" w:rsidRPr="008919DA">
        <w:rPr>
          <w:rFonts w:ascii="Tahoma" w:hAnsi="Tahoma" w:cs="Tahoma"/>
        </w:rPr>
        <w:t xml:space="preserve">.1, </w:t>
      </w:r>
      <w:r w:rsidR="00CC4339">
        <w:rPr>
          <w:rFonts w:ascii="Tahoma" w:hAnsi="Tahoma" w:cs="Tahoma"/>
        </w:rPr>
        <w:t xml:space="preserve">21.2 </w:t>
      </w:r>
      <w:r w:rsidR="00CC4339" w:rsidRPr="008919DA">
        <w:rPr>
          <w:rFonts w:ascii="Tahoma" w:hAnsi="Tahoma" w:cs="Tahoma"/>
        </w:rPr>
        <w:t xml:space="preserve">Информационной карты, с учетом требований п. 1.2. Раздела 2, Приложения № 3 </w:t>
      </w:r>
      <w:r w:rsidR="00F34FCB">
        <w:rPr>
          <w:rFonts w:ascii="Tahoma" w:hAnsi="Tahoma" w:cs="Tahoma"/>
        </w:rPr>
        <w:t>к</w:t>
      </w:r>
      <w:r w:rsidR="00CC4339" w:rsidRPr="008919DA">
        <w:rPr>
          <w:rFonts w:ascii="Tahoma" w:hAnsi="Tahoma" w:cs="Tahoma"/>
        </w:rPr>
        <w:t xml:space="preserve"> Информационной карте (Отборочные критерии), Закупочной документации, а также иных условий настоящей Закупочной документации о закупке</w:t>
      </w:r>
      <w:r w:rsidR="00F34FCB">
        <w:rPr>
          <w:rFonts w:ascii="Tahoma" w:hAnsi="Tahoma" w:cs="Tahoma"/>
        </w:rPr>
        <w:t>.</w:t>
      </w:r>
    </w:p>
    <w:p w14:paraId="1694871C" w14:textId="24ABBAA1" w:rsidR="00723E7B" w:rsidRPr="002326D0" w:rsidRDefault="00723E7B"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а также иные данные и сведения, предусмотренные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69687D00" w:rsidR="00723E7B" w:rsidRPr="002326D0" w:rsidRDefault="00723E7B" w:rsidP="00723E7B">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w:t>
      </w:r>
      <w:r w:rsidR="000908A1" w:rsidRPr="002326D0">
        <w:rPr>
          <w:rFonts w:ascii="Tahoma" w:hAnsi="Tahoma" w:cs="Tahoma"/>
        </w:rPr>
        <w:t>ей</w:t>
      </w:r>
      <w:r w:rsidRPr="002326D0">
        <w:rPr>
          <w:rFonts w:ascii="Tahoma" w:hAnsi="Tahoma" w:cs="Tahoma"/>
        </w:rPr>
        <w:t>, не допускается.</w:t>
      </w:r>
    </w:p>
    <w:p w14:paraId="0DBB000A" w14:textId="77777777"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0FC021B3"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00E463C0" w:rsidRPr="002326D0">
        <w:rPr>
          <w:rFonts w:ascii="Tahoma" w:hAnsi="Tahoma" w:cs="Tahoma"/>
          <w:snapToGrid w:val="0"/>
          <w:color w:val="000000"/>
          <w:spacing w:val="-2"/>
        </w:rPr>
        <w:t>/</w:t>
      </w:r>
      <w:r w:rsidR="00E463C0" w:rsidRPr="00970F1A">
        <w:rPr>
          <w:rFonts w:ascii="Tahoma" w:hAnsi="Tahoma" w:cs="Tahoma"/>
        </w:rPr>
        <w:t xml:space="preserve"> </w:t>
      </w:r>
      <w:r w:rsidR="00E463C0"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w:t>
      </w:r>
      <w:r w:rsidRPr="002326D0">
        <w:rPr>
          <w:rFonts w:ascii="Tahoma" w:hAnsi="Tahoma" w:cs="Tahoma"/>
        </w:rPr>
        <w:t xml:space="preserve"> </w:t>
      </w:r>
    </w:p>
    <w:p w14:paraId="63C951E2" w14:textId="1BD77C49" w:rsidR="00723E7B" w:rsidRPr="002326D0"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r w:rsidR="00176FD3" w:rsidRPr="002326D0">
        <w:rPr>
          <w:rFonts w:ascii="Tahoma" w:hAnsi="Tahoma" w:cs="Tahoma"/>
        </w:rPr>
        <w:t>.</w:t>
      </w:r>
    </w:p>
    <w:p w14:paraId="3D572EC2" w14:textId="77777777" w:rsidR="00BB7A3A" w:rsidRPr="002326D0" w:rsidRDefault="00BB7A3A" w:rsidP="00723E7B">
      <w:pPr>
        <w:pStyle w:val="13"/>
        <w:spacing w:before="120" w:after="120" w:line="240" w:lineRule="auto"/>
        <w:jc w:val="center"/>
        <w:rPr>
          <w:rFonts w:ascii="Tahoma" w:hAnsi="Tahoma" w:cs="Tahoma"/>
          <w:b/>
          <w:color w:val="auto"/>
          <w:sz w:val="22"/>
          <w:szCs w:val="22"/>
        </w:rPr>
      </w:pPr>
      <w:bookmarkStart w:id="33" w:name="_Toc198906419"/>
      <w:r w:rsidRPr="002326D0">
        <w:rPr>
          <w:rFonts w:ascii="Tahoma" w:hAnsi="Tahoma" w:cs="Tahoma"/>
          <w:b/>
          <w:color w:val="auto"/>
          <w:sz w:val="22"/>
          <w:szCs w:val="22"/>
        </w:rPr>
        <w:t xml:space="preserve">1.5. Порядок проведения </w:t>
      </w:r>
      <w:bookmarkEnd w:id="28"/>
      <w:bookmarkEnd w:id="32"/>
      <w:r w:rsidR="00BB43A4" w:rsidRPr="002326D0">
        <w:rPr>
          <w:rFonts w:ascii="Tahoma" w:hAnsi="Tahoma" w:cs="Tahoma"/>
          <w:b/>
          <w:color w:val="auto"/>
          <w:sz w:val="22"/>
          <w:szCs w:val="22"/>
        </w:rPr>
        <w:t>закупки</w:t>
      </w:r>
      <w:bookmarkEnd w:id="33"/>
    </w:p>
    <w:p w14:paraId="54A99248" w14:textId="2EBDFB6D" w:rsidR="00BB7A3A" w:rsidRPr="002326D0" w:rsidRDefault="00BB7A3A" w:rsidP="00BB7A3A">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w:t>
      </w:r>
      <w:r w:rsidR="005A47E7"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 xml:space="preserve"> о проведении </w:t>
      </w:r>
      <w:r w:rsidR="00BB43A4" w:rsidRPr="002326D0">
        <w:rPr>
          <w:rFonts w:ascii="Tahoma" w:hAnsi="Tahoma" w:cs="Tahoma"/>
          <w:snapToGrid w:val="0"/>
          <w:color w:val="000000"/>
          <w:spacing w:val="-2"/>
        </w:rPr>
        <w:t xml:space="preserve">закупки </w:t>
      </w:r>
      <w:r w:rsidRPr="002326D0">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2326D0">
        <w:rPr>
          <w:rFonts w:ascii="Tahoma" w:hAnsi="Tahoma" w:cs="Tahoma"/>
          <w:snapToGrid w:val="0"/>
          <w:color w:val="000000"/>
          <w:spacing w:val="-2"/>
        </w:rPr>
        <w:t>закупке</w:t>
      </w:r>
      <w:r w:rsidRPr="002326D0">
        <w:rPr>
          <w:rFonts w:ascii="Tahoma" w:hAnsi="Tahoma" w:cs="Tahoma"/>
          <w:snapToGrid w:val="0"/>
          <w:color w:val="000000"/>
          <w:spacing w:val="-2"/>
        </w:rPr>
        <w:t xml:space="preserve"> и содержащимся в них документам и сведениям.</w:t>
      </w:r>
    </w:p>
    <w:p w14:paraId="085DAAC7"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Участник </w:t>
      </w:r>
      <w:r w:rsidR="00BB43A4" w:rsidRPr="002326D0">
        <w:rPr>
          <w:rFonts w:ascii="Tahoma" w:hAnsi="Tahoma" w:cs="Tahoma"/>
        </w:rPr>
        <w:t>закупки</w:t>
      </w:r>
      <w:r w:rsidRPr="002326D0">
        <w:rPr>
          <w:rFonts w:ascii="Tahoma" w:hAnsi="Tahoma" w:cs="Tahoma"/>
        </w:rPr>
        <w:t xml:space="preserve">, подавший заявку на участие в </w:t>
      </w:r>
      <w:r w:rsidR="00BB43A4" w:rsidRPr="002326D0">
        <w:rPr>
          <w:rFonts w:ascii="Tahoma" w:hAnsi="Tahoma" w:cs="Tahoma"/>
        </w:rPr>
        <w:t>закупке</w:t>
      </w:r>
      <w:r w:rsidRPr="002326D0">
        <w:rPr>
          <w:rFonts w:ascii="Tahoma" w:hAnsi="Tahoma" w:cs="Tahoma"/>
        </w:rPr>
        <w:t xml:space="preserve">, вправе изменять, дополнять или отозвать заявку на участие в </w:t>
      </w:r>
      <w:r w:rsidR="00BB43A4" w:rsidRPr="002326D0">
        <w:rPr>
          <w:rFonts w:ascii="Tahoma" w:hAnsi="Tahoma" w:cs="Tahoma"/>
        </w:rPr>
        <w:t xml:space="preserve">закупке </w:t>
      </w:r>
      <w:r w:rsidRPr="002326D0">
        <w:rPr>
          <w:rFonts w:ascii="Tahoma" w:hAnsi="Tahoma" w:cs="Tahoma"/>
        </w:rPr>
        <w:t xml:space="preserve">в любое время до момента открытия Заказчику доступа к заявкам на участие в </w:t>
      </w:r>
      <w:r w:rsidR="00BB43A4" w:rsidRPr="002326D0">
        <w:rPr>
          <w:rFonts w:ascii="Tahoma" w:hAnsi="Tahoma" w:cs="Tahoma"/>
        </w:rPr>
        <w:t>закупке</w:t>
      </w:r>
      <w:r w:rsidRPr="002326D0">
        <w:rPr>
          <w:rFonts w:ascii="Tahoma" w:hAnsi="Tahoma" w:cs="Tahoma"/>
        </w:rPr>
        <w:t xml:space="preserve">. </w:t>
      </w:r>
    </w:p>
    <w:p w14:paraId="0C6D46DF" w14:textId="64F9505B"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поступившие после окончания срока подачи заявок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указанного в </w:t>
      </w:r>
      <w:r w:rsidR="005A47E7" w:rsidRPr="002326D0">
        <w:rPr>
          <w:rFonts w:ascii="Tahoma" w:hAnsi="Tahoma" w:cs="Tahoma"/>
        </w:rPr>
        <w:t>И</w:t>
      </w:r>
      <w:r w:rsidRPr="002326D0">
        <w:rPr>
          <w:rFonts w:ascii="Tahoma" w:hAnsi="Tahoma" w:cs="Tahoma"/>
        </w:rPr>
        <w:t>звещении</w:t>
      </w:r>
      <w:r w:rsidR="005A47E7" w:rsidRPr="002326D0">
        <w:rPr>
          <w:rFonts w:ascii="Tahoma" w:hAnsi="Tahoma" w:cs="Tahoma"/>
        </w:rPr>
        <w:t>/Закупочной документации</w:t>
      </w:r>
      <w:r w:rsidRPr="002326D0">
        <w:rPr>
          <w:rFonts w:ascii="Tahoma" w:hAnsi="Tahoma" w:cs="Tahoma"/>
        </w:rPr>
        <w:t xml:space="preserve">, Заказчику оператором электронной площадки не направляются. </w:t>
      </w:r>
    </w:p>
    <w:p w14:paraId="7F4C60DC" w14:textId="714587D2" w:rsidR="00BB7A3A" w:rsidRPr="002326D0" w:rsidRDefault="00010051" w:rsidP="00BB7A3A">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4</w:t>
      </w:r>
      <w:r w:rsidR="00BB7A3A" w:rsidRPr="002326D0">
        <w:rPr>
          <w:rFonts w:ascii="Tahoma" w:hAnsi="Tahoma" w:cs="Tahoma"/>
          <w:snapToGrid w:val="0"/>
          <w:color w:val="000000"/>
          <w:spacing w:val="-2"/>
        </w:rPr>
        <w:t xml:space="preserve">. </w:t>
      </w:r>
      <w:r w:rsidR="001405D4" w:rsidRPr="002326D0">
        <w:rPr>
          <w:rFonts w:ascii="Tahoma" w:hAnsi="Tahoma" w:cs="Tahoma"/>
          <w:snapToGrid w:val="0"/>
          <w:color w:val="000000"/>
          <w:spacing w:val="-2"/>
        </w:rPr>
        <w:t xml:space="preserve">Процедура проведения </w:t>
      </w:r>
      <w:r w:rsidRPr="002326D0">
        <w:rPr>
          <w:rFonts w:ascii="Tahoma" w:hAnsi="Tahoma" w:cs="Tahoma"/>
          <w:snapToGrid w:val="0"/>
          <w:color w:val="000000"/>
          <w:spacing w:val="-2"/>
        </w:rPr>
        <w:t xml:space="preserve">открытого </w:t>
      </w:r>
      <w:r w:rsidR="001405D4" w:rsidRPr="002326D0">
        <w:rPr>
          <w:rFonts w:ascii="Tahoma" w:hAnsi="Tahoma" w:cs="Tahoma"/>
          <w:snapToGrid w:val="0"/>
          <w:color w:val="000000"/>
          <w:spacing w:val="-2"/>
        </w:rPr>
        <w:t xml:space="preserve">запроса </w:t>
      </w:r>
      <w:r w:rsidR="005A47E7" w:rsidRPr="002326D0">
        <w:rPr>
          <w:rFonts w:ascii="Tahoma" w:hAnsi="Tahoma" w:cs="Tahoma"/>
          <w:snapToGrid w:val="0"/>
          <w:color w:val="000000"/>
          <w:spacing w:val="-2"/>
        </w:rPr>
        <w:t>предложений</w:t>
      </w:r>
      <w:r w:rsidR="001405D4" w:rsidRPr="002326D0">
        <w:rPr>
          <w:rFonts w:ascii="Tahoma" w:hAnsi="Tahoma" w:cs="Tahoma"/>
          <w:snapToGrid w:val="0"/>
          <w:color w:val="000000"/>
          <w:spacing w:val="-2"/>
        </w:rPr>
        <w:t xml:space="preserve"> предусматривает </w:t>
      </w:r>
      <w:r w:rsidR="009F0766" w:rsidRPr="009F4AE9">
        <w:rPr>
          <w:rFonts w:ascii="Tahoma" w:hAnsi="Tahoma" w:cs="Tahoma"/>
          <w:snapToGrid w:val="0"/>
          <w:color w:val="000000"/>
          <w:spacing w:val="-2"/>
        </w:rPr>
        <w:t>Отборочную и Оценочную стадию, с использованием переторжки</w:t>
      </w:r>
      <w:r w:rsidR="00BB7A3A" w:rsidRPr="002326D0">
        <w:rPr>
          <w:rFonts w:ascii="Tahoma" w:hAnsi="Tahoma" w:cs="Tahoma"/>
          <w:snapToGrid w:val="0"/>
          <w:color w:val="000000"/>
          <w:spacing w:val="-2"/>
        </w:rPr>
        <w:t>.</w:t>
      </w:r>
    </w:p>
    <w:p w14:paraId="302CC804"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34" w:name="_Toc460404072"/>
      <w:bookmarkStart w:id="35" w:name="_Toc454823348"/>
      <w:bookmarkStart w:id="36" w:name="_Toc475432432"/>
      <w:bookmarkStart w:id="37" w:name="_Toc494195676"/>
      <w:bookmarkStart w:id="38" w:name="_Toc198906420"/>
      <w:r w:rsidRPr="002326D0">
        <w:rPr>
          <w:rFonts w:ascii="Tahoma" w:hAnsi="Tahoma" w:cs="Tahoma"/>
          <w:b/>
          <w:color w:val="auto"/>
          <w:sz w:val="22"/>
          <w:szCs w:val="22"/>
        </w:rPr>
        <w:t>1.5.1 Отборочная стадия рассмотрения Заявок</w:t>
      </w:r>
      <w:bookmarkEnd w:id="34"/>
      <w:bookmarkEnd w:id="35"/>
      <w:bookmarkEnd w:id="36"/>
      <w:bookmarkEnd w:id="37"/>
      <w:bookmarkEnd w:id="38"/>
    </w:p>
    <w:p w14:paraId="4102111A" w14:textId="14DDFDA0"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1. Комиссия рассматривает заявки на участие в </w:t>
      </w:r>
      <w:r w:rsidR="00BB43A4" w:rsidRPr="002326D0">
        <w:rPr>
          <w:rFonts w:ascii="Tahoma" w:hAnsi="Tahoma" w:cs="Tahoma"/>
        </w:rPr>
        <w:t xml:space="preserve">закупке </w:t>
      </w:r>
      <w:r w:rsidRPr="002326D0">
        <w:rPr>
          <w:rFonts w:ascii="Tahoma" w:hAnsi="Tahoma" w:cs="Tahoma"/>
        </w:rPr>
        <w:t xml:space="preserve">на соответствие требованиям, установленным </w:t>
      </w:r>
      <w:r w:rsidR="00010051" w:rsidRPr="002326D0">
        <w:rPr>
          <w:rFonts w:ascii="Tahoma" w:hAnsi="Tahoma" w:cs="Tahoma"/>
        </w:rPr>
        <w:t xml:space="preserve">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и осуществляет проверку соответствия участников </w:t>
      </w:r>
      <w:r w:rsidR="00BB43A4" w:rsidRPr="002326D0">
        <w:rPr>
          <w:rFonts w:ascii="Tahoma" w:hAnsi="Tahoma" w:cs="Tahoma"/>
        </w:rPr>
        <w:t xml:space="preserve">закупки </w:t>
      </w:r>
      <w:r w:rsidRPr="002326D0">
        <w:rPr>
          <w:rFonts w:ascii="Tahoma" w:hAnsi="Tahoma" w:cs="Tahoma"/>
        </w:rPr>
        <w:t xml:space="preserve">требованиям, установленным </w:t>
      </w:r>
      <w:r w:rsidR="00BB43A4" w:rsidRPr="002326D0">
        <w:rPr>
          <w:rFonts w:ascii="Tahoma" w:hAnsi="Tahoma" w:cs="Tahoma"/>
        </w:rPr>
        <w:t>Извещением</w:t>
      </w:r>
      <w:r w:rsidR="00010051" w:rsidRPr="002326D0">
        <w:rPr>
          <w:rFonts w:ascii="Tahoma" w:hAnsi="Tahoma" w:cs="Tahoma"/>
        </w:rPr>
        <w:t>/закупочной документацией</w:t>
      </w:r>
      <w:r w:rsidRPr="002326D0">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предусмотрена возможность их привлечения Участником закупки)</w:t>
      </w:r>
      <w:r w:rsidR="00BB43A4" w:rsidRPr="002326D0">
        <w:rPr>
          <w:rFonts w:ascii="Tahoma" w:hAnsi="Tahoma" w:cs="Tahoma"/>
        </w:rPr>
        <w:t xml:space="preserve"> </w:t>
      </w:r>
      <w:r w:rsidRPr="002326D0">
        <w:rPr>
          <w:rFonts w:ascii="Tahoma" w:hAnsi="Tahoma" w:cs="Tahoma"/>
        </w:rPr>
        <w:t>для подтверждения соответствия установленным требованиям.</w:t>
      </w:r>
    </w:p>
    <w:p w14:paraId="0756EF83" w14:textId="77777777" w:rsidR="00BB7A3A" w:rsidRPr="002326D0" w:rsidRDefault="00BB7A3A" w:rsidP="00BB7A3A">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 xml:space="preserve">2. Дата проведения Отборочной стадии рассмотрения заявок на участие в </w:t>
      </w:r>
      <w:r w:rsidR="00BB43A4" w:rsidRPr="002326D0">
        <w:rPr>
          <w:rFonts w:ascii="Tahoma" w:hAnsi="Tahoma" w:cs="Tahoma"/>
        </w:rPr>
        <w:t>закупки</w:t>
      </w:r>
      <w:r w:rsidRPr="002326D0">
        <w:rPr>
          <w:rFonts w:ascii="Tahoma" w:hAnsi="Tahoma" w:cs="Tahoma"/>
        </w:rPr>
        <w:t xml:space="preserve"> указана в </w:t>
      </w:r>
      <w:r w:rsidR="00BB43A4" w:rsidRPr="002326D0">
        <w:rPr>
          <w:rFonts w:ascii="Tahoma" w:hAnsi="Tahoma" w:cs="Tahoma"/>
        </w:rPr>
        <w:t>Извещении</w:t>
      </w:r>
      <w:r w:rsidRPr="002326D0">
        <w:rPr>
          <w:rFonts w:ascii="Tahoma" w:hAnsi="Tahoma" w:cs="Tahoma"/>
        </w:rPr>
        <w:t>.</w:t>
      </w:r>
    </w:p>
    <w:p w14:paraId="2D2F18A2"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В рамках рассмотрения заявок на участие в </w:t>
      </w:r>
      <w:r w:rsidR="00BB43A4" w:rsidRPr="002326D0">
        <w:rPr>
          <w:rFonts w:ascii="Tahoma" w:hAnsi="Tahoma" w:cs="Tahoma"/>
        </w:rPr>
        <w:t xml:space="preserve">закупке </w:t>
      </w:r>
      <w:r w:rsidRPr="002326D0">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4. При рассмотрении заявок на участие в </w:t>
      </w:r>
      <w:r w:rsidR="00BB43A4" w:rsidRPr="002326D0">
        <w:rPr>
          <w:rFonts w:ascii="Tahoma" w:hAnsi="Tahoma" w:cs="Tahoma"/>
        </w:rPr>
        <w:t xml:space="preserve">закупке </w:t>
      </w:r>
      <w:r w:rsidRPr="002326D0">
        <w:rPr>
          <w:rFonts w:ascii="Tahoma" w:hAnsi="Tahoma" w:cs="Tahoma"/>
        </w:rPr>
        <w:t xml:space="preserve">участник закупки не допускается Комиссией к участию в </w:t>
      </w:r>
      <w:r w:rsidR="00BB43A4" w:rsidRPr="002326D0">
        <w:rPr>
          <w:rFonts w:ascii="Tahoma" w:hAnsi="Tahoma" w:cs="Tahoma"/>
        </w:rPr>
        <w:t xml:space="preserve">закупке </w:t>
      </w:r>
      <w:r w:rsidRPr="002326D0">
        <w:rPr>
          <w:rFonts w:ascii="Tahoma" w:hAnsi="Tahoma" w:cs="Tahoma"/>
        </w:rPr>
        <w:t>в случае несоответствия требованиям к участникам закупки, предусмотренным п. 1.2</w:t>
      </w:r>
      <w:r w:rsidR="00C06C2C" w:rsidRPr="002326D0">
        <w:rPr>
          <w:rFonts w:ascii="Tahoma" w:hAnsi="Tahoma" w:cs="Tahoma"/>
        </w:rPr>
        <w:t xml:space="preserve"> настоящего раздела</w:t>
      </w:r>
      <w:r w:rsidRPr="002326D0">
        <w:rPr>
          <w:rFonts w:ascii="Tahoma" w:hAnsi="Tahoma" w:cs="Tahoma"/>
        </w:rPr>
        <w:t xml:space="preserve">, а также при несоответствии заявки на участие в </w:t>
      </w:r>
      <w:r w:rsidR="00BB43A4" w:rsidRPr="002326D0">
        <w:rPr>
          <w:rFonts w:ascii="Tahoma" w:hAnsi="Tahoma" w:cs="Tahoma"/>
        </w:rPr>
        <w:t>закупке</w:t>
      </w:r>
      <w:r w:rsidRPr="002326D0">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5. В случае установления факта подачи одним участником </w:t>
      </w:r>
      <w:r w:rsidR="0083471B" w:rsidRPr="002326D0">
        <w:rPr>
          <w:rFonts w:ascii="Tahoma" w:hAnsi="Tahoma" w:cs="Tahoma"/>
        </w:rPr>
        <w:t xml:space="preserve">закупки </w:t>
      </w:r>
      <w:r w:rsidRPr="002326D0">
        <w:rPr>
          <w:rFonts w:ascii="Tahoma" w:hAnsi="Tahoma" w:cs="Tahoma"/>
        </w:rPr>
        <w:t xml:space="preserve">двух и более заявок на участие в </w:t>
      </w:r>
      <w:r w:rsidR="0083471B" w:rsidRPr="002326D0">
        <w:rPr>
          <w:rFonts w:ascii="Tahoma" w:hAnsi="Tahoma" w:cs="Tahoma"/>
        </w:rPr>
        <w:t xml:space="preserve">закупки </w:t>
      </w:r>
      <w:r w:rsidRPr="002326D0">
        <w:rPr>
          <w:rFonts w:ascii="Tahoma" w:hAnsi="Tahoma" w:cs="Tahoma"/>
        </w:rPr>
        <w:t xml:space="preserve">при условии, что поданные ранее заявки таким участником </w:t>
      </w:r>
      <w:r w:rsidR="0083471B" w:rsidRPr="002326D0">
        <w:rPr>
          <w:rFonts w:ascii="Tahoma" w:hAnsi="Tahoma" w:cs="Tahoma"/>
        </w:rPr>
        <w:t xml:space="preserve">закупки </w:t>
      </w:r>
      <w:r w:rsidRPr="002326D0">
        <w:rPr>
          <w:rFonts w:ascii="Tahoma" w:hAnsi="Tahoma" w:cs="Tahoma"/>
        </w:rPr>
        <w:t xml:space="preserve">не отозваны, все заявки на участие в </w:t>
      </w:r>
      <w:r w:rsidR="0083471B" w:rsidRPr="002326D0">
        <w:rPr>
          <w:rFonts w:ascii="Tahoma" w:hAnsi="Tahoma" w:cs="Tahoma"/>
        </w:rPr>
        <w:t xml:space="preserve">закупке </w:t>
      </w:r>
      <w:r w:rsidRPr="002326D0">
        <w:rPr>
          <w:rFonts w:ascii="Tahoma" w:hAnsi="Tahoma" w:cs="Tahoma"/>
        </w:rPr>
        <w:t>такого участника не рассматриваются.</w:t>
      </w:r>
    </w:p>
    <w:p w14:paraId="3A00C22A"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w:t>
      </w:r>
      <w:r w:rsidR="0083471B" w:rsidRPr="002326D0">
        <w:rPr>
          <w:rFonts w:ascii="Tahoma" w:hAnsi="Tahoma" w:cs="Tahoma"/>
        </w:rPr>
        <w:t xml:space="preserve">закупки </w:t>
      </w:r>
      <w:r w:rsidRPr="002326D0">
        <w:rPr>
          <w:rFonts w:ascii="Tahoma" w:hAnsi="Tahoma" w:cs="Tahoma"/>
        </w:rPr>
        <w:t>о цене договора, ни один из его участников не подал п</w:t>
      </w:r>
      <w:r w:rsidR="0083471B" w:rsidRPr="002326D0">
        <w:rPr>
          <w:rFonts w:ascii="Tahoma" w:hAnsi="Tahoma" w:cs="Tahoma"/>
        </w:rPr>
        <w:t>редложение о цене договора, такая</w:t>
      </w:r>
      <w:r w:rsidRPr="002326D0">
        <w:rPr>
          <w:rFonts w:ascii="Tahoma" w:hAnsi="Tahoma" w:cs="Tahoma"/>
        </w:rPr>
        <w:t xml:space="preserve"> </w:t>
      </w:r>
      <w:r w:rsidR="0083471B" w:rsidRPr="002326D0">
        <w:rPr>
          <w:rFonts w:ascii="Tahoma" w:hAnsi="Tahoma" w:cs="Tahoma"/>
        </w:rPr>
        <w:t>закупка признается несостоявшей</w:t>
      </w:r>
      <w:r w:rsidRPr="002326D0">
        <w:rPr>
          <w:rFonts w:ascii="Tahoma" w:hAnsi="Tahoma" w:cs="Tahoma"/>
        </w:rPr>
        <w:t xml:space="preserve">ся.  </w:t>
      </w:r>
    </w:p>
    <w:p w14:paraId="4A25A491" w14:textId="77777777" w:rsidR="00BB7A3A" w:rsidRPr="002326D0" w:rsidRDefault="00BB7A3A" w:rsidP="00BB7A3A">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21272A51" w14:textId="77777777" w:rsidR="00BB7A3A" w:rsidRPr="002326D0" w:rsidRDefault="00BB7A3A" w:rsidP="00BB7A3A">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768F1E85" w14:textId="77777777" w:rsidR="00BB7A3A" w:rsidRPr="002326D0" w:rsidRDefault="00343F5E"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2326D0">
        <w:rPr>
          <w:rFonts w:ascii="Tahoma" w:hAnsi="Tahoma" w:cs="Tahoma"/>
          <w:sz w:val="22"/>
          <w:szCs w:val="22"/>
        </w:rPr>
        <w:t>;</w:t>
      </w:r>
    </w:p>
    <w:p w14:paraId="6B92BDE3" w14:textId="7B6B1F67" w:rsidR="00BB7A3A" w:rsidRPr="002326D0" w:rsidRDefault="00BB7A3A" w:rsidP="00813603">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w:t>
      </w:r>
      <w:r w:rsidR="0079007B" w:rsidRPr="002326D0">
        <w:rPr>
          <w:rFonts w:ascii="Tahoma" w:hAnsi="Tahoma" w:cs="Tahoma"/>
          <w:sz w:val="22"/>
          <w:szCs w:val="22"/>
        </w:rPr>
        <w:t>Извещения</w:t>
      </w:r>
      <w:r w:rsidR="00EF3421" w:rsidRPr="002326D0">
        <w:rPr>
          <w:rFonts w:ascii="Tahoma" w:hAnsi="Tahoma" w:cs="Tahoma"/>
          <w:sz w:val="22"/>
          <w:szCs w:val="22"/>
        </w:rPr>
        <w:t>/Закупочной документации</w:t>
      </w:r>
      <w:r w:rsidRPr="002326D0">
        <w:rPr>
          <w:rFonts w:ascii="Tahoma" w:hAnsi="Tahoma" w:cs="Tahoma"/>
          <w:sz w:val="22"/>
          <w:szCs w:val="22"/>
        </w:rPr>
        <w:t xml:space="preserve"> к составу, содержанию и форме оформлению Заявок; </w:t>
      </w:r>
    </w:p>
    <w:p w14:paraId="778BAB1E" w14:textId="1F5680DD" w:rsidR="00BB7A3A" w:rsidRPr="002326D0" w:rsidRDefault="00BB7A3A"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2326D0">
        <w:rPr>
          <w:rFonts w:ascii="Tahoma" w:hAnsi="Tahoma" w:cs="Tahoma"/>
          <w:sz w:val="22"/>
          <w:szCs w:val="22"/>
        </w:rPr>
        <w:t>Извещении</w:t>
      </w:r>
      <w:r w:rsidR="00EF3421" w:rsidRPr="002326D0">
        <w:rPr>
          <w:rFonts w:ascii="Tahoma" w:hAnsi="Tahoma" w:cs="Tahoma"/>
          <w:sz w:val="22"/>
          <w:szCs w:val="22"/>
        </w:rPr>
        <w:t>/Закупочной документации</w:t>
      </w:r>
      <w:r w:rsidRPr="002326D0">
        <w:rPr>
          <w:rFonts w:ascii="Tahoma" w:hAnsi="Tahoma" w:cs="Tahoma"/>
          <w:sz w:val="22"/>
          <w:szCs w:val="22"/>
        </w:rPr>
        <w:t>;</w:t>
      </w:r>
    </w:p>
    <w:p w14:paraId="40762CC8" w14:textId="58CBAA33" w:rsidR="00176FD3" w:rsidRPr="002326D0"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 xml:space="preserve">Не предоставление </w:t>
      </w:r>
      <w:r w:rsidR="000E3AA5" w:rsidRPr="002326D0">
        <w:rPr>
          <w:rFonts w:ascii="Tahoma" w:hAnsi="Tahoma" w:cs="Tahoma"/>
        </w:rPr>
        <w:t>документов,</w:t>
      </w:r>
      <w:r w:rsidRPr="002326D0">
        <w:rPr>
          <w:rFonts w:ascii="Tahoma" w:hAnsi="Tahoma" w:cs="Tahoma"/>
        </w:rPr>
        <w:t xml:space="preserve"> установленных требованиями Извещения к составу Заявки влечет отклонение Заявки Участника.</w:t>
      </w:r>
    </w:p>
    <w:p w14:paraId="44308F44" w14:textId="4446CBDB"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E6EC3" w:rsidRPr="002326D0">
        <w:rPr>
          <w:rFonts w:ascii="Tahoma" w:hAnsi="Tahoma" w:cs="Tahoma"/>
          <w:sz w:val="22"/>
          <w:szCs w:val="22"/>
        </w:rPr>
        <w:t xml:space="preserve">, </w:t>
      </w:r>
      <w:r w:rsidR="00BE6EC3" w:rsidRPr="002326D0">
        <w:rPr>
          <w:rFonts w:ascii="Tahoma" w:eastAsiaTheme="minorHAnsi" w:hAnsi="Tahoma" w:cs="Tahoma"/>
          <w:sz w:val="22"/>
          <w:szCs w:val="22"/>
          <w:lang w:eastAsia="en-US"/>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0F5303DB" w14:textId="49748E24" w:rsidR="00BB7A3A" w:rsidRPr="002326D0" w:rsidRDefault="00BB7A3A" w:rsidP="00970F1A">
      <w:pPr>
        <w:pStyle w:val="43"/>
        <w:tabs>
          <w:tab w:val="left" w:pos="1560"/>
        </w:tabs>
        <w:suppressAutoHyphens w:val="0"/>
        <w:ind w:left="0" w:firstLine="709"/>
        <w:jc w:val="both"/>
        <w:rPr>
          <w:rFonts w:ascii="Tahoma" w:hAnsi="Tahoma" w:cs="Tahoma"/>
          <w:sz w:val="22"/>
          <w:szCs w:val="22"/>
        </w:rPr>
      </w:pPr>
      <w:r w:rsidRPr="002326D0">
        <w:rPr>
          <w:rFonts w:ascii="Tahoma" w:hAnsi="Tahoma" w:cs="Tahoma"/>
        </w:rPr>
        <w:t>7.4.</w:t>
      </w:r>
      <w:bookmarkStart w:id="39" w:name="_Ref301361482"/>
      <w:bookmarkStart w:id="40" w:name="_Ref224370374"/>
      <w:r w:rsidR="00D70A4A">
        <w:rPr>
          <w:rFonts w:ascii="Tahoma" w:hAnsi="Tahoma" w:cs="Tahoma"/>
        </w:rPr>
        <w:t xml:space="preserve"> </w:t>
      </w:r>
      <w:r w:rsidRPr="002326D0">
        <w:rPr>
          <w:rFonts w:ascii="Tahoma" w:hAnsi="Tahoma" w:cs="Tahoma"/>
          <w:sz w:val="22"/>
          <w:szCs w:val="22"/>
        </w:rPr>
        <w:t>При проведении Отборочной стадии Заказчик закупки вправе:</w:t>
      </w:r>
    </w:p>
    <w:p w14:paraId="7EC79523" w14:textId="77777777" w:rsidR="008B3C22" w:rsidRPr="002326D0" w:rsidRDefault="00BB7A3A"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39"/>
      <w:bookmarkEnd w:id="40"/>
      <w:r w:rsidR="008B3C22"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0BF36B94" w:rsidR="00BB7A3A"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8836100" w14:textId="1A4B9510" w:rsidR="00000D3F" w:rsidRPr="009F4AE9" w:rsidRDefault="00000D3F" w:rsidP="00000D3F">
      <w:pPr>
        <w:autoSpaceDE w:val="0"/>
        <w:autoSpaceDN w:val="0"/>
        <w:adjustRightInd w:val="0"/>
        <w:spacing w:after="0" w:line="240" w:lineRule="auto"/>
        <w:ind w:firstLine="709"/>
        <w:jc w:val="both"/>
        <w:rPr>
          <w:rFonts w:ascii="Tahoma" w:hAnsi="Tahoma" w:cs="Tahoma"/>
        </w:rPr>
      </w:pPr>
      <w:r>
        <w:rPr>
          <w:rFonts w:ascii="Tahoma" w:hAnsi="Tahoma" w:cs="Tahoma"/>
        </w:rPr>
        <w:t>8</w:t>
      </w:r>
      <w:r w:rsidRPr="009F4AE9">
        <w:rPr>
          <w:rFonts w:ascii="Tahoma" w:hAnsi="Tahoma" w:cs="Tahoma"/>
        </w:rPr>
        <w:t>. Результаты проведения Отборочной стадии оформляются протоколом рассмотрения заявок, в котором должна содержаться следующая информация:</w:t>
      </w:r>
    </w:p>
    <w:p w14:paraId="132D345D" w14:textId="77777777" w:rsidR="00000D3F" w:rsidRPr="009F4AE9" w:rsidRDefault="00000D3F" w:rsidP="00000D3F">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483E94D3" w14:textId="77777777" w:rsidR="00000D3F" w:rsidRPr="009F4AE9" w:rsidRDefault="00000D3F" w:rsidP="00000D3F">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23E02F9B" w14:textId="77777777" w:rsidR="00000D3F" w:rsidRPr="006E3552" w:rsidRDefault="00000D3F" w:rsidP="00000D3F">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Pr="006E3552">
        <w:rPr>
          <w:rFonts w:ascii="Tahoma" w:hAnsi="Tahoma" w:cs="Tahoma"/>
        </w:rPr>
        <w:t>Извещения/Закупочной документации, которым не соответствует такая Заявка;</w:t>
      </w:r>
    </w:p>
    <w:p w14:paraId="1472BC0C" w14:textId="7D1F9B8A" w:rsidR="00000D3F" w:rsidRPr="006E3552" w:rsidRDefault="00000D3F" w:rsidP="00000D3F">
      <w:pPr>
        <w:pStyle w:val="52"/>
        <w:numPr>
          <w:ilvl w:val="4"/>
          <w:numId w:val="4"/>
        </w:numPr>
        <w:ind w:left="0" w:firstLine="0"/>
        <w:jc w:val="both"/>
        <w:rPr>
          <w:rFonts w:ascii="Tahoma" w:hAnsi="Tahoma" w:cs="Tahoma"/>
          <w:sz w:val="22"/>
          <w:szCs w:val="22"/>
        </w:rPr>
      </w:pPr>
      <w:r w:rsidRPr="006E3552">
        <w:rPr>
          <w:rFonts w:ascii="Tahoma" w:hAnsi="Tahoma" w:cs="Tahoma"/>
          <w:sz w:val="22"/>
          <w:szCs w:val="22"/>
        </w:rPr>
        <w:t>причины, по которым Закупка признана несостоявшейся, в случае ее признания таковой.</w:t>
      </w:r>
    </w:p>
    <w:p w14:paraId="60489410" w14:textId="77777777" w:rsidR="00000D3F" w:rsidRPr="009F4AE9" w:rsidRDefault="00000D3F" w:rsidP="00000D3F">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1.5.2. Переторжка</w:t>
      </w:r>
      <w:r w:rsidRPr="009F4AE9">
        <w:rPr>
          <w:rStyle w:val="af8"/>
          <w:rFonts w:ascii="Tahoma" w:hAnsi="Tahoma" w:cs="Tahoma"/>
          <w:b/>
          <w:color w:val="auto"/>
          <w:sz w:val="22"/>
          <w:szCs w:val="22"/>
        </w:rPr>
        <w:footnoteReference w:id="1"/>
      </w:r>
    </w:p>
    <w:p w14:paraId="5B652598" w14:textId="77777777" w:rsidR="00000D3F" w:rsidRPr="009F4AE9" w:rsidRDefault="00000D3F" w:rsidP="00000D3F">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526014C1" w14:textId="77777777" w:rsidR="00000D3F" w:rsidRPr="009F4AE9" w:rsidRDefault="00000D3F" w:rsidP="00000D3F">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4B091677" w14:textId="77777777" w:rsidR="00000D3F" w:rsidRPr="009F4AE9" w:rsidRDefault="00000D3F" w:rsidP="00000D3F">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6AFB1B7" w14:textId="77777777" w:rsidR="00000D3F" w:rsidRPr="009F4AE9" w:rsidRDefault="00000D3F" w:rsidP="00000D3F">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409EFB03" w14:textId="77777777" w:rsidR="00000D3F" w:rsidRPr="002326D0" w:rsidRDefault="00000D3F" w:rsidP="00000D3F">
      <w:pPr>
        <w:pStyle w:val="52"/>
        <w:ind w:left="0" w:firstLine="0"/>
        <w:jc w:val="both"/>
        <w:rPr>
          <w:rFonts w:ascii="Tahoma" w:hAnsi="Tahoma" w:cs="Tahoma"/>
          <w:sz w:val="22"/>
          <w:szCs w:val="22"/>
        </w:rPr>
      </w:pPr>
    </w:p>
    <w:p w14:paraId="6E642F05" w14:textId="35EE9800" w:rsidR="00BB7A3A" w:rsidRPr="002326D0" w:rsidRDefault="00BB7A3A" w:rsidP="009D4D95">
      <w:pPr>
        <w:pStyle w:val="13"/>
        <w:spacing w:before="120" w:after="120" w:line="240" w:lineRule="auto"/>
        <w:jc w:val="center"/>
        <w:rPr>
          <w:rFonts w:ascii="Tahoma" w:hAnsi="Tahoma" w:cs="Tahoma"/>
          <w:b/>
          <w:color w:val="auto"/>
          <w:sz w:val="22"/>
          <w:szCs w:val="22"/>
        </w:rPr>
      </w:pPr>
      <w:bookmarkStart w:id="41" w:name="_Toc198906421"/>
      <w:bookmarkStart w:id="42" w:name="_Toc475432433"/>
      <w:bookmarkStart w:id="43" w:name="_Toc494195677"/>
      <w:r w:rsidRPr="002326D0">
        <w:rPr>
          <w:rFonts w:ascii="Tahoma" w:hAnsi="Tahoma" w:cs="Tahoma"/>
          <w:b/>
          <w:color w:val="auto"/>
          <w:sz w:val="22"/>
          <w:szCs w:val="22"/>
        </w:rPr>
        <w:t>1.5.</w:t>
      </w:r>
      <w:r w:rsidR="00000D3F">
        <w:rPr>
          <w:rFonts w:ascii="Tahoma" w:hAnsi="Tahoma" w:cs="Tahoma"/>
          <w:b/>
          <w:color w:val="auto"/>
          <w:sz w:val="22"/>
          <w:szCs w:val="22"/>
        </w:rPr>
        <w:t>3</w:t>
      </w:r>
      <w:r w:rsidRPr="002326D0">
        <w:rPr>
          <w:rFonts w:ascii="Tahoma" w:hAnsi="Tahoma" w:cs="Tahoma"/>
          <w:b/>
          <w:color w:val="auto"/>
          <w:sz w:val="22"/>
          <w:szCs w:val="22"/>
        </w:rPr>
        <w:t>.</w:t>
      </w:r>
      <w:bookmarkEnd w:id="41"/>
      <w:r w:rsidRPr="002326D0">
        <w:rPr>
          <w:rFonts w:ascii="Tahoma" w:hAnsi="Tahoma" w:cs="Tahoma"/>
          <w:b/>
          <w:color w:val="auto"/>
          <w:sz w:val="22"/>
          <w:szCs w:val="22"/>
        </w:rPr>
        <w:t xml:space="preserve"> </w:t>
      </w:r>
      <w:bookmarkStart w:id="44" w:name="_Toc454823349"/>
      <w:bookmarkStart w:id="45" w:name="_Toc460404073"/>
      <w:bookmarkStart w:id="46" w:name="_Toc476821886"/>
      <w:bookmarkStart w:id="47" w:name="_Toc494195678"/>
      <w:bookmarkStart w:id="48" w:name="_Toc198906422"/>
      <w:bookmarkEnd w:id="42"/>
      <w:bookmarkEnd w:id="43"/>
      <w:r w:rsidRPr="002326D0">
        <w:rPr>
          <w:rFonts w:ascii="Tahoma" w:hAnsi="Tahoma" w:cs="Tahoma"/>
          <w:b/>
          <w:color w:val="auto"/>
          <w:sz w:val="22"/>
          <w:szCs w:val="22"/>
        </w:rPr>
        <w:t>Оценочная стадия рассмотрения Заявок</w:t>
      </w:r>
      <w:bookmarkEnd w:id="44"/>
      <w:bookmarkEnd w:id="45"/>
      <w:bookmarkEnd w:id="46"/>
      <w:bookmarkEnd w:id="47"/>
      <w:bookmarkEnd w:id="48"/>
    </w:p>
    <w:p w14:paraId="146CC589" w14:textId="77777777" w:rsidR="00AF4F27" w:rsidRPr="002326D0" w:rsidRDefault="00BB7A3A" w:rsidP="00AF4F27">
      <w:pPr>
        <w:pStyle w:val="43"/>
        <w:tabs>
          <w:tab w:val="left" w:pos="1701"/>
        </w:tabs>
        <w:ind w:left="0" w:firstLine="709"/>
        <w:jc w:val="both"/>
        <w:rPr>
          <w:rFonts w:ascii="Tahoma" w:hAnsi="Tahoma" w:cs="Tahoma"/>
          <w:sz w:val="22"/>
          <w:szCs w:val="22"/>
        </w:rPr>
      </w:pPr>
      <w:bookmarkStart w:id="49" w:name="_Toc454823350"/>
      <w:r w:rsidRPr="002326D0">
        <w:rPr>
          <w:rFonts w:ascii="Tahoma" w:hAnsi="Tahoma" w:cs="Tahoma"/>
          <w:sz w:val="22"/>
          <w:szCs w:val="22"/>
        </w:rPr>
        <w:t>1</w:t>
      </w:r>
      <w:r w:rsidR="00AF4F27" w:rsidRPr="002326D0">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2326D0">
        <w:rPr>
          <w:rFonts w:ascii="Tahoma" w:hAnsi="Tahoma" w:cs="Tahoma"/>
          <w:sz w:val="22"/>
          <w:szCs w:val="22"/>
        </w:rPr>
        <w:t>Разделе 4</w:t>
      </w:r>
      <w:r w:rsidRPr="002326D0">
        <w:rPr>
          <w:rFonts w:ascii="Tahoma" w:hAnsi="Tahoma" w:cs="Tahoma"/>
          <w:sz w:val="22"/>
          <w:szCs w:val="22"/>
        </w:rPr>
        <w:t xml:space="preserve"> к </w:t>
      </w:r>
      <w:r w:rsidR="009D4D95" w:rsidRPr="002326D0">
        <w:rPr>
          <w:rFonts w:ascii="Tahoma" w:hAnsi="Tahoma" w:cs="Tahoma"/>
          <w:sz w:val="22"/>
          <w:szCs w:val="22"/>
        </w:rPr>
        <w:t>Извещению</w:t>
      </w:r>
      <w:r w:rsidRPr="002326D0">
        <w:rPr>
          <w:rFonts w:ascii="Tahoma" w:hAnsi="Tahoma" w:cs="Tahoma"/>
          <w:sz w:val="22"/>
          <w:szCs w:val="22"/>
        </w:rPr>
        <w:t>.</w:t>
      </w:r>
    </w:p>
    <w:p w14:paraId="3ABBF0C7"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3.</w:t>
      </w:r>
      <w:r w:rsidR="00887AA5" w:rsidRPr="002326D0">
        <w:rPr>
          <w:rFonts w:ascii="Tahoma" w:hAnsi="Tahoma" w:cs="Tahoma"/>
          <w:sz w:val="22"/>
          <w:szCs w:val="22"/>
        </w:rPr>
        <w:t xml:space="preserve"> </w:t>
      </w:r>
      <w:r w:rsidRPr="002326D0">
        <w:rPr>
          <w:rFonts w:ascii="Tahoma" w:hAnsi="Tahoma" w:cs="Tahoma"/>
          <w:sz w:val="22"/>
          <w:szCs w:val="22"/>
        </w:rPr>
        <w:t>Основные критерии, составляющие Матрицу оценки предложений:</w:t>
      </w:r>
    </w:p>
    <w:p w14:paraId="5710DAA2"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54A34D4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00EF3421" w:rsidRPr="002326D0">
        <w:rPr>
          <w:rFonts w:ascii="Tahoma" w:hAnsi="Tahoma" w:cs="Tahoma"/>
          <w:i/>
          <w:sz w:val="22"/>
          <w:szCs w:val="22"/>
        </w:rPr>
        <w:t xml:space="preserve">техническая составляющая Заявки Участника, которая определяется исходя из опыта </w:t>
      </w:r>
      <w:r w:rsidR="007F391B">
        <w:rPr>
          <w:rFonts w:ascii="Tahoma" w:hAnsi="Tahoma" w:cs="Tahoma"/>
          <w:i/>
          <w:sz w:val="22"/>
          <w:szCs w:val="22"/>
        </w:rPr>
        <w:t>оказания</w:t>
      </w:r>
      <w:r w:rsidR="00EF3421" w:rsidRPr="002326D0">
        <w:rPr>
          <w:rFonts w:ascii="Tahoma" w:hAnsi="Tahoma" w:cs="Tahoma"/>
          <w:i/>
          <w:sz w:val="22"/>
          <w:szCs w:val="22"/>
        </w:rPr>
        <w:t xml:space="preserve"> Участником </w:t>
      </w:r>
      <w:r w:rsidR="007F391B">
        <w:rPr>
          <w:rFonts w:ascii="Tahoma" w:hAnsi="Tahoma" w:cs="Tahoma"/>
          <w:i/>
          <w:sz w:val="22"/>
          <w:szCs w:val="22"/>
        </w:rPr>
        <w:t>услуг</w:t>
      </w:r>
      <w:r w:rsidR="00EF3421" w:rsidRPr="002326D0">
        <w:rPr>
          <w:rFonts w:ascii="Tahoma" w:hAnsi="Tahoma" w:cs="Tahoma"/>
          <w:i/>
          <w:sz w:val="22"/>
          <w:szCs w:val="22"/>
        </w:rPr>
        <w:t>,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2326D0">
        <w:rPr>
          <w:rFonts w:ascii="Tahoma" w:hAnsi="Tahoma" w:cs="Tahoma"/>
          <w:sz w:val="22"/>
          <w:szCs w:val="22"/>
        </w:rPr>
        <w:t xml:space="preserve">; </w:t>
      </w:r>
    </w:p>
    <w:p w14:paraId="6E7437C1"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B8BD43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1C7CEC5D"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2326D0">
        <w:rPr>
          <w:rFonts w:ascii="Tahoma" w:hAnsi="Tahoma" w:cs="Tahoma"/>
          <w:sz w:val="22"/>
          <w:szCs w:val="22"/>
        </w:rPr>
        <w:t>Извещении</w:t>
      </w:r>
      <w:r w:rsidR="00987F11" w:rsidRPr="002326D0">
        <w:rPr>
          <w:rFonts w:ascii="Tahoma" w:hAnsi="Tahoma" w:cs="Tahoma"/>
          <w:sz w:val="22"/>
          <w:szCs w:val="22"/>
        </w:rPr>
        <w:t>/Закупочной документации</w:t>
      </w:r>
      <w:r w:rsidRPr="002326D0">
        <w:rPr>
          <w:rFonts w:ascii="Tahoma" w:hAnsi="Tahoma" w:cs="Tahoma"/>
          <w:sz w:val="22"/>
          <w:szCs w:val="22"/>
        </w:rPr>
        <w:t xml:space="preserve">. </w:t>
      </w:r>
    </w:p>
    <w:p w14:paraId="72BF7E6D"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2326D0" w:rsidRDefault="0046779F"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6. </w:t>
      </w:r>
      <w:r w:rsidR="00AF4F27" w:rsidRPr="002326D0">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2B4401CC"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2326D0">
        <w:rPr>
          <w:rFonts w:ascii="Tahoma" w:hAnsi="Tahoma" w:cs="Tahoma"/>
          <w:sz w:val="22"/>
          <w:szCs w:val="22"/>
        </w:rPr>
        <w:t>Извещения</w:t>
      </w:r>
      <w:r w:rsidRPr="002326D0">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2326D0" w:rsidRDefault="00AF4F27" w:rsidP="00AF4F27">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539E383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rPr>
      </w:pPr>
      <w:r w:rsidRPr="002326D0">
        <w:rPr>
          <w:rFonts w:ascii="Tahoma" w:hAnsi="Tahoma" w:cs="Tahoma"/>
        </w:rPr>
        <w:t xml:space="preserve">Информация о мерах предоставления национального режима устанавливается в </w:t>
      </w:r>
      <w:r w:rsidR="003F58F1" w:rsidRPr="002326D0">
        <w:rPr>
          <w:rFonts w:ascii="Tahoma" w:hAnsi="Tahoma" w:cs="Tahoma"/>
        </w:rPr>
        <w:t>Информационной карте</w:t>
      </w:r>
      <w:r w:rsidR="00DA6501" w:rsidRPr="002326D0">
        <w:rPr>
          <w:rFonts w:ascii="Tahoma" w:hAnsi="Tahoma" w:cs="Tahoma"/>
        </w:rPr>
        <w:t xml:space="preserve"> и п 1.11. данного Раздела.</w:t>
      </w:r>
    </w:p>
    <w:p w14:paraId="10478EDB" w14:textId="1A48BF16" w:rsidR="000E3AA5" w:rsidRPr="002326D0"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50" w:name="_Toc475432435"/>
      <w:bookmarkStart w:id="51" w:name="_Toc476821887"/>
      <w:bookmarkStart w:id="52" w:name="_Toc494195679"/>
      <w:bookmarkStart w:id="53" w:name="_Toc198906423"/>
      <w:bookmarkEnd w:id="49"/>
      <w:r w:rsidRPr="002326D0">
        <w:rPr>
          <w:rFonts w:ascii="Tahoma" w:hAnsi="Tahoma" w:cs="Tahoma"/>
          <w:b/>
          <w:color w:val="auto"/>
          <w:sz w:val="22"/>
          <w:szCs w:val="22"/>
        </w:rPr>
        <w:t xml:space="preserve">1.6. </w:t>
      </w:r>
      <w:r w:rsidR="005D1899" w:rsidRPr="002326D0">
        <w:rPr>
          <w:rFonts w:ascii="Tahoma" w:hAnsi="Tahoma" w:cs="Tahoma"/>
          <w:b/>
          <w:color w:val="auto"/>
          <w:sz w:val="22"/>
          <w:szCs w:val="22"/>
        </w:rPr>
        <w:t>Определение победителя</w:t>
      </w:r>
      <w:r w:rsidRPr="002326D0">
        <w:rPr>
          <w:rFonts w:ascii="Tahoma" w:hAnsi="Tahoma" w:cs="Tahoma"/>
          <w:b/>
          <w:color w:val="auto"/>
          <w:sz w:val="22"/>
          <w:szCs w:val="22"/>
        </w:rPr>
        <w:t xml:space="preserve"> закупки</w:t>
      </w:r>
      <w:bookmarkEnd w:id="50"/>
      <w:bookmarkEnd w:id="51"/>
      <w:bookmarkEnd w:id="52"/>
      <w:bookmarkEnd w:id="53"/>
    </w:p>
    <w:p w14:paraId="385606C2" w14:textId="77777777" w:rsidR="005D1899" w:rsidRPr="002326D0" w:rsidRDefault="00BB7A3A" w:rsidP="005D1899">
      <w:pPr>
        <w:spacing w:after="0" w:line="240" w:lineRule="auto"/>
        <w:ind w:firstLine="709"/>
        <w:jc w:val="both"/>
        <w:rPr>
          <w:rFonts w:ascii="Tahoma" w:hAnsi="Tahoma" w:cs="Tahoma"/>
        </w:rPr>
      </w:pPr>
      <w:r w:rsidRPr="002326D0">
        <w:rPr>
          <w:rFonts w:ascii="Tahoma" w:hAnsi="Tahoma" w:cs="Tahoma"/>
        </w:rPr>
        <w:t xml:space="preserve">1. </w:t>
      </w:r>
      <w:bookmarkStart w:id="54" w:name="_Toc475432436"/>
      <w:bookmarkStart w:id="55" w:name="_Toc476821888"/>
      <w:bookmarkStart w:id="56" w:name="_Toc494195680"/>
      <w:r w:rsidR="005D1899"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2EFD8FE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w:t>
      </w:r>
    </w:p>
    <w:p w14:paraId="681B40B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3.</w:t>
      </w:r>
      <w:r w:rsidR="007F4F75" w:rsidRPr="002326D0">
        <w:rPr>
          <w:rFonts w:ascii="Tahoma" w:hAnsi="Tahoma" w:cs="Tahoma"/>
        </w:rPr>
        <w:t xml:space="preserve"> </w:t>
      </w:r>
      <w:r w:rsidRPr="002326D0">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4.</w:t>
      </w:r>
      <w:r w:rsidR="001B3B20" w:rsidRPr="002326D0">
        <w:rPr>
          <w:rFonts w:ascii="Tahoma" w:hAnsi="Tahoma" w:cs="Tahoma"/>
        </w:rPr>
        <w:t xml:space="preserve"> </w:t>
      </w:r>
      <w:r w:rsidRPr="002326D0">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2326D0" w:rsidRDefault="0046779F" w:rsidP="005D1899">
      <w:pPr>
        <w:spacing w:after="0" w:line="240" w:lineRule="auto"/>
        <w:ind w:firstLine="709"/>
        <w:jc w:val="both"/>
        <w:rPr>
          <w:rFonts w:ascii="Tahoma" w:hAnsi="Tahoma" w:cs="Tahoma"/>
        </w:rPr>
      </w:pPr>
      <w:r w:rsidRPr="002326D0">
        <w:rPr>
          <w:rFonts w:ascii="Tahoma" w:hAnsi="Tahoma" w:cs="Tahoma"/>
        </w:rPr>
        <w:t xml:space="preserve">5. </w:t>
      </w:r>
      <w:r w:rsidR="005D1899" w:rsidRPr="002326D0">
        <w:rPr>
          <w:rFonts w:ascii="Tahoma" w:hAnsi="Tahoma" w:cs="Tahoma"/>
        </w:rPr>
        <w:t>В протоколе о результатах закупки должны содержаться следующие сведения:</w:t>
      </w:r>
    </w:p>
    <w:p w14:paraId="3DE7CEEA"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00F9CE57"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0F8AA841"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w:t>
      </w:r>
      <w:r w:rsidR="00036017" w:rsidRPr="002326D0">
        <w:rPr>
          <w:rFonts w:ascii="Tahoma" w:hAnsi="Tahoma" w:cs="Tahoma"/>
        </w:rPr>
        <w:t>/ Закупочной документацией</w:t>
      </w:r>
      <w:r w:rsidRPr="002326D0">
        <w:rPr>
          <w:rFonts w:ascii="Tahoma" w:hAnsi="Tahoma" w:cs="Tahoma"/>
        </w:rPr>
        <w:t xml:space="preserve">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которым не соответствуют такие Заявки;</w:t>
      </w:r>
    </w:p>
    <w:p w14:paraId="7342B96C" w14:textId="2F2A9619"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2609E47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648DFEBF"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6</w:t>
      </w:r>
      <w:r w:rsidR="00AB5A92" w:rsidRPr="002326D0">
        <w:rPr>
          <w:rFonts w:ascii="Tahoma" w:hAnsi="Tahoma" w:cs="Tahoma"/>
        </w:rPr>
        <w:t xml:space="preserve">. </w:t>
      </w:r>
      <w:r w:rsidR="005D1899" w:rsidRPr="002326D0">
        <w:rPr>
          <w:rFonts w:ascii="Tahoma" w:hAnsi="Tahoma" w:cs="Tahoma"/>
        </w:rPr>
        <w:t xml:space="preserve">Протокол о результатах </w:t>
      </w:r>
      <w:r w:rsidR="0046779F" w:rsidRPr="002326D0">
        <w:rPr>
          <w:rFonts w:ascii="Tahoma" w:hAnsi="Tahoma" w:cs="Tahoma"/>
        </w:rPr>
        <w:t>закупки</w:t>
      </w:r>
      <w:r w:rsidR="005D1899" w:rsidRPr="002326D0">
        <w:rPr>
          <w:rFonts w:ascii="Tahoma" w:hAnsi="Tahoma" w:cs="Tahoma"/>
        </w:rPr>
        <w:t xml:space="preserve"> направляется Победителю закупки с проектом договора. </w:t>
      </w:r>
    </w:p>
    <w:p w14:paraId="6B2D4518" w14:textId="5EE3A778"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7</w:t>
      </w:r>
      <w:r w:rsidR="00AB5A92" w:rsidRPr="002326D0">
        <w:rPr>
          <w:rFonts w:ascii="Tahoma" w:hAnsi="Tahoma" w:cs="Tahoma"/>
        </w:rPr>
        <w:t xml:space="preserve">. </w:t>
      </w:r>
      <w:r w:rsidR="005D1899" w:rsidRPr="002326D0">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2326D0">
        <w:rPr>
          <w:rFonts w:ascii="Tahoma" w:hAnsi="Tahoma" w:cs="Tahoma"/>
        </w:rPr>
        <w:t>отказе</w:t>
      </w:r>
      <w:r w:rsidR="005D1899" w:rsidRPr="002326D0">
        <w:rPr>
          <w:rFonts w:ascii="Tahoma" w:hAnsi="Tahoma" w:cs="Tahoma"/>
        </w:rPr>
        <w:t xml:space="preserve"> от заключения договора в следующих случаях:</w:t>
      </w:r>
    </w:p>
    <w:p w14:paraId="711BD8E5" w14:textId="34BBE827"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а</w:t>
      </w:r>
      <w:r w:rsidR="001B3B20" w:rsidRPr="002326D0">
        <w:rPr>
          <w:rFonts w:ascii="Tahoma" w:hAnsi="Tahoma" w:cs="Tahoma"/>
        </w:rPr>
        <w:t xml:space="preserve">) </w:t>
      </w:r>
      <w:r w:rsidR="005D1899" w:rsidRPr="002326D0">
        <w:rPr>
          <w:rFonts w:ascii="Tahoma" w:hAnsi="Tahoma" w:cs="Tahoma"/>
        </w:rPr>
        <w:t xml:space="preserve">не подписал по итогам проведения </w:t>
      </w:r>
      <w:r w:rsidR="00AB5A92" w:rsidRPr="002326D0">
        <w:rPr>
          <w:rFonts w:ascii="Tahoma" w:hAnsi="Tahoma" w:cs="Tahoma"/>
        </w:rPr>
        <w:t xml:space="preserve">закупки </w:t>
      </w:r>
      <w:r w:rsidR="005D1899" w:rsidRPr="002326D0">
        <w:rPr>
          <w:rFonts w:ascii="Tahoma" w:hAnsi="Tahoma" w:cs="Tahoma"/>
        </w:rPr>
        <w:t xml:space="preserve">договор в срок, определенный </w:t>
      </w:r>
      <w:r w:rsidR="00C3190A" w:rsidRPr="002326D0">
        <w:rPr>
          <w:rFonts w:ascii="Tahoma" w:hAnsi="Tahoma" w:cs="Tahoma"/>
        </w:rPr>
        <w:t>Извещением</w:t>
      </w:r>
      <w:r w:rsidR="00036017" w:rsidRPr="002326D0">
        <w:rPr>
          <w:rFonts w:ascii="Tahoma" w:hAnsi="Tahoma" w:cs="Tahoma"/>
        </w:rPr>
        <w:t>/ Закупочной документацией</w:t>
      </w:r>
      <w:r w:rsidR="005D1899" w:rsidRPr="002326D0">
        <w:rPr>
          <w:rFonts w:ascii="Tahoma" w:hAnsi="Tahoma" w:cs="Tahoma"/>
        </w:rPr>
        <w:t>;</w:t>
      </w:r>
    </w:p>
    <w:p w14:paraId="545CB7A3" w14:textId="576AF0FD"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б</w:t>
      </w:r>
      <w:r w:rsidR="001B3B20" w:rsidRPr="002326D0">
        <w:rPr>
          <w:rFonts w:ascii="Tahoma" w:hAnsi="Tahoma" w:cs="Tahoma"/>
        </w:rPr>
        <w:t xml:space="preserve">) </w:t>
      </w:r>
      <w:r w:rsidR="005D1899" w:rsidRPr="002326D0">
        <w:rPr>
          <w:rFonts w:ascii="Tahoma" w:hAnsi="Tahoma" w:cs="Tahoma"/>
        </w:rPr>
        <w:t>внес в договор существенные изменения, ухудшающие условия договора.</w:t>
      </w:r>
    </w:p>
    <w:p w14:paraId="03FDB82B"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8</w:t>
      </w:r>
      <w:r w:rsidR="00AB5A92" w:rsidRPr="002326D0">
        <w:rPr>
          <w:rFonts w:ascii="Tahoma" w:hAnsi="Tahoma" w:cs="Tahoma"/>
        </w:rPr>
        <w:t xml:space="preserve">. </w:t>
      </w:r>
      <w:r w:rsidR="005D1899" w:rsidRPr="002326D0">
        <w:rPr>
          <w:rFonts w:ascii="Tahoma" w:hAnsi="Tahoma" w:cs="Tahoma"/>
        </w:rPr>
        <w:t xml:space="preserve">При наступлении случаев, определенных в п. </w:t>
      </w:r>
      <w:r w:rsidRPr="002326D0">
        <w:rPr>
          <w:rFonts w:ascii="Tahoma" w:hAnsi="Tahoma" w:cs="Tahoma"/>
        </w:rPr>
        <w:t>7</w:t>
      </w:r>
      <w:r w:rsidR="005D1899" w:rsidRPr="002326D0">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2326D0" w:rsidRDefault="005D1899" w:rsidP="005D1899">
      <w:pPr>
        <w:spacing w:after="0" w:line="240" w:lineRule="auto"/>
        <w:ind w:firstLine="709"/>
        <w:jc w:val="both"/>
        <w:rPr>
          <w:rFonts w:ascii="Tahoma" w:hAnsi="Tahoma" w:cs="Tahoma"/>
        </w:rPr>
      </w:pPr>
      <w:r w:rsidRPr="002326D0">
        <w:rPr>
          <w:rFonts w:ascii="Tahoma" w:hAnsi="Tahoma" w:cs="Tahoma"/>
        </w:rPr>
        <w:t>9</w:t>
      </w:r>
      <w:r w:rsidR="00AB5A92" w:rsidRPr="002326D0">
        <w:rPr>
          <w:rFonts w:ascii="Tahoma" w:hAnsi="Tahoma" w:cs="Tahoma"/>
        </w:rPr>
        <w:t xml:space="preserve">. </w:t>
      </w:r>
      <w:r w:rsidRPr="002326D0">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2326D0" w:rsidRDefault="001E6C13" w:rsidP="009D4D95">
      <w:pPr>
        <w:pStyle w:val="13"/>
        <w:spacing w:before="120" w:after="120" w:line="240" w:lineRule="auto"/>
        <w:jc w:val="center"/>
        <w:rPr>
          <w:rFonts w:ascii="Tahoma" w:hAnsi="Tahoma" w:cs="Tahoma"/>
          <w:b/>
          <w:color w:val="auto"/>
          <w:sz w:val="22"/>
          <w:szCs w:val="22"/>
        </w:rPr>
      </w:pPr>
      <w:bookmarkStart w:id="57" w:name="_Ref270077595"/>
      <w:bookmarkStart w:id="58" w:name="_Toc274777486"/>
      <w:bookmarkStart w:id="59" w:name="_Toc517700303"/>
      <w:bookmarkStart w:id="60" w:name="_Toc517700618"/>
      <w:bookmarkStart w:id="61" w:name="_Toc517705832"/>
      <w:bookmarkStart w:id="62" w:name="_Toc517710746"/>
      <w:bookmarkStart w:id="63" w:name="_Toc198906424"/>
      <w:r w:rsidRPr="002326D0">
        <w:rPr>
          <w:rFonts w:ascii="Tahoma" w:hAnsi="Tahoma" w:cs="Tahoma"/>
          <w:b/>
          <w:color w:val="auto"/>
          <w:sz w:val="22"/>
          <w:szCs w:val="22"/>
        </w:rPr>
        <w:t>1.</w:t>
      </w:r>
      <w:r w:rsidR="00AB5A92" w:rsidRPr="002326D0">
        <w:rPr>
          <w:rFonts w:ascii="Tahoma" w:hAnsi="Tahoma" w:cs="Tahoma"/>
          <w:b/>
          <w:color w:val="auto"/>
          <w:sz w:val="22"/>
          <w:szCs w:val="22"/>
        </w:rPr>
        <w:t xml:space="preserve">7. Отстранение Участника </w:t>
      </w:r>
      <w:bookmarkEnd w:id="57"/>
      <w:bookmarkEnd w:id="58"/>
      <w:bookmarkEnd w:id="59"/>
      <w:bookmarkEnd w:id="60"/>
      <w:bookmarkEnd w:id="61"/>
      <w:bookmarkEnd w:id="62"/>
      <w:r w:rsidR="00A466D2" w:rsidRPr="002326D0">
        <w:rPr>
          <w:rFonts w:ascii="Tahoma" w:hAnsi="Tahoma" w:cs="Tahoma"/>
          <w:b/>
          <w:color w:val="auto"/>
          <w:sz w:val="22"/>
          <w:szCs w:val="22"/>
        </w:rPr>
        <w:t>закупки</w:t>
      </w:r>
      <w:bookmarkEnd w:id="63"/>
    </w:p>
    <w:p w14:paraId="0FED9B1D" w14:textId="77777777" w:rsidR="00AB5A92" w:rsidRPr="002326D0" w:rsidRDefault="00AB5A92" w:rsidP="00AB5A92">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2326D0">
        <w:rPr>
          <w:rFonts w:ascii="Tahoma" w:hAnsi="Tahoma" w:cs="Tahoma"/>
          <w:sz w:val="22"/>
          <w:szCs w:val="22"/>
        </w:rPr>
        <w:t>закупке</w:t>
      </w:r>
      <w:r w:rsidRPr="002326D0">
        <w:rPr>
          <w:rFonts w:ascii="Tahoma" w:hAnsi="Tahoma" w:cs="Tahoma"/>
          <w:sz w:val="22"/>
          <w:szCs w:val="22"/>
        </w:rPr>
        <w:t xml:space="preserve"> или установления его места в ранжировке; </w:t>
      </w:r>
    </w:p>
    <w:p w14:paraId="08947B52"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434BBF86" w14:textId="32443C5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наличия иных оснований, прямо предусмотренных </w:t>
      </w:r>
      <w:r w:rsidR="00C3190A" w:rsidRPr="002326D0">
        <w:rPr>
          <w:rFonts w:ascii="Tahoma" w:hAnsi="Tahoma" w:cs="Tahoma"/>
          <w:sz w:val="22"/>
          <w:szCs w:val="22"/>
        </w:rPr>
        <w:t>Извещением</w:t>
      </w:r>
      <w:r w:rsidR="00036017" w:rsidRPr="002326D0">
        <w:rPr>
          <w:rFonts w:ascii="Tahoma" w:hAnsi="Tahoma" w:cs="Tahoma"/>
          <w:sz w:val="22"/>
          <w:szCs w:val="22"/>
        </w:rPr>
        <w:t>/Закупочной документацией</w:t>
      </w:r>
      <w:r w:rsidR="00984CF4" w:rsidRPr="002326D0">
        <w:rPr>
          <w:rFonts w:ascii="Tahoma" w:hAnsi="Tahoma" w:cs="Tahoma"/>
          <w:sz w:val="22"/>
          <w:szCs w:val="22"/>
        </w:rPr>
        <w:t>.</w:t>
      </w:r>
    </w:p>
    <w:p w14:paraId="4BFF3D23" w14:textId="77777777" w:rsidR="00BB7A3A" w:rsidRPr="002326D0" w:rsidRDefault="00AB5A92" w:rsidP="009D4D95">
      <w:pPr>
        <w:pStyle w:val="13"/>
        <w:spacing w:before="120" w:after="120" w:line="240" w:lineRule="auto"/>
        <w:jc w:val="center"/>
        <w:rPr>
          <w:rFonts w:ascii="Tahoma" w:hAnsi="Tahoma" w:cs="Tahoma"/>
          <w:b/>
          <w:color w:val="auto"/>
          <w:sz w:val="22"/>
          <w:szCs w:val="22"/>
        </w:rPr>
      </w:pPr>
      <w:bookmarkStart w:id="64" w:name="_Toc198906425"/>
      <w:r w:rsidRPr="002326D0">
        <w:rPr>
          <w:rFonts w:ascii="Tahoma" w:hAnsi="Tahoma" w:cs="Tahoma"/>
          <w:b/>
          <w:color w:val="auto"/>
          <w:sz w:val="22"/>
          <w:szCs w:val="22"/>
        </w:rPr>
        <w:t>1.8</w:t>
      </w:r>
      <w:r w:rsidR="00BB7A3A" w:rsidRPr="002326D0">
        <w:rPr>
          <w:rFonts w:ascii="Tahoma" w:hAnsi="Tahoma" w:cs="Tahoma"/>
          <w:b/>
          <w:color w:val="auto"/>
          <w:sz w:val="22"/>
          <w:szCs w:val="22"/>
        </w:rPr>
        <w:t>. Основания и последствия признания закупки несостоявшейся.</w:t>
      </w:r>
      <w:bookmarkEnd w:id="54"/>
      <w:bookmarkEnd w:id="55"/>
      <w:bookmarkEnd w:id="56"/>
      <w:bookmarkEnd w:id="64"/>
    </w:p>
    <w:p w14:paraId="19D9502B"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65" w:name="_Toc460404075"/>
      <w:bookmarkStart w:id="66" w:name="_Toc475432437"/>
      <w:r w:rsidRPr="002326D0">
        <w:rPr>
          <w:rFonts w:ascii="Tahoma" w:hAnsi="Tahoma" w:cs="Tahoma"/>
        </w:rPr>
        <w:t xml:space="preserve">1. </w:t>
      </w:r>
      <w:r w:rsidR="005208B2" w:rsidRPr="002326D0">
        <w:rPr>
          <w:rFonts w:ascii="Tahoma" w:hAnsi="Tahoma" w:cs="Tahoma"/>
        </w:rPr>
        <w:t>Закупка</w:t>
      </w:r>
      <w:r w:rsidRPr="002326D0">
        <w:rPr>
          <w:rFonts w:ascii="Tahoma" w:hAnsi="Tahoma" w:cs="Tahoma"/>
        </w:rPr>
        <w:t xml:space="preserve"> признается несостоявш</w:t>
      </w:r>
      <w:r w:rsidR="005208B2" w:rsidRPr="002326D0">
        <w:rPr>
          <w:rFonts w:ascii="Tahoma" w:hAnsi="Tahoma" w:cs="Tahoma"/>
        </w:rPr>
        <w:t>ей</w:t>
      </w:r>
      <w:r w:rsidRPr="002326D0">
        <w:rPr>
          <w:rFonts w:ascii="Tahoma" w:hAnsi="Tahoma" w:cs="Tahoma"/>
        </w:rPr>
        <w:t>ся, если по окончании срока подачи заявок:</w:t>
      </w:r>
    </w:p>
    <w:p w14:paraId="40E53D0A"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bookmarkStart w:id="67" w:name="_Ref298429652"/>
      <w:r w:rsidRPr="002326D0">
        <w:rPr>
          <w:rFonts w:ascii="Tahoma" w:hAnsi="Tahoma" w:cs="Tahoma"/>
          <w:sz w:val="22"/>
          <w:szCs w:val="22"/>
        </w:rPr>
        <w:t>подана только одна Заявка;</w:t>
      </w:r>
      <w:bookmarkEnd w:id="67"/>
    </w:p>
    <w:p w14:paraId="3563840C"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45CD8AEA"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прошел только один </w:t>
      </w:r>
      <w:r w:rsidR="00AB5A92" w:rsidRPr="002326D0">
        <w:rPr>
          <w:rFonts w:ascii="Tahoma" w:hAnsi="Tahoma" w:cs="Tahoma"/>
          <w:sz w:val="22"/>
          <w:szCs w:val="22"/>
        </w:rPr>
        <w:t>У</w:t>
      </w:r>
      <w:r w:rsidRPr="002326D0">
        <w:rPr>
          <w:rFonts w:ascii="Tahoma" w:hAnsi="Tahoma" w:cs="Tahoma"/>
          <w:sz w:val="22"/>
          <w:szCs w:val="22"/>
        </w:rPr>
        <w:t>частник</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79570294"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не прошел никто из </w:t>
      </w:r>
      <w:r w:rsidR="00AB5A92" w:rsidRPr="002326D0">
        <w:rPr>
          <w:rFonts w:ascii="Tahoma" w:hAnsi="Tahoma" w:cs="Tahoma"/>
          <w:sz w:val="22"/>
          <w:szCs w:val="22"/>
        </w:rPr>
        <w:t>У</w:t>
      </w:r>
      <w:r w:rsidRPr="002326D0">
        <w:rPr>
          <w:rFonts w:ascii="Tahoma" w:hAnsi="Tahoma" w:cs="Tahoma"/>
          <w:sz w:val="22"/>
          <w:szCs w:val="22"/>
        </w:rPr>
        <w:t>частников</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1A0AE439" w14:textId="552C51E6" w:rsidR="00BB7A3A" w:rsidRPr="002326D0" w:rsidRDefault="00BB7A3A" w:rsidP="00BB7A3A">
      <w:pPr>
        <w:pStyle w:val="33"/>
        <w:ind w:firstLine="709"/>
        <w:rPr>
          <w:rFonts w:ascii="Tahoma" w:hAnsi="Tahoma" w:cs="Tahoma"/>
          <w:sz w:val="22"/>
          <w:szCs w:val="22"/>
        </w:rPr>
      </w:pPr>
      <w:r w:rsidRPr="002326D0">
        <w:rPr>
          <w:rFonts w:ascii="Tahoma" w:hAnsi="Tahoma" w:cs="Tahoma"/>
          <w:sz w:val="22"/>
          <w:szCs w:val="22"/>
        </w:rPr>
        <w:t xml:space="preserve">2. Если в </w:t>
      </w:r>
      <w:r w:rsidR="00AB5A92" w:rsidRPr="002326D0">
        <w:rPr>
          <w:rFonts w:ascii="Tahoma" w:hAnsi="Tahoma" w:cs="Tahoma"/>
          <w:sz w:val="22"/>
          <w:szCs w:val="22"/>
        </w:rPr>
        <w:t>Извещении</w:t>
      </w:r>
      <w:r w:rsidR="00036017" w:rsidRPr="002326D0">
        <w:rPr>
          <w:rFonts w:ascii="Tahoma" w:hAnsi="Tahoma" w:cs="Tahoma"/>
          <w:sz w:val="22"/>
          <w:szCs w:val="22"/>
        </w:rPr>
        <w:t>/ Закупочной документации</w:t>
      </w:r>
      <w:r w:rsidRPr="002326D0">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2326D0">
        <w:rPr>
          <w:rFonts w:ascii="Tahoma" w:hAnsi="Tahoma" w:cs="Tahoma"/>
          <w:sz w:val="22"/>
          <w:szCs w:val="22"/>
        </w:rPr>
        <w:t>пп. 1 п. </w:t>
      </w:r>
      <w:r w:rsidR="00AB5A92" w:rsidRPr="002326D0">
        <w:rPr>
          <w:rFonts w:ascii="Tahoma" w:hAnsi="Tahoma" w:cs="Tahoma"/>
          <w:sz w:val="22"/>
          <w:szCs w:val="22"/>
        </w:rPr>
        <w:t>1.8</w:t>
      </w:r>
      <w:r w:rsidRPr="002326D0">
        <w:rPr>
          <w:rFonts w:ascii="Tahoma" w:hAnsi="Tahoma" w:cs="Tahoma"/>
          <w:sz w:val="22"/>
          <w:szCs w:val="22"/>
        </w:rPr>
        <w:t>.</w:t>
      </w:r>
    </w:p>
    <w:p w14:paraId="2EE22D4F"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68" w:name="_Toc476821889"/>
      <w:bookmarkStart w:id="69" w:name="_Toc494195681"/>
      <w:bookmarkStart w:id="70" w:name="_Toc198906426"/>
      <w:r w:rsidRPr="002326D0">
        <w:rPr>
          <w:rFonts w:ascii="Tahoma" w:hAnsi="Tahoma" w:cs="Tahoma"/>
          <w:b/>
          <w:color w:val="auto"/>
          <w:sz w:val="22"/>
          <w:szCs w:val="22"/>
        </w:rPr>
        <w:t>1.</w:t>
      </w:r>
      <w:r w:rsidR="00AB5A92" w:rsidRPr="002326D0">
        <w:rPr>
          <w:rFonts w:ascii="Tahoma" w:hAnsi="Tahoma" w:cs="Tahoma"/>
          <w:b/>
          <w:color w:val="auto"/>
          <w:sz w:val="22"/>
          <w:szCs w:val="22"/>
        </w:rPr>
        <w:t>9</w:t>
      </w:r>
      <w:r w:rsidRPr="002326D0">
        <w:rPr>
          <w:rFonts w:ascii="Tahoma" w:hAnsi="Tahoma" w:cs="Tahoma"/>
          <w:b/>
          <w:color w:val="auto"/>
          <w:sz w:val="22"/>
          <w:szCs w:val="22"/>
        </w:rPr>
        <w:t>. Порядок заключения и исполнения договора</w:t>
      </w:r>
      <w:bookmarkEnd w:id="65"/>
      <w:bookmarkEnd w:id="66"/>
      <w:bookmarkEnd w:id="68"/>
      <w:bookmarkEnd w:id="69"/>
      <w:bookmarkEnd w:id="70"/>
    </w:p>
    <w:p w14:paraId="001BE820" w14:textId="77777777" w:rsidR="005C0524" w:rsidRPr="002326D0" w:rsidRDefault="005C0524" w:rsidP="005C0524">
      <w:pPr>
        <w:pStyle w:val="43"/>
        <w:suppressAutoHyphens w:val="0"/>
        <w:ind w:left="0" w:firstLine="709"/>
        <w:jc w:val="both"/>
        <w:rPr>
          <w:rFonts w:ascii="Tahoma" w:hAnsi="Tahoma" w:cs="Tahoma"/>
          <w:sz w:val="22"/>
          <w:szCs w:val="22"/>
        </w:rPr>
      </w:pPr>
      <w:bookmarkStart w:id="71" w:name="_Toc460404076"/>
      <w:bookmarkStart w:id="72" w:name="_Toc475432438"/>
      <w:bookmarkStart w:id="73" w:name="_Toc476821890"/>
      <w:bookmarkStart w:id="74"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49A4B74A" w14:textId="77777777" w:rsidR="005C0524" w:rsidRPr="002326D0" w:rsidRDefault="005C0524" w:rsidP="005C0524">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4F187D68" w14:textId="0B0E2319"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8651FF8" w14:textId="6C5FD591"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3DA86B9F" w14:textId="6ABD672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BB1DB7" w:rsidRPr="002326D0">
        <w:rPr>
          <w:rFonts w:ascii="Tahoma" w:hAnsi="Tahoma" w:cs="Tahoma"/>
          <w:lang w:eastAsia="x-none"/>
        </w:rPr>
        <w:t xml:space="preserve"> в соответствии </w:t>
      </w:r>
      <w:r w:rsidR="00BB1DB7"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01357DC5" w14:textId="7777777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7C269B38" w14:textId="77777777" w:rsidR="007E4732" w:rsidRPr="00970F1A"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EA13B7F" w14:textId="799F07FC" w:rsidR="005C0524" w:rsidRPr="002326D0" w:rsidRDefault="007E4732"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3</w:t>
      </w:r>
      <w:r w:rsidR="005C0524" w:rsidRPr="002326D0">
        <w:rPr>
          <w:rFonts w:ascii="Tahoma" w:hAnsi="Tahoma" w:cs="Tahoma"/>
        </w:rPr>
        <w:t>.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A743926" w14:textId="5E8F53B3"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4</w:t>
      </w:r>
      <w:r w:rsidR="005C0524" w:rsidRPr="002326D0">
        <w:rPr>
          <w:rFonts w:ascii="Tahoma" w:hAnsi="Tahoma" w:cs="Tahoma"/>
        </w:rPr>
        <w:t>.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47C1419E" w14:textId="2EAC392F"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5</w:t>
      </w:r>
      <w:r w:rsidR="005C0524" w:rsidRPr="002326D0">
        <w:rPr>
          <w:rFonts w:ascii="Tahoma" w:hAnsi="Tahoma" w:cs="Tahoma"/>
        </w:rPr>
        <w:t xml:space="preserve">.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7593AA63"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75" w:name="_Toc198906427"/>
      <w:r w:rsidRPr="002326D0">
        <w:rPr>
          <w:rFonts w:ascii="Tahoma" w:hAnsi="Tahoma" w:cs="Tahoma"/>
          <w:b/>
          <w:color w:val="auto"/>
          <w:sz w:val="22"/>
          <w:szCs w:val="22"/>
        </w:rPr>
        <w:t>1.</w:t>
      </w:r>
      <w:r w:rsidR="004E5E14" w:rsidRPr="002326D0">
        <w:rPr>
          <w:rFonts w:ascii="Tahoma" w:hAnsi="Tahoma" w:cs="Tahoma"/>
          <w:b/>
          <w:color w:val="auto"/>
          <w:sz w:val="22"/>
          <w:szCs w:val="22"/>
        </w:rPr>
        <w:t>10</w:t>
      </w:r>
      <w:r w:rsidRPr="002326D0">
        <w:rPr>
          <w:rFonts w:ascii="Tahoma" w:hAnsi="Tahoma" w:cs="Tahoma"/>
          <w:b/>
          <w:color w:val="auto"/>
          <w:sz w:val="22"/>
          <w:szCs w:val="22"/>
        </w:rPr>
        <w:t>. Обеспечение исполнения обязательств</w:t>
      </w:r>
      <w:bookmarkEnd w:id="71"/>
      <w:bookmarkEnd w:id="72"/>
      <w:bookmarkEnd w:id="73"/>
      <w:bookmarkEnd w:id="74"/>
      <w:bookmarkEnd w:id="75"/>
    </w:p>
    <w:p w14:paraId="3CFC8A88" w14:textId="24F27541" w:rsidR="00301A5C" w:rsidRPr="002326D0" w:rsidRDefault="00BB7A3A"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w:t>
      </w:r>
      <w:r w:rsidR="00301A5C" w:rsidRPr="002326D0">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2326D0">
        <w:rPr>
          <w:rFonts w:ascii="Tahoma" w:eastAsia="Times New Roman" w:hAnsi="Tahoma" w:cs="Tahoma"/>
          <w:bCs/>
          <w:color w:val="000000" w:themeColor="text1"/>
        </w:rPr>
        <w:t xml:space="preserve">независимой </w:t>
      </w:r>
      <w:r w:rsidR="00301A5C" w:rsidRPr="002326D0">
        <w:rPr>
          <w:rFonts w:ascii="Tahoma" w:eastAsia="Times New Roman" w:hAnsi="Tahoma" w:cs="Tahoma"/>
          <w:bCs/>
          <w:color w:val="000000" w:themeColor="text1"/>
        </w:rPr>
        <w:t xml:space="preserve">банковской гарантии / векселя). </w:t>
      </w:r>
    </w:p>
    <w:p w14:paraId="3F5B5E72" w14:textId="77777777" w:rsidR="00301A5C" w:rsidRPr="002326D0" w:rsidRDefault="00301A5C" w:rsidP="00301A5C">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6E1F4C3D"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00011F52" w:rsidRPr="002326D0">
        <w:rPr>
          <w:rFonts w:ascii="Tahoma" w:hAnsi="Tahoma" w:cs="Tahoma"/>
        </w:rPr>
        <w:t>/ Закупочная документация</w:t>
      </w:r>
      <w:r w:rsidR="00151E84" w:rsidRPr="002326D0">
        <w:rPr>
          <w:rFonts w:ascii="Tahoma" w:eastAsia="Times New Roman" w:hAnsi="Tahoma" w:cs="Tahoma"/>
          <w:bCs/>
          <w:color w:val="000000" w:themeColor="text1"/>
        </w:rPr>
        <w:t xml:space="preserve"> должн</w:t>
      </w:r>
      <w:r w:rsidR="00011F52" w:rsidRPr="002326D0">
        <w:rPr>
          <w:rFonts w:ascii="Tahoma" w:eastAsia="Times New Roman" w:hAnsi="Tahoma" w:cs="Tahoma"/>
          <w:bCs/>
          <w:color w:val="000000" w:themeColor="text1"/>
        </w:rPr>
        <w:t>а</w:t>
      </w:r>
      <w:r w:rsidRPr="002326D0">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2326D0">
        <w:rPr>
          <w:rFonts w:ascii="Tahoma" w:eastAsia="Times New Roman" w:hAnsi="Tahoma" w:cs="Tahoma"/>
          <w:bCs/>
          <w:color w:val="000000" w:themeColor="text1"/>
        </w:rPr>
        <w:t xml:space="preserve">, удержания, замены и сроку действия </w:t>
      </w:r>
      <w:r w:rsidRPr="002326D0">
        <w:rPr>
          <w:rFonts w:ascii="Tahoma" w:eastAsia="Times New Roman" w:hAnsi="Tahoma" w:cs="Tahoma"/>
          <w:bCs/>
          <w:color w:val="000000" w:themeColor="text1"/>
        </w:rPr>
        <w:t>обеспечения;</w:t>
      </w:r>
    </w:p>
    <w:p w14:paraId="77814912" w14:textId="7322B5B9"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в виде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1EDB3BC3"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00011F52"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w:t>
      </w:r>
      <w:r w:rsidR="00A01C0A"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6E8C35BD" w14:textId="6558B752"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Извещением</w:t>
      </w:r>
      <w:r w:rsidR="00A01C0A"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13F67D3D"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гарантией.</w:t>
      </w:r>
    </w:p>
    <w:p w14:paraId="196DC3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7514D80A" w14:textId="77777777" w:rsidR="006C1B58" w:rsidRPr="002326D0" w:rsidRDefault="00301A5C" w:rsidP="006C1B58">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2326D0">
        <w:rPr>
          <w:rFonts w:ascii="Tahoma" w:eastAsia="Times New Roman" w:hAnsi="Tahoma" w:cs="Tahoma"/>
          <w:bCs/>
          <w:color w:val="000000" w:themeColor="text1"/>
        </w:rPr>
        <w:t>).</w:t>
      </w:r>
      <w:bookmarkStart w:id="76" w:name="_Hlk187348693"/>
      <w:bookmarkEnd w:id="5"/>
      <w:r w:rsidR="006C1B58" w:rsidRPr="002326D0">
        <w:rPr>
          <w:rFonts w:ascii="Tahoma" w:eastAsia="Times New Roman" w:hAnsi="Tahoma" w:cs="Tahoma"/>
          <w:bCs/>
          <w:color w:val="000000" w:themeColor="text1"/>
        </w:rPr>
        <w:t xml:space="preserve"> </w:t>
      </w:r>
    </w:p>
    <w:p w14:paraId="0BC52516" w14:textId="77777777" w:rsidR="006C1B58" w:rsidRPr="002326D0" w:rsidRDefault="006C1B58" w:rsidP="006C1B58">
      <w:pPr>
        <w:spacing w:after="0" w:line="240" w:lineRule="auto"/>
        <w:ind w:firstLine="709"/>
        <w:jc w:val="both"/>
        <w:rPr>
          <w:rFonts w:ascii="Tahoma" w:eastAsia="Times New Roman" w:hAnsi="Tahoma" w:cs="Tahoma"/>
          <w:bCs/>
          <w:color w:val="000000" w:themeColor="text1"/>
        </w:rPr>
      </w:pPr>
    </w:p>
    <w:p w14:paraId="5B63A474" w14:textId="281507E1" w:rsidR="006C1B58" w:rsidRPr="002326D0" w:rsidRDefault="006C1B58" w:rsidP="006C1B58">
      <w:pPr>
        <w:spacing w:after="0" w:line="240" w:lineRule="auto"/>
        <w:ind w:firstLine="709"/>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76"/>
    </w:p>
    <w:p w14:paraId="49DC1695" w14:textId="77777777" w:rsidR="006C1B58" w:rsidRPr="002326D0" w:rsidRDefault="006C1B58" w:rsidP="006C1B58">
      <w:pPr>
        <w:spacing w:after="0" w:line="240" w:lineRule="auto"/>
        <w:ind w:firstLine="709"/>
        <w:jc w:val="both"/>
        <w:rPr>
          <w:rFonts w:ascii="Tahoma" w:hAnsi="Tahoma" w:cs="Tahoma"/>
          <w:b/>
        </w:rPr>
      </w:pPr>
    </w:p>
    <w:p w14:paraId="18A8E629" w14:textId="382EC2A1" w:rsidR="006C1B58" w:rsidRPr="002326D0" w:rsidRDefault="006C1B58" w:rsidP="00A81AF1">
      <w:pPr>
        <w:pStyle w:val="a8"/>
        <w:numPr>
          <w:ilvl w:val="1"/>
          <w:numId w:val="27"/>
        </w:numPr>
        <w:spacing w:after="0" w:line="240" w:lineRule="auto"/>
        <w:ind w:left="0" w:firstLine="360"/>
        <w:jc w:val="both"/>
        <w:rPr>
          <w:rFonts w:ascii="Tahoma" w:hAnsi="Tahoma" w:cs="Tahoma"/>
        </w:rPr>
      </w:pPr>
      <w:r w:rsidRPr="002326D0">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w:t>
      </w:r>
      <w:r w:rsidR="004F11A8">
        <w:rPr>
          <w:rFonts w:ascii="Tahoma" w:hAnsi="Tahoma" w:cs="Tahoma"/>
        </w:rPr>
        <w:t>КРП</w:t>
      </w:r>
      <w:r w:rsidRPr="002326D0">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2927B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89B979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4131F8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Предоставление национального режима осуществляется в следующих формах:</w:t>
      </w:r>
    </w:p>
    <w:p w14:paraId="5CAD1CD6"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783830A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EB0757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297A34E"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E60ED4F"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7CC0D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FF13C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0FA7B0E9"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F3AA3DA"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7ACA76D"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w:t>
      </w:r>
    </w:p>
    <w:p w14:paraId="359FFA8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555A151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BE7A7E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пункта 4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208077"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6ED1658" w14:textId="77777777" w:rsidR="006C1B58" w:rsidRPr="002326D0" w:rsidRDefault="006C1B58" w:rsidP="006C1B58">
      <w:pPr>
        <w:spacing w:after="0" w:line="240" w:lineRule="auto"/>
        <w:ind w:firstLine="708"/>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07F01E3"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378578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AC3A04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DE7A3E4"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3A87709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8F64590"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AD78BD1"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1B96F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F7C150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63F21A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программного обеспечения, указанных в подпункте «о» пункта 4 Постановления № 1875:</w:t>
      </w:r>
    </w:p>
    <w:p w14:paraId="3EF9FBF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17445B2C"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46A670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71001CCF"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C5E2F28"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443D20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8DDD8E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Ограничение может не применяться при осуществлении закупок:</w:t>
      </w:r>
    </w:p>
    <w:p w14:paraId="61D6AE6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03EE27E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27E5589"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3A449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70A78050" w14:textId="77777777" w:rsidR="006C1B58" w:rsidRPr="002326D0" w:rsidRDefault="006C1B58" w:rsidP="006C1B58">
      <w:pPr>
        <w:rPr>
          <w:rFonts w:ascii="Tahoma" w:hAnsi="Tahoma" w:cs="Tahoma"/>
          <w:b/>
          <w:bCs/>
        </w:rPr>
      </w:pPr>
      <w:r w:rsidRPr="002326D0">
        <w:rPr>
          <w:rFonts w:ascii="Tahoma" w:hAnsi="Tahoma" w:cs="Tahoma"/>
          <w:b/>
          <w:bCs/>
        </w:rPr>
        <w:br w:type="page"/>
      </w:r>
    </w:p>
    <w:p w14:paraId="326DD479"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Приложение № 1</w:t>
      </w:r>
    </w:p>
    <w:p w14:paraId="3A7CEC2A" w14:textId="7F586B76" w:rsidR="00D5338B"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7E1F87D9" w14:textId="77777777" w:rsidR="00342224" w:rsidRPr="00D80F51" w:rsidRDefault="00342224" w:rsidP="00D5338B">
      <w:pPr>
        <w:spacing w:after="0" w:line="240" w:lineRule="auto"/>
        <w:jc w:val="right"/>
        <w:rPr>
          <w:rFonts w:ascii="Tahoma" w:eastAsia="Times New Roman" w:hAnsi="Tahoma" w:cs="Tahoma"/>
          <w:lang w:eastAsia="ru-RU"/>
        </w:rPr>
      </w:pPr>
    </w:p>
    <w:p w14:paraId="0E277C70" w14:textId="77777777" w:rsidR="00D5338B" w:rsidRPr="00D80F51" w:rsidRDefault="00D5338B" w:rsidP="00D5338B">
      <w:pPr>
        <w:spacing w:after="0" w:line="240" w:lineRule="auto"/>
        <w:ind w:firstLine="709"/>
        <w:jc w:val="both"/>
        <w:rPr>
          <w:rFonts w:ascii="Tahoma" w:hAnsi="Tahoma" w:cs="Tahoma"/>
        </w:rPr>
      </w:pPr>
    </w:p>
    <w:p w14:paraId="1BDD8731" w14:textId="1712BF57" w:rsidR="00D5338B" w:rsidRPr="00D80F51" w:rsidRDefault="00D5338B" w:rsidP="00D5338B">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1C98269D" w14:textId="77777777" w:rsidR="00D5338B" w:rsidRPr="00D80F51" w:rsidRDefault="00D5338B" w:rsidP="00D5338B">
      <w:pPr>
        <w:spacing w:after="0" w:line="240" w:lineRule="auto"/>
        <w:ind w:firstLine="709"/>
        <w:jc w:val="both"/>
        <w:rPr>
          <w:rFonts w:ascii="Tahoma" w:hAnsi="Tahoma" w:cs="Tahoma"/>
          <w:b/>
        </w:rPr>
      </w:pPr>
    </w:p>
    <w:p w14:paraId="140E1746" w14:textId="77777777" w:rsidR="00D5338B" w:rsidRPr="00D80F51" w:rsidRDefault="00D5338B" w:rsidP="00D5338B">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7B9FA1C8" w14:textId="77777777" w:rsidR="00D5338B" w:rsidRPr="00D80F51" w:rsidRDefault="00D5338B" w:rsidP="00D5338B">
      <w:pPr>
        <w:spacing w:after="0" w:line="240" w:lineRule="auto"/>
        <w:ind w:firstLine="709"/>
        <w:jc w:val="both"/>
        <w:rPr>
          <w:rFonts w:ascii="Tahoma" w:hAnsi="Tahoma" w:cs="Tahoma"/>
        </w:rPr>
      </w:pPr>
    </w:p>
    <w:p w14:paraId="360E6F31" w14:textId="18A35A61"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_______________</w:t>
      </w:r>
      <w:r w:rsidR="005B1B4B">
        <w:rPr>
          <w:rFonts w:ascii="Tahoma" w:hAnsi="Tahoma" w:cs="Tahoma"/>
          <w:i/>
        </w:rPr>
        <w:t xml:space="preserve"> </w:t>
      </w:r>
      <w:r w:rsidRPr="00D80F51">
        <w:rPr>
          <w:rFonts w:ascii="Tahoma" w:hAnsi="Tahoma" w:cs="Tahoma"/>
          <w:i/>
        </w:rPr>
        <w:t>(указать предмет закупки)</w:t>
      </w:r>
      <w:r w:rsidRPr="00D80F51">
        <w:rPr>
          <w:rFonts w:ascii="Tahoma" w:hAnsi="Tahoma" w:cs="Tahoma"/>
        </w:rPr>
        <w:t xml:space="preserve">, понимая и принимая требования и условия, установленные в закупочной документации/извещении на проведение </w:t>
      </w:r>
      <w:r w:rsidR="00137F04">
        <w:rPr>
          <w:rFonts w:ascii="Tahoma" w:hAnsi="Tahoma" w:cs="Tahoma"/>
        </w:rPr>
        <w:t>запрос</w:t>
      </w:r>
      <w:r w:rsidR="005E7197">
        <w:rPr>
          <w:rFonts w:ascii="Tahoma" w:hAnsi="Tahoma" w:cs="Tahoma"/>
        </w:rPr>
        <w:t>а</w:t>
      </w:r>
      <w:r w:rsidR="00137F04">
        <w:rPr>
          <w:rFonts w:ascii="Tahoma" w:hAnsi="Tahoma" w:cs="Tahoma"/>
        </w:rPr>
        <w:t xml:space="preserve"> предложения</w:t>
      </w:r>
      <w:r w:rsidRPr="00D80F51">
        <w:rPr>
          <w:rFonts w:ascii="Tahoma" w:hAnsi="Tahoma" w:cs="Tahoma"/>
        </w:rPr>
        <w:t xml:space="preserve"> в электронной форме, без каких-либо оговорок.</w:t>
      </w:r>
    </w:p>
    <w:p w14:paraId="62CC7640" w14:textId="3CAC470D" w:rsidR="00D5338B" w:rsidRPr="00D80F51" w:rsidRDefault="00D5338B" w:rsidP="00D5338B">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sidR="007D6986">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58E17214" w14:textId="22D65039"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sidR="007D6986">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5BE25AA1" w14:textId="77777777" w:rsidR="00D5338B" w:rsidRPr="00D80F51" w:rsidRDefault="00D5338B" w:rsidP="00D5338B">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D5338B" w:rsidRPr="00D80F51" w14:paraId="04E102CD" w14:textId="77777777" w:rsidTr="00820274">
        <w:tc>
          <w:tcPr>
            <w:tcW w:w="4536" w:type="dxa"/>
          </w:tcPr>
          <w:p w14:paraId="15BBCBE0"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60890DBD"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D5338B" w:rsidRPr="00D80F51" w14:paraId="53EC3662" w14:textId="77777777" w:rsidTr="00820274">
        <w:tc>
          <w:tcPr>
            <w:tcW w:w="4536" w:type="dxa"/>
          </w:tcPr>
          <w:p w14:paraId="47351E9B"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5BE3F99F"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27EF1D7A" w14:textId="77777777" w:rsidR="00D5338B" w:rsidRPr="00D80F51" w:rsidRDefault="00D5338B" w:rsidP="00D5338B">
      <w:pPr>
        <w:spacing w:after="0" w:line="240" w:lineRule="auto"/>
        <w:ind w:firstLine="709"/>
        <w:jc w:val="both"/>
        <w:rPr>
          <w:rFonts w:ascii="Tahoma" w:hAnsi="Tahoma" w:cs="Tahoma"/>
        </w:rPr>
      </w:pPr>
    </w:p>
    <w:p w14:paraId="1B4A9CE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872EE2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C269DD8"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408214E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967B20F"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26DDBC" w14:textId="729DA8AB" w:rsidR="00D5338B" w:rsidRPr="00D80F51" w:rsidRDefault="00D5338B" w:rsidP="00D5338B">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sidR="007D6986">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01571E7"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11BF877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7BBC537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02DBE74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4943AAC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43FAE83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1F615963" w14:textId="77777777" w:rsidR="00F0675B" w:rsidRPr="00D80F51" w:rsidRDefault="00F0675B" w:rsidP="00F0675B">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74AEF2F8" w14:textId="3D15A2A5" w:rsidR="00F0675B" w:rsidRDefault="00F0675B" w:rsidP="00F0675B">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p w14:paraId="020D67B7" w14:textId="35D6B02B" w:rsidR="00F0675B" w:rsidRDefault="00F0675B" w:rsidP="00F0675B">
      <w:pPr>
        <w:spacing w:after="0" w:line="240" w:lineRule="auto"/>
        <w:ind w:firstLine="567"/>
        <w:jc w:val="both"/>
        <w:rPr>
          <w:rFonts w:ascii="Tahoma" w:hAnsi="Tahoma" w:cs="Tahoma"/>
        </w:rPr>
      </w:pPr>
    </w:p>
    <w:p w14:paraId="08312A61" w14:textId="45970005" w:rsidR="00F0675B" w:rsidRDefault="00F0675B" w:rsidP="00F0675B">
      <w:pPr>
        <w:spacing w:after="0" w:line="240" w:lineRule="auto"/>
        <w:ind w:firstLine="567"/>
        <w:jc w:val="both"/>
        <w:rPr>
          <w:rFonts w:ascii="Tahoma" w:hAnsi="Tahoma" w:cs="Tahoma"/>
        </w:rPr>
      </w:pPr>
    </w:p>
    <w:p w14:paraId="4CE889EC" w14:textId="35106C72" w:rsidR="00F0675B" w:rsidRDefault="00F0675B" w:rsidP="00F0675B">
      <w:pPr>
        <w:spacing w:after="0" w:line="240" w:lineRule="auto"/>
        <w:ind w:firstLine="567"/>
        <w:jc w:val="both"/>
        <w:rPr>
          <w:rFonts w:ascii="Tahoma" w:hAnsi="Tahoma" w:cs="Tahoma"/>
        </w:rPr>
      </w:pPr>
    </w:p>
    <w:p w14:paraId="521D21BD" w14:textId="138B9B0A" w:rsidR="00F0675B" w:rsidRDefault="00F0675B" w:rsidP="00F0675B">
      <w:pPr>
        <w:spacing w:after="0" w:line="240" w:lineRule="auto"/>
        <w:ind w:firstLine="567"/>
        <w:jc w:val="both"/>
        <w:rPr>
          <w:rFonts w:ascii="Tahoma" w:hAnsi="Tahoma" w:cs="Tahoma"/>
        </w:rPr>
      </w:pPr>
    </w:p>
    <w:p w14:paraId="6DC793B7" w14:textId="63A61DD3" w:rsidR="00F0675B" w:rsidRDefault="00F0675B" w:rsidP="00F0675B">
      <w:pPr>
        <w:spacing w:after="0" w:line="240" w:lineRule="auto"/>
        <w:ind w:firstLine="567"/>
        <w:jc w:val="both"/>
        <w:rPr>
          <w:rFonts w:ascii="Tahoma" w:hAnsi="Tahoma" w:cs="Tahoma"/>
        </w:rPr>
      </w:pPr>
    </w:p>
    <w:p w14:paraId="76D3132C" w14:textId="75A81F1B" w:rsidR="00F0675B" w:rsidRDefault="00F0675B" w:rsidP="00F0675B">
      <w:pPr>
        <w:spacing w:after="0" w:line="240" w:lineRule="auto"/>
        <w:ind w:firstLine="567"/>
        <w:jc w:val="both"/>
        <w:rPr>
          <w:rFonts w:ascii="Tahoma" w:hAnsi="Tahoma" w:cs="Tahoma"/>
        </w:rPr>
      </w:pPr>
    </w:p>
    <w:p w14:paraId="4DBE524F" w14:textId="77777777" w:rsidR="00F0675B" w:rsidRPr="00D80F51" w:rsidRDefault="00F0675B" w:rsidP="00F0675B">
      <w:pPr>
        <w:spacing w:after="0" w:line="240" w:lineRule="auto"/>
        <w:ind w:firstLine="567"/>
        <w:jc w:val="both"/>
        <w:rPr>
          <w:rFonts w:ascii="Tahoma" w:hAnsi="Tahoma" w:cs="Tahoma"/>
        </w:rPr>
      </w:pPr>
    </w:p>
    <w:p w14:paraId="324AE8B3" w14:textId="77777777" w:rsidR="00F0675B" w:rsidRDefault="00F0675B" w:rsidP="00F0675B">
      <w:pPr>
        <w:keepNext/>
        <w:spacing w:after="0" w:line="276" w:lineRule="auto"/>
        <w:ind w:left="-57" w:right="-57"/>
        <w:jc w:val="center"/>
        <w:rPr>
          <w:rFonts w:ascii="Tahoma" w:hAnsi="Tahoma" w:cs="Tahoma"/>
        </w:rPr>
        <w:sectPr w:rsidR="00F0675B" w:rsidSect="00820677">
          <w:footerReference w:type="default" r:id="rId26"/>
          <w:pgSz w:w="11900" w:h="16820"/>
          <w:pgMar w:top="851" w:right="1134" w:bottom="993" w:left="851" w:header="720" w:footer="720" w:gutter="0"/>
          <w:cols w:space="720"/>
          <w:docGrid w:linePitch="360"/>
        </w:sect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2490"/>
        <w:gridCol w:w="11765"/>
      </w:tblGrid>
      <w:tr w:rsidR="00F0675B" w:rsidRPr="00D80F51" w14:paraId="7560C2ED" w14:textId="77777777" w:rsidTr="00F0675B">
        <w:trPr>
          <w:cantSplit/>
          <w:trHeight w:val="412"/>
          <w:tblHeader/>
        </w:trPr>
        <w:tc>
          <w:tcPr>
            <w:tcW w:w="771" w:type="dxa"/>
            <w:vAlign w:val="center"/>
          </w:tcPr>
          <w:p w14:paraId="76AC0349" w14:textId="65EF8EEC" w:rsidR="00F0675B" w:rsidRPr="00D80F51" w:rsidRDefault="00F0675B" w:rsidP="00F0675B">
            <w:pPr>
              <w:keepNext/>
              <w:spacing w:after="0" w:line="276" w:lineRule="auto"/>
              <w:ind w:left="-57" w:right="-57"/>
              <w:jc w:val="center"/>
              <w:rPr>
                <w:rFonts w:ascii="Tahoma" w:hAnsi="Tahoma" w:cs="Tahoma"/>
              </w:rPr>
            </w:pPr>
            <w:r w:rsidRPr="00D80F51">
              <w:rPr>
                <w:rFonts w:ascii="Tahoma" w:hAnsi="Tahoma" w:cs="Tahoma"/>
              </w:rPr>
              <w:t>№ п/п</w:t>
            </w:r>
          </w:p>
        </w:tc>
        <w:tc>
          <w:tcPr>
            <w:tcW w:w="2490" w:type="dxa"/>
            <w:vAlign w:val="center"/>
          </w:tcPr>
          <w:p w14:paraId="4006F6A3" w14:textId="77777777" w:rsidR="00F0675B" w:rsidRPr="00D80F51" w:rsidRDefault="00F0675B" w:rsidP="00F0675B">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11765" w:type="dxa"/>
            <w:vAlign w:val="center"/>
          </w:tcPr>
          <w:p w14:paraId="6630B370" w14:textId="77777777" w:rsidR="00F0675B" w:rsidRPr="00D80F51" w:rsidRDefault="00F0675B" w:rsidP="00F0675B">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F0675B" w:rsidRPr="00D80F51" w14:paraId="2A17A2E6" w14:textId="77777777" w:rsidTr="00F0675B">
        <w:trPr>
          <w:cantSplit/>
          <w:trHeight w:val="1392"/>
        </w:trPr>
        <w:tc>
          <w:tcPr>
            <w:tcW w:w="771" w:type="dxa"/>
            <w:vAlign w:val="center"/>
          </w:tcPr>
          <w:p w14:paraId="1C22E5E0" w14:textId="77777777" w:rsidR="00F0675B" w:rsidRPr="00D80F51" w:rsidRDefault="00F0675B" w:rsidP="00F0675B">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2490" w:type="dxa"/>
            <w:vAlign w:val="center"/>
          </w:tcPr>
          <w:p w14:paraId="01D98BE2" w14:textId="77777777" w:rsidR="00F0675B" w:rsidRPr="00D80F51" w:rsidRDefault="00F0675B" w:rsidP="00F0675B">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/оказания услуг</w:t>
            </w:r>
          </w:p>
        </w:tc>
        <w:tc>
          <w:tcPr>
            <w:tcW w:w="11765" w:type="dxa"/>
            <w:vAlign w:val="center"/>
          </w:tcPr>
          <w:p w14:paraId="11D817D9" w14:textId="77777777" w:rsidR="00F0675B" w:rsidRPr="00D80F51" w:rsidRDefault="00F0675B" w:rsidP="00F0675B">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F0675B" w:rsidRPr="00D80F51" w14:paraId="4A6B8632" w14:textId="77777777" w:rsidTr="00F0675B">
        <w:trPr>
          <w:cantSplit/>
          <w:trHeight w:val="1136"/>
        </w:trPr>
        <w:tc>
          <w:tcPr>
            <w:tcW w:w="771" w:type="dxa"/>
            <w:vAlign w:val="center"/>
          </w:tcPr>
          <w:p w14:paraId="67D10B79" w14:textId="77777777" w:rsidR="00F0675B" w:rsidRPr="00D80F51" w:rsidRDefault="00F0675B" w:rsidP="00F0675B">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2490" w:type="dxa"/>
            <w:vAlign w:val="center"/>
          </w:tcPr>
          <w:p w14:paraId="59B20A74" w14:textId="77777777" w:rsidR="00F0675B" w:rsidRPr="00D80F51" w:rsidRDefault="00F0675B" w:rsidP="00F0675B">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11765" w:type="dxa"/>
            <w:vAlign w:val="center"/>
          </w:tcPr>
          <w:p w14:paraId="1E47FAC1" w14:textId="77777777" w:rsidR="00F0675B" w:rsidRPr="00D80F51" w:rsidRDefault="00F0675B" w:rsidP="00F0675B">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p>
        </w:tc>
      </w:tr>
    </w:tbl>
    <w:p w14:paraId="1A07FBF7" w14:textId="77777777" w:rsidR="00F0675B" w:rsidRPr="00D80F51" w:rsidRDefault="00F0675B" w:rsidP="00F0675B">
      <w:pPr>
        <w:spacing w:after="0" w:line="240" w:lineRule="auto"/>
        <w:rPr>
          <w:rFonts w:ascii="Tahoma" w:hAnsi="Tahoma" w:cs="Tahoma"/>
        </w:rPr>
      </w:pPr>
    </w:p>
    <w:p w14:paraId="3F59F75D" w14:textId="77777777" w:rsidR="00F0675B" w:rsidRPr="00D80F51" w:rsidRDefault="00F0675B" w:rsidP="00F0675B">
      <w:pPr>
        <w:spacing w:after="0" w:line="240" w:lineRule="auto"/>
        <w:jc w:val="center"/>
        <w:rPr>
          <w:rFonts w:ascii="Tahoma" w:hAnsi="Tahoma" w:cs="Tahoma"/>
        </w:rPr>
      </w:pPr>
      <w:r w:rsidRPr="00D80F51">
        <w:rPr>
          <w:rFonts w:ascii="Tahoma" w:hAnsi="Tahoma" w:cs="Tahoma"/>
        </w:rPr>
        <w:t>ТЕХНИЧЕСКОЕ ПРЕДЛОЖЕНИЕ</w:t>
      </w:r>
    </w:p>
    <w:tbl>
      <w:tblPr>
        <w:tblW w:w="15026" w:type="dxa"/>
        <w:tblInd w:w="-5" w:type="dxa"/>
        <w:tblLayout w:type="fixed"/>
        <w:tblLook w:val="04A0" w:firstRow="1" w:lastRow="0" w:firstColumn="1" w:lastColumn="0" w:noHBand="0" w:noVBand="1"/>
      </w:tblPr>
      <w:tblGrid>
        <w:gridCol w:w="709"/>
        <w:gridCol w:w="7513"/>
        <w:gridCol w:w="6804"/>
      </w:tblGrid>
      <w:tr w:rsidR="00F0675B" w:rsidRPr="00D80F51" w14:paraId="4B5EFA35" w14:textId="77777777" w:rsidTr="00F0675B">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3934F" w14:textId="77777777" w:rsidR="00F0675B" w:rsidRPr="00D80F51" w:rsidRDefault="00F0675B" w:rsidP="00F0675B">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 п/п</w:t>
            </w:r>
          </w:p>
        </w:tc>
        <w:tc>
          <w:tcPr>
            <w:tcW w:w="7513" w:type="dxa"/>
            <w:tcBorders>
              <w:top w:val="single" w:sz="4" w:space="0" w:color="auto"/>
              <w:left w:val="single" w:sz="4" w:space="0" w:color="auto"/>
              <w:bottom w:val="single" w:sz="4" w:space="0" w:color="auto"/>
              <w:right w:val="single" w:sz="4" w:space="0" w:color="auto"/>
            </w:tcBorders>
          </w:tcPr>
          <w:p w14:paraId="61E72672" w14:textId="77777777" w:rsidR="00F0675B" w:rsidRPr="00D80F51" w:rsidRDefault="00F0675B" w:rsidP="00F0675B">
            <w:pPr>
              <w:spacing w:after="0" w:line="240" w:lineRule="auto"/>
              <w:jc w:val="center"/>
              <w:rPr>
                <w:rFonts w:ascii="Tahoma" w:eastAsia="Times New Roman" w:hAnsi="Tahoma" w:cs="Tahoma"/>
                <w:bCs/>
                <w:lang w:eastAsia="ru-RU"/>
              </w:rPr>
            </w:pPr>
            <w:r w:rsidRPr="009E48D0">
              <w:rPr>
                <w:rFonts w:ascii="Tahoma" w:hAnsi="Tahoma" w:cs="Tahoma"/>
                <w:bCs/>
              </w:rPr>
              <w:t>Требования Заказчика</w:t>
            </w:r>
          </w:p>
        </w:tc>
        <w:tc>
          <w:tcPr>
            <w:tcW w:w="6804" w:type="dxa"/>
            <w:tcBorders>
              <w:top w:val="single" w:sz="4" w:space="0" w:color="auto"/>
              <w:left w:val="single" w:sz="4" w:space="0" w:color="auto"/>
              <w:bottom w:val="single" w:sz="4" w:space="0" w:color="auto"/>
              <w:right w:val="single" w:sz="4" w:space="0" w:color="auto"/>
            </w:tcBorders>
            <w:shd w:val="clear" w:color="auto" w:fill="auto"/>
            <w:hideMark/>
          </w:tcPr>
          <w:p w14:paraId="7BBAE137" w14:textId="77777777" w:rsidR="00F0675B" w:rsidRPr="00D80F51" w:rsidRDefault="00F0675B" w:rsidP="00F0675B">
            <w:pPr>
              <w:spacing w:after="0" w:line="240" w:lineRule="auto"/>
              <w:jc w:val="center"/>
              <w:rPr>
                <w:rFonts w:ascii="Tahoma" w:eastAsia="Times New Roman" w:hAnsi="Tahoma" w:cs="Tahoma"/>
                <w:bCs/>
                <w:lang w:eastAsia="ru-RU"/>
              </w:rPr>
            </w:pPr>
            <w:r w:rsidRPr="009E48D0">
              <w:rPr>
                <w:rFonts w:ascii="Tahoma" w:hAnsi="Tahoma" w:cs="Tahoma"/>
                <w:bCs/>
              </w:rPr>
              <w:t>Предложение Участника закупки</w:t>
            </w:r>
          </w:p>
        </w:tc>
      </w:tr>
      <w:tr w:rsidR="00655105" w:rsidRPr="00D80F51" w14:paraId="560DE601" w14:textId="77777777" w:rsidTr="00F0675B">
        <w:trPr>
          <w:trHeight w:val="126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1AD94" w14:textId="77777777" w:rsidR="00655105" w:rsidRPr="00D80F51" w:rsidRDefault="00655105" w:rsidP="00655105">
            <w:pPr>
              <w:spacing w:after="0" w:line="240" w:lineRule="auto"/>
              <w:jc w:val="center"/>
              <w:rPr>
                <w:rFonts w:ascii="Tahoma" w:eastAsia="Times New Roman" w:hAnsi="Tahoma" w:cs="Tahoma"/>
                <w:lang w:eastAsia="ru-RU"/>
              </w:rPr>
            </w:pPr>
            <w:r w:rsidRPr="00D80F51">
              <w:rPr>
                <w:rFonts w:ascii="Tahoma" w:eastAsia="Times New Roman" w:hAnsi="Tahoma" w:cs="Tahoma"/>
                <w:lang w:eastAsia="ru-RU"/>
              </w:rPr>
              <w:t>1</w:t>
            </w:r>
          </w:p>
        </w:tc>
        <w:tc>
          <w:tcPr>
            <w:tcW w:w="7513" w:type="dxa"/>
            <w:tcBorders>
              <w:top w:val="single" w:sz="4" w:space="0" w:color="auto"/>
              <w:left w:val="nil"/>
              <w:bottom w:val="single" w:sz="4" w:space="0" w:color="auto"/>
              <w:right w:val="single" w:sz="4" w:space="0" w:color="auto"/>
            </w:tcBorders>
            <w:vAlign w:val="center"/>
          </w:tcPr>
          <w:p w14:paraId="1F0FF380" w14:textId="289B1CD4" w:rsidR="00655105" w:rsidRDefault="00655105" w:rsidP="00655105">
            <w:pPr>
              <w:spacing w:after="0" w:line="240" w:lineRule="auto"/>
              <w:ind w:firstLine="373"/>
              <w:jc w:val="both"/>
              <w:rPr>
                <w:rFonts w:ascii="Tahoma" w:hAnsi="Tahoma" w:cs="Tahoma"/>
              </w:rPr>
            </w:pPr>
            <w:r>
              <w:rPr>
                <w:rFonts w:ascii="Tahoma" w:hAnsi="Tahoma" w:cs="Tahoma"/>
              </w:rPr>
              <w:t>О</w:t>
            </w:r>
            <w:r w:rsidRPr="009F6C35">
              <w:rPr>
                <w:rFonts w:ascii="Tahoma" w:hAnsi="Tahoma" w:cs="Tahoma"/>
              </w:rPr>
              <w:t xml:space="preserve">казание услуг </w:t>
            </w:r>
            <w:r w:rsidRPr="004D631D">
              <w:rPr>
                <w:rFonts w:ascii="Tahoma" w:hAnsi="Tahoma" w:cs="Tahoma"/>
              </w:rPr>
              <w:t xml:space="preserve">по </w:t>
            </w:r>
            <w:r w:rsidR="0019799A" w:rsidRPr="00520AEF">
              <w:rPr>
                <w:rFonts w:ascii="Tahoma" w:hAnsi="Tahoma" w:cs="Tahoma"/>
                <w:szCs w:val="24"/>
              </w:rPr>
              <w:t>зачистке</w:t>
            </w:r>
            <w:r w:rsidR="0019799A">
              <w:rPr>
                <w:rFonts w:ascii="Tahoma" w:hAnsi="Tahoma" w:cs="Tahoma"/>
                <w:szCs w:val="24"/>
              </w:rPr>
              <w:t xml:space="preserve"> (с дегазацией)</w:t>
            </w:r>
            <w:r w:rsidR="0019799A" w:rsidRPr="00520AEF">
              <w:rPr>
                <w:rFonts w:ascii="Tahoma" w:hAnsi="Tahoma" w:cs="Tahoma"/>
                <w:szCs w:val="24"/>
              </w:rPr>
              <w:t xml:space="preserve">, </w:t>
            </w:r>
            <w:r w:rsidR="0019799A">
              <w:rPr>
                <w:rFonts w:ascii="Tahoma" w:hAnsi="Tahoma" w:cs="Tahoma"/>
                <w:szCs w:val="24"/>
              </w:rPr>
              <w:t>техническому диагностированию, калибровке (</w:t>
            </w:r>
            <w:r w:rsidR="0019799A" w:rsidRPr="002B5859">
              <w:rPr>
                <w:rFonts w:ascii="Tahoma" w:hAnsi="Tahoma" w:cs="Tahoma"/>
                <w:szCs w:val="24"/>
              </w:rPr>
              <w:t>градуировке) резервуара для хранения нефтепродуктов</w:t>
            </w:r>
            <w:r>
              <w:rPr>
                <w:rFonts w:ascii="Tahoma" w:hAnsi="Tahoma" w:cs="Tahoma"/>
              </w:rPr>
              <w:t>.</w:t>
            </w:r>
            <w:r w:rsidRPr="00C85B2F">
              <w:rPr>
                <w:rFonts w:ascii="Tahoma" w:hAnsi="Tahoma" w:cs="Tahoma"/>
              </w:rPr>
              <w:t xml:space="preserve">  </w:t>
            </w:r>
          </w:p>
          <w:p w14:paraId="41FD37A9" w14:textId="77777777" w:rsidR="00655105" w:rsidRPr="00C85B2F" w:rsidRDefault="00655105" w:rsidP="00655105">
            <w:pPr>
              <w:tabs>
                <w:tab w:val="left" w:pos="90"/>
              </w:tabs>
              <w:spacing w:after="0" w:line="240" w:lineRule="auto"/>
              <w:ind w:firstLine="373"/>
              <w:jc w:val="both"/>
              <w:rPr>
                <w:rFonts w:ascii="Tahoma" w:hAnsi="Tahoma" w:cs="Tahoma"/>
              </w:rPr>
            </w:pPr>
            <w:r w:rsidRPr="00C85B2F">
              <w:rPr>
                <w:rFonts w:ascii="Tahoma" w:hAnsi="Tahoma" w:cs="Tahoma"/>
              </w:rPr>
              <w:t xml:space="preserve"> </w:t>
            </w:r>
          </w:p>
          <w:p w14:paraId="65DC69C6" w14:textId="77777777" w:rsidR="00655105" w:rsidRDefault="007C1CD6" w:rsidP="0019799A">
            <w:pPr>
              <w:spacing w:after="0" w:line="240" w:lineRule="auto"/>
              <w:jc w:val="both"/>
              <w:rPr>
                <w:rFonts w:ascii="Tahoma" w:eastAsia="Calibri" w:hAnsi="Tahoma" w:cs="Tahoma"/>
                <w:iCs/>
                <w:szCs w:val="24"/>
              </w:rPr>
            </w:pPr>
            <w:r w:rsidRPr="00E4317E">
              <w:rPr>
                <w:rFonts w:ascii="Tahoma" w:eastAsia="Calibri" w:hAnsi="Tahoma" w:cs="Tahoma"/>
                <w:iCs/>
                <w:szCs w:val="24"/>
              </w:rPr>
              <w:t>Исходные данные</w:t>
            </w:r>
            <w:r>
              <w:rPr>
                <w:rFonts w:ascii="Tahoma" w:eastAsia="Calibri" w:hAnsi="Tahoma" w:cs="Tahoma"/>
                <w:iCs/>
                <w:szCs w:val="24"/>
              </w:rPr>
              <w:t>:</w:t>
            </w:r>
          </w:p>
          <w:p w14:paraId="1485EEAB" w14:textId="77777777" w:rsidR="007C1CD6" w:rsidRDefault="007C1CD6" w:rsidP="0019799A">
            <w:pPr>
              <w:spacing w:after="0" w:line="240" w:lineRule="auto"/>
              <w:jc w:val="both"/>
              <w:rPr>
                <w:rFonts w:ascii="Tahoma" w:eastAsia="Calibri" w:hAnsi="Tahoma" w:cs="Tahoma"/>
                <w:iCs/>
                <w:szCs w:val="24"/>
              </w:rPr>
            </w:pPr>
          </w:p>
          <w:p w14:paraId="1D1EE185" w14:textId="4A2C3C6C" w:rsidR="007C1CD6" w:rsidRPr="00D80F51" w:rsidRDefault="007C1CD6" w:rsidP="0019799A">
            <w:pPr>
              <w:spacing w:after="0" w:line="240" w:lineRule="auto"/>
              <w:jc w:val="both"/>
              <w:rPr>
                <w:rFonts w:ascii="Tahoma" w:eastAsia="Times New Roman" w:hAnsi="Tahoma" w:cs="Tahoma"/>
                <w:lang w:eastAsia="ru-RU"/>
              </w:rPr>
            </w:pPr>
            <w:r>
              <w:rPr>
                <w:rFonts w:ascii="Tahoma" w:hAnsi="Tahoma" w:cs="Tahoma"/>
                <w:szCs w:val="24"/>
              </w:rPr>
              <w:t>- П</w:t>
            </w:r>
            <w:r w:rsidRPr="00520AEF">
              <w:rPr>
                <w:rFonts w:ascii="Tahoma" w:hAnsi="Tahoma" w:cs="Tahoma"/>
                <w:szCs w:val="24"/>
              </w:rPr>
              <w:t>одземный</w:t>
            </w:r>
            <w:r>
              <w:rPr>
                <w:rFonts w:ascii="Tahoma" w:hAnsi="Tahoma" w:cs="Tahoma"/>
                <w:szCs w:val="24"/>
              </w:rPr>
              <w:t xml:space="preserve"> горизонтальный</w:t>
            </w:r>
            <w:r w:rsidRPr="00520AEF">
              <w:rPr>
                <w:rFonts w:ascii="Tahoma" w:hAnsi="Tahoma" w:cs="Tahoma"/>
                <w:szCs w:val="24"/>
              </w:rPr>
              <w:t xml:space="preserve"> резервуар </w:t>
            </w:r>
            <w:r>
              <w:rPr>
                <w:rFonts w:ascii="Tahoma" w:hAnsi="Tahoma" w:cs="Tahoma"/>
                <w:szCs w:val="24"/>
              </w:rPr>
              <w:t>для хранения</w:t>
            </w:r>
            <w:r w:rsidRPr="00520AEF">
              <w:rPr>
                <w:rFonts w:ascii="Tahoma" w:hAnsi="Tahoma" w:cs="Tahoma"/>
                <w:szCs w:val="24"/>
              </w:rPr>
              <w:t xml:space="preserve"> дизельного топлива</w:t>
            </w:r>
            <w:r>
              <w:rPr>
                <w:rFonts w:ascii="Tahoma" w:hAnsi="Tahoma" w:cs="Tahoma"/>
                <w:szCs w:val="24"/>
              </w:rPr>
              <w:t xml:space="preserve">. </w:t>
            </w:r>
            <w:r w:rsidRPr="00520AEF">
              <w:rPr>
                <w:rFonts w:ascii="Tahoma" w:hAnsi="Tahoma" w:cs="Tahoma"/>
                <w:szCs w:val="24"/>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44BE5D4B" w14:textId="77777777" w:rsidR="00655105" w:rsidRPr="00D80F51" w:rsidRDefault="00655105" w:rsidP="00655105">
            <w:pPr>
              <w:spacing w:after="0" w:line="240" w:lineRule="auto"/>
              <w:rPr>
                <w:rFonts w:ascii="Tahoma" w:eastAsia="Times New Roman" w:hAnsi="Tahoma" w:cs="Tahoma"/>
                <w:lang w:eastAsia="ru-RU"/>
              </w:rPr>
            </w:pPr>
          </w:p>
        </w:tc>
      </w:tr>
      <w:tr w:rsidR="00655105" w:rsidRPr="00D80F51" w14:paraId="1837E921" w14:textId="77777777" w:rsidTr="00F0675B">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3D9372" w14:textId="67A2C799" w:rsidR="00655105" w:rsidRPr="00D80F51" w:rsidRDefault="00655105" w:rsidP="00655105">
            <w:pPr>
              <w:spacing w:after="0" w:line="240" w:lineRule="auto"/>
              <w:jc w:val="center"/>
              <w:rPr>
                <w:rFonts w:ascii="Tahoma" w:eastAsia="Times New Roman" w:hAnsi="Tahoma" w:cs="Tahoma"/>
                <w:lang w:eastAsia="ru-RU"/>
              </w:rPr>
            </w:pPr>
            <w:r>
              <w:rPr>
                <w:rFonts w:ascii="Tahoma" w:eastAsia="Times New Roman" w:hAnsi="Tahoma" w:cs="Tahoma"/>
                <w:lang w:eastAsia="ru-RU"/>
              </w:rPr>
              <w:t>2</w:t>
            </w:r>
          </w:p>
        </w:tc>
        <w:tc>
          <w:tcPr>
            <w:tcW w:w="7513" w:type="dxa"/>
            <w:tcBorders>
              <w:top w:val="single" w:sz="4" w:space="0" w:color="auto"/>
              <w:left w:val="nil"/>
              <w:bottom w:val="single" w:sz="4" w:space="0" w:color="auto"/>
              <w:right w:val="single" w:sz="4" w:space="0" w:color="auto"/>
            </w:tcBorders>
            <w:vAlign w:val="center"/>
          </w:tcPr>
          <w:p w14:paraId="4BDE0537" w14:textId="77777777" w:rsidR="00655105" w:rsidRPr="00986430" w:rsidRDefault="00655105" w:rsidP="00655105">
            <w:pPr>
              <w:pStyle w:val="a8"/>
              <w:suppressAutoHyphens/>
              <w:ind w:left="321"/>
              <w:jc w:val="both"/>
              <w:rPr>
                <w:rFonts w:ascii="Tahoma" w:hAnsi="Tahoma" w:cs="Tahoma"/>
              </w:rPr>
            </w:pPr>
            <w:r w:rsidRPr="00986430">
              <w:rPr>
                <w:rFonts w:ascii="Tahoma" w:hAnsi="Tahoma" w:cs="Tahoma"/>
                <w:u w:val="single"/>
              </w:rPr>
              <w:t>Место оказания услуг:</w:t>
            </w:r>
            <w:r w:rsidRPr="00986430">
              <w:rPr>
                <w:rFonts w:ascii="Tahoma" w:hAnsi="Tahoma" w:cs="Tahoma"/>
              </w:rPr>
              <w:t xml:space="preserve"> </w:t>
            </w:r>
          </w:p>
          <w:p w14:paraId="48151699" w14:textId="36D08BBE" w:rsidR="00655105" w:rsidRPr="00D80F51" w:rsidRDefault="007C1CD6" w:rsidP="00655105">
            <w:pPr>
              <w:spacing w:after="0" w:line="240" w:lineRule="auto"/>
              <w:rPr>
                <w:rFonts w:ascii="Tahoma" w:eastAsia="Times New Roman" w:hAnsi="Tahoma" w:cs="Tahoma"/>
                <w:lang w:eastAsia="ru-RU"/>
              </w:rPr>
            </w:pPr>
            <w:r>
              <w:rPr>
                <w:rFonts w:ascii="Tahoma" w:hAnsi="Tahoma" w:cs="Tahoma"/>
                <w:iCs/>
              </w:rPr>
              <w:t>Красноярский край, г. Красноярск, ул. Коммунальная, 2, АЗС.</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77187346" w14:textId="77777777" w:rsidR="00655105" w:rsidRDefault="00655105" w:rsidP="00655105">
            <w:pPr>
              <w:spacing w:after="0" w:line="240" w:lineRule="auto"/>
              <w:rPr>
                <w:rFonts w:ascii="Tahoma" w:hAnsi="Tahoma" w:cs="Tahoma"/>
              </w:rPr>
            </w:pPr>
            <w:r w:rsidRPr="00986430">
              <w:rPr>
                <w:rFonts w:ascii="Tahoma" w:hAnsi="Tahoma" w:cs="Tahoma"/>
                <w:u w:val="single"/>
              </w:rPr>
              <w:t>Место оказания услуг</w:t>
            </w:r>
            <w:r>
              <w:rPr>
                <w:rFonts w:ascii="Tahoma" w:hAnsi="Tahoma" w:cs="Tahoma"/>
              </w:rPr>
              <w:t>:</w:t>
            </w:r>
          </w:p>
          <w:p w14:paraId="58282C4A" w14:textId="77777777" w:rsidR="00655105" w:rsidRPr="00D80F51" w:rsidRDefault="00655105" w:rsidP="00655105">
            <w:pPr>
              <w:spacing w:after="0" w:line="240" w:lineRule="auto"/>
              <w:rPr>
                <w:rFonts w:ascii="Tahoma" w:eastAsia="Times New Roman" w:hAnsi="Tahoma" w:cs="Tahoma"/>
                <w:lang w:eastAsia="ru-RU"/>
              </w:rPr>
            </w:pPr>
          </w:p>
        </w:tc>
      </w:tr>
      <w:tr w:rsidR="00655105" w:rsidRPr="00D80F51" w14:paraId="30757434" w14:textId="77777777" w:rsidTr="00014DA2">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9F8AD8" w14:textId="4C2F42C5" w:rsidR="00655105" w:rsidRDefault="00655105" w:rsidP="00655105">
            <w:pPr>
              <w:spacing w:after="0" w:line="240" w:lineRule="auto"/>
              <w:jc w:val="center"/>
              <w:rPr>
                <w:rFonts w:ascii="Tahoma" w:eastAsia="Times New Roman" w:hAnsi="Tahoma" w:cs="Tahoma"/>
                <w:lang w:eastAsia="ru-RU"/>
              </w:rPr>
            </w:pPr>
            <w:r>
              <w:rPr>
                <w:rFonts w:ascii="Tahoma" w:eastAsia="Times New Roman" w:hAnsi="Tahoma" w:cs="Tahoma"/>
                <w:lang w:eastAsia="ru-RU"/>
              </w:rPr>
              <w:t>3</w:t>
            </w:r>
          </w:p>
        </w:tc>
        <w:tc>
          <w:tcPr>
            <w:tcW w:w="7513" w:type="dxa"/>
            <w:tcBorders>
              <w:top w:val="single" w:sz="4" w:space="0" w:color="auto"/>
              <w:left w:val="nil"/>
              <w:bottom w:val="single" w:sz="4" w:space="0" w:color="auto"/>
              <w:right w:val="single" w:sz="4" w:space="0" w:color="auto"/>
            </w:tcBorders>
          </w:tcPr>
          <w:p w14:paraId="4C2159A2" w14:textId="77777777" w:rsidR="00655105" w:rsidRPr="00344C27" w:rsidRDefault="00655105" w:rsidP="00655105">
            <w:pPr>
              <w:spacing w:after="0" w:line="240" w:lineRule="auto"/>
              <w:rPr>
                <w:rFonts w:ascii="Tahoma" w:hAnsi="Tahoma" w:cs="Tahoma"/>
                <w:u w:val="single"/>
              </w:rPr>
            </w:pPr>
            <w:r w:rsidRPr="00344C27">
              <w:rPr>
                <w:rFonts w:ascii="Tahoma" w:hAnsi="Tahoma" w:cs="Tahoma"/>
                <w:u w:val="single"/>
              </w:rPr>
              <w:t>Срок оказания услуг:</w:t>
            </w:r>
          </w:p>
          <w:p w14:paraId="367869B4" w14:textId="77777777" w:rsidR="00655105" w:rsidRPr="00344C27" w:rsidRDefault="00655105" w:rsidP="00655105">
            <w:pPr>
              <w:spacing w:after="0" w:line="240" w:lineRule="auto"/>
              <w:rPr>
                <w:rFonts w:ascii="Tahoma" w:hAnsi="Tahoma" w:cs="Tahoma"/>
                <w:u w:val="single"/>
              </w:rPr>
            </w:pPr>
          </w:p>
          <w:p w14:paraId="259E416F" w14:textId="49A98277" w:rsidR="00655105" w:rsidRPr="00515CB2" w:rsidRDefault="007C1CD6" w:rsidP="00404823">
            <w:pPr>
              <w:snapToGrid w:val="0"/>
              <w:spacing w:after="120" w:line="240" w:lineRule="auto"/>
              <w:rPr>
                <w:rFonts w:ascii="Tahoma" w:hAnsi="Tahoma" w:cs="Tahoma"/>
              </w:rPr>
            </w:pPr>
            <w:r w:rsidRPr="00520AEF">
              <w:rPr>
                <w:rFonts w:ascii="Tahoma" w:hAnsi="Tahoma" w:cs="Tahoma"/>
                <w:szCs w:val="24"/>
              </w:rPr>
              <w:t xml:space="preserve">С </w:t>
            </w:r>
            <w:r>
              <w:rPr>
                <w:rFonts w:ascii="Tahoma" w:hAnsi="Tahoma" w:cs="Tahoma"/>
                <w:szCs w:val="24"/>
              </w:rPr>
              <w:t>15.05.2026</w:t>
            </w:r>
            <w:r w:rsidRPr="00520AEF">
              <w:rPr>
                <w:rFonts w:ascii="Tahoma" w:hAnsi="Tahoma" w:cs="Tahoma"/>
                <w:szCs w:val="24"/>
              </w:rPr>
              <w:t xml:space="preserve"> по </w:t>
            </w:r>
            <w:r>
              <w:rPr>
                <w:rFonts w:ascii="Tahoma" w:hAnsi="Tahoma" w:cs="Tahoma"/>
                <w:szCs w:val="24"/>
              </w:rPr>
              <w:t xml:space="preserve">15.06.2026 </w:t>
            </w:r>
            <w:r w:rsidR="00655105" w:rsidRPr="00805C64">
              <w:rPr>
                <w:rFonts w:ascii="Tahoma" w:hAnsi="Tahoma" w:cs="Tahoma"/>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20002A" w14:textId="77777777" w:rsidR="00655105" w:rsidRPr="00992D2E" w:rsidRDefault="00655105" w:rsidP="00655105">
            <w:pPr>
              <w:spacing w:after="0" w:line="240" w:lineRule="auto"/>
              <w:rPr>
                <w:rFonts w:ascii="Tahoma" w:hAnsi="Tahoma" w:cs="Tahoma"/>
                <w:u w:val="single"/>
              </w:rPr>
            </w:pPr>
            <w:r w:rsidRPr="00992D2E">
              <w:rPr>
                <w:rFonts w:ascii="Tahoma" w:hAnsi="Tahoma" w:cs="Tahoma"/>
                <w:u w:val="single"/>
              </w:rPr>
              <w:t>Срок оказания услуг:</w:t>
            </w:r>
          </w:p>
          <w:p w14:paraId="4341054F" w14:textId="3FAAAF9D" w:rsidR="00655105" w:rsidRPr="00515CB2" w:rsidRDefault="00655105" w:rsidP="00655105">
            <w:pPr>
              <w:spacing w:after="0" w:line="240" w:lineRule="auto"/>
              <w:rPr>
                <w:rFonts w:ascii="Tahoma" w:hAnsi="Tahoma" w:cs="Tahoma"/>
              </w:rPr>
            </w:pPr>
          </w:p>
        </w:tc>
      </w:tr>
      <w:tr w:rsidR="00655105" w:rsidRPr="00D80F51" w14:paraId="04CDA578" w14:textId="77777777" w:rsidTr="00014DA2">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7B247E" w14:textId="21333DD2" w:rsidR="00655105" w:rsidRDefault="00655105" w:rsidP="00655105">
            <w:pPr>
              <w:spacing w:after="0" w:line="240" w:lineRule="auto"/>
              <w:jc w:val="center"/>
              <w:rPr>
                <w:rFonts w:ascii="Tahoma" w:eastAsia="Times New Roman" w:hAnsi="Tahoma" w:cs="Tahoma"/>
                <w:lang w:eastAsia="ru-RU"/>
              </w:rPr>
            </w:pPr>
            <w:r>
              <w:rPr>
                <w:rFonts w:ascii="Tahoma" w:eastAsia="Times New Roman" w:hAnsi="Tahoma" w:cs="Tahoma"/>
                <w:lang w:eastAsia="ru-RU"/>
              </w:rPr>
              <w:t>4</w:t>
            </w:r>
          </w:p>
        </w:tc>
        <w:tc>
          <w:tcPr>
            <w:tcW w:w="7513" w:type="dxa"/>
            <w:tcBorders>
              <w:top w:val="single" w:sz="4" w:space="0" w:color="auto"/>
              <w:left w:val="nil"/>
              <w:bottom w:val="single" w:sz="4" w:space="0" w:color="auto"/>
              <w:right w:val="single" w:sz="4" w:space="0" w:color="auto"/>
            </w:tcBorders>
          </w:tcPr>
          <w:p w14:paraId="04D438A6" w14:textId="77777777" w:rsidR="007C1CD6" w:rsidRDefault="007C1CD6" w:rsidP="007C1CD6">
            <w:pPr>
              <w:pBdr>
                <w:bottom w:val="single" w:sz="4" w:space="1" w:color="auto"/>
              </w:pBdr>
              <w:spacing w:after="0" w:line="240" w:lineRule="auto"/>
              <w:jc w:val="both"/>
              <w:rPr>
                <w:rFonts w:ascii="Tahoma" w:hAnsi="Tahoma" w:cs="Tahoma"/>
              </w:rPr>
            </w:pPr>
            <w:r w:rsidRPr="00A26B2F">
              <w:rPr>
                <w:rFonts w:ascii="Tahoma" w:hAnsi="Tahoma" w:cs="Tahoma"/>
              </w:rPr>
              <w:t>Технические характеристики</w:t>
            </w:r>
            <w:r>
              <w:rPr>
                <w:rFonts w:ascii="Tahoma" w:hAnsi="Tahoma" w:cs="Tahoma"/>
              </w:rPr>
              <w:t xml:space="preserve"> оборудования</w:t>
            </w:r>
            <w:r w:rsidRPr="00A26B2F">
              <w:rPr>
                <w:rFonts w:ascii="Tahoma" w:hAnsi="Tahoma" w:cs="Tahoma"/>
              </w:rPr>
              <w:t xml:space="preserve">, объем </w:t>
            </w:r>
            <w:r>
              <w:rPr>
                <w:rFonts w:ascii="Tahoma" w:hAnsi="Tahoma" w:cs="Tahoma"/>
              </w:rPr>
              <w:t>услуг</w:t>
            </w:r>
            <w:r w:rsidRPr="004D631D">
              <w:rPr>
                <w:rFonts w:ascii="Tahoma" w:hAnsi="Tahoma" w:cs="Tahoma"/>
              </w:rPr>
              <w:t>:</w:t>
            </w:r>
          </w:p>
          <w:p w14:paraId="5C8DEC01" w14:textId="77777777" w:rsidR="007C1CD6" w:rsidRPr="004D631D" w:rsidRDefault="007C1CD6" w:rsidP="007C1CD6">
            <w:pPr>
              <w:spacing w:after="0" w:line="240" w:lineRule="auto"/>
              <w:jc w:val="both"/>
              <w:rPr>
                <w:rFonts w:ascii="Tahoma" w:hAnsi="Tahoma" w:cs="Tahoma"/>
              </w:rPr>
            </w:pPr>
          </w:p>
          <w:p w14:paraId="4BA3C8F1" w14:textId="77777777" w:rsidR="007C1CD6" w:rsidRPr="001118C4" w:rsidRDefault="007C1CD6" w:rsidP="007C1CD6">
            <w:pPr>
              <w:snapToGrid w:val="0"/>
              <w:spacing w:after="0" w:line="240" w:lineRule="auto"/>
              <w:jc w:val="both"/>
              <w:rPr>
                <w:rFonts w:ascii="Tahoma" w:hAnsi="Tahoma" w:cs="Tahoma"/>
                <w:b/>
                <w:bCs/>
                <w:szCs w:val="24"/>
              </w:rPr>
            </w:pPr>
            <w:r w:rsidRPr="001118C4">
              <w:rPr>
                <w:rFonts w:ascii="Tahoma" w:hAnsi="Tahoma" w:cs="Tahoma"/>
                <w:b/>
                <w:bCs/>
                <w:szCs w:val="24"/>
              </w:rPr>
              <w:t xml:space="preserve">1. Зачистка </w:t>
            </w:r>
            <w:r>
              <w:rPr>
                <w:rFonts w:ascii="Tahoma" w:hAnsi="Tahoma" w:cs="Tahoma"/>
                <w:b/>
                <w:bCs/>
                <w:szCs w:val="24"/>
              </w:rPr>
              <w:t xml:space="preserve">(с дегазацией) </w:t>
            </w:r>
            <w:r w:rsidRPr="001118C4">
              <w:rPr>
                <w:rFonts w:ascii="Tahoma" w:hAnsi="Tahoma" w:cs="Tahoma"/>
                <w:b/>
                <w:bCs/>
                <w:szCs w:val="24"/>
              </w:rPr>
              <w:t>резервуара:</w:t>
            </w:r>
          </w:p>
          <w:p w14:paraId="65609293" w14:textId="77777777" w:rsidR="007C1CD6" w:rsidRDefault="007C1CD6" w:rsidP="007C1CD6">
            <w:pPr>
              <w:snapToGrid w:val="0"/>
              <w:spacing w:after="0" w:line="240" w:lineRule="auto"/>
              <w:jc w:val="both"/>
              <w:rPr>
                <w:rFonts w:ascii="Tahoma" w:hAnsi="Tahoma" w:cs="Tahoma"/>
                <w:szCs w:val="24"/>
              </w:rPr>
            </w:pPr>
            <w:r w:rsidRPr="00520AEF">
              <w:rPr>
                <w:rFonts w:ascii="Tahoma" w:hAnsi="Tahoma" w:cs="Tahoma"/>
                <w:szCs w:val="24"/>
              </w:rPr>
              <w:t>- Резервуар</w:t>
            </w:r>
            <w:r w:rsidRPr="00347A8A">
              <w:rPr>
                <w:rFonts w:ascii="Tahoma" w:hAnsi="Tahoma" w:cs="Tahoma"/>
                <w:szCs w:val="24"/>
              </w:rPr>
              <w:t xml:space="preserve"> </w:t>
            </w:r>
            <w:r>
              <w:rPr>
                <w:rFonts w:ascii="Tahoma" w:hAnsi="Tahoma" w:cs="Tahoma"/>
                <w:szCs w:val="24"/>
              </w:rPr>
              <w:t>подземный</w:t>
            </w:r>
            <w:r w:rsidRPr="00520AEF">
              <w:rPr>
                <w:rFonts w:ascii="Tahoma" w:hAnsi="Tahoma" w:cs="Tahoma"/>
                <w:szCs w:val="24"/>
              </w:rPr>
              <w:t xml:space="preserve"> из-под дизельного топлива объемом </w:t>
            </w:r>
            <w:r>
              <w:rPr>
                <w:rFonts w:ascii="Tahoma" w:hAnsi="Tahoma" w:cs="Tahoma"/>
                <w:szCs w:val="24"/>
              </w:rPr>
              <w:t xml:space="preserve">50 </w:t>
            </w:r>
            <w:r w:rsidRPr="00520AEF">
              <w:rPr>
                <w:rFonts w:ascii="Tahoma" w:hAnsi="Tahoma" w:cs="Tahoma"/>
                <w:szCs w:val="24"/>
              </w:rPr>
              <w:t>м³</w:t>
            </w:r>
            <w:r>
              <w:rPr>
                <w:rFonts w:ascii="Tahoma" w:hAnsi="Tahoma" w:cs="Tahoma"/>
                <w:szCs w:val="24"/>
              </w:rPr>
              <w:t xml:space="preserve"> в количестве 1 шт.;</w:t>
            </w:r>
          </w:p>
          <w:p w14:paraId="44E4071D" w14:textId="77777777" w:rsidR="007C1CD6" w:rsidRDefault="007C1CD6" w:rsidP="007C1CD6">
            <w:pPr>
              <w:pStyle w:val="a8"/>
              <w:tabs>
                <w:tab w:val="left" w:pos="487"/>
              </w:tabs>
              <w:spacing w:after="0" w:line="240" w:lineRule="auto"/>
              <w:ind w:left="62"/>
              <w:jc w:val="both"/>
              <w:rPr>
                <w:rFonts w:ascii="Tahoma" w:hAnsi="Tahoma" w:cs="Tahoma"/>
                <w:b/>
                <w:spacing w:val="1"/>
              </w:rPr>
            </w:pPr>
            <w:r>
              <w:rPr>
                <w:rFonts w:ascii="Tahoma" w:hAnsi="Tahoma" w:cs="Tahoma"/>
                <w:spacing w:val="1"/>
              </w:rPr>
              <w:t xml:space="preserve">     1.1.  п</w:t>
            </w:r>
            <w:r w:rsidRPr="007A7EF4">
              <w:rPr>
                <w:rFonts w:ascii="Tahoma" w:hAnsi="Tahoma" w:cs="Tahoma"/>
                <w:spacing w:val="1"/>
              </w:rPr>
              <w:t xml:space="preserve">роведение дегазации </w:t>
            </w:r>
            <w:r>
              <w:rPr>
                <w:rFonts w:ascii="Tahoma" w:hAnsi="Tahoma" w:cs="Tahoma"/>
                <w:spacing w:val="1"/>
              </w:rPr>
              <w:t xml:space="preserve">резервуара </w:t>
            </w:r>
            <w:r w:rsidRPr="007A7EF4">
              <w:rPr>
                <w:rFonts w:ascii="Tahoma" w:hAnsi="Tahoma" w:cs="Tahoma"/>
                <w:spacing w:val="1"/>
              </w:rPr>
              <w:t>с приведением к нормам ПД</w:t>
            </w:r>
            <w:r>
              <w:rPr>
                <w:rFonts w:ascii="Tahoma" w:hAnsi="Tahoma" w:cs="Tahoma"/>
                <w:spacing w:val="1"/>
              </w:rPr>
              <w:t xml:space="preserve">К </w:t>
            </w:r>
            <w:r w:rsidRPr="009269CB">
              <w:rPr>
                <w:rFonts w:ascii="Arial" w:eastAsia="Times New Roman" w:hAnsi="Arial" w:cs="Arial"/>
                <w:color w:val="222224"/>
                <w:sz w:val="23"/>
                <w:szCs w:val="23"/>
                <w:lang w:eastAsia="ru-RU"/>
              </w:rPr>
              <w:t>пока концентрация вредных паров не достигнет значений, предусмотренных санитарными нормами</w:t>
            </w:r>
            <w:r>
              <w:rPr>
                <w:rFonts w:ascii="Arial" w:eastAsia="Times New Roman" w:hAnsi="Arial" w:cs="Arial"/>
                <w:color w:val="222224"/>
                <w:sz w:val="23"/>
                <w:szCs w:val="23"/>
                <w:lang w:eastAsia="ru-RU"/>
              </w:rPr>
              <w:t>;</w:t>
            </w:r>
          </w:p>
          <w:p w14:paraId="7AF1CB15" w14:textId="77777777" w:rsidR="007C1CD6" w:rsidRDefault="007C1CD6" w:rsidP="007C1CD6">
            <w:pPr>
              <w:pStyle w:val="a8"/>
              <w:tabs>
                <w:tab w:val="left" w:pos="464"/>
              </w:tabs>
              <w:spacing w:after="0" w:line="240" w:lineRule="auto"/>
              <w:ind w:left="0" w:hanging="314"/>
              <w:jc w:val="both"/>
              <w:rPr>
                <w:rFonts w:ascii="Tahoma" w:hAnsi="Tahoma" w:cs="Tahoma"/>
                <w:spacing w:val="1"/>
              </w:rPr>
            </w:pPr>
            <w:r>
              <w:rPr>
                <w:rFonts w:ascii="Tahoma" w:hAnsi="Tahoma" w:cs="Tahoma"/>
                <w:spacing w:val="1"/>
              </w:rPr>
              <w:t xml:space="preserve">          1.2. </w:t>
            </w:r>
            <w:r w:rsidRPr="008F0BE8">
              <w:rPr>
                <w:rFonts w:ascii="Tahoma" w:hAnsi="Tahoma" w:cs="Tahoma"/>
                <w:spacing w:val="1"/>
              </w:rPr>
              <w:t xml:space="preserve">извлечение нефтешлама </w:t>
            </w:r>
            <w:r>
              <w:rPr>
                <w:rFonts w:ascii="Tahoma" w:hAnsi="Tahoma" w:cs="Tahoma"/>
                <w:spacing w:val="1"/>
              </w:rPr>
              <w:t>из</w:t>
            </w:r>
            <w:r w:rsidRPr="008F0BE8">
              <w:rPr>
                <w:rFonts w:ascii="Tahoma" w:hAnsi="Tahoma" w:cs="Tahoma"/>
                <w:spacing w:val="1"/>
              </w:rPr>
              <w:t xml:space="preserve"> </w:t>
            </w:r>
            <w:r>
              <w:rPr>
                <w:rFonts w:ascii="Tahoma" w:hAnsi="Tahoma" w:cs="Tahoma"/>
                <w:spacing w:val="1"/>
              </w:rPr>
              <w:t>резервуара</w:t>
            </w:r>
            <w:r w:rsidRPr="008F0BE8">
              <w:rPr>
                <w:rFonts w:ascii="Tahoma" w:hAnsi="Tahoma" w:cs="Tahoma"/>
                <w:spacing w:val="1"/>
              </w:rPr>
              <w:t xml:space="preserve"> с последующ</w:t>
            </w:r>
            <w:r>
              <w:rPr>
                <w:rFonts w:ascii="Tahoma" w:hAnsi="Tahoma" w:cs="Tahoma"/>
                <w:spacing w:val="1"/>
              </w:rPr>
              <w:t>ей его передачей</w:t>
            </w:r>
            <w:r w:rsidRPr="008F0BE8">
              <w:rPr>
                <w:rFonts w:ascii="Tahoma" w:hAnsi="Tahoma" w:cs="Tahoma"/>
                <w:spacing w:val="1"/>
              </w:rPr>
              <w:t xml:space="preserve"> </w:t>
            </w:r>
            <w:r>
              <w:rPr>
                <w:rFonts w:ascii="Tahoma" w:hAnsi="Tahoma" w:cs="Tahoma"/>
                <w:spacing w:val="1"/>
              </w:rPr>
              <w:t xml:space="preserve">для </w:t>
            </w:r>
            <w:r w:rsidRPr="008F0BE8">
              <w:rPr>
                <w:rFonts w:ascii="Tahoma" w:hAnsi="Tahoma" w:cs="Tahoma"/>
                <w:spacing w:val="1"/>
              </w:rPr>
              <w:t>вывоз</w:t>
            </w:r>
            <w:r>
              <w:rPr>
                <w:rFonts w:ascii="Tahoma" w:hAnsi="Tahoma" w:cs="Tahoma"/>
                <w:spacing w:val="1"/>
              </w:rPr>
              <w:t>а</w:t>
            </w:r>
            <w:r w:rsidRPr="008F0BE8">
              <w:rPr>
                <w:rFonts w:ascii="Tahoma" w:hAnsi="Tahoma" w:cs="Tahoma"/>
                <w:spacing w:val="1"/>
              </w:rPr>
              <w:t xml:space="preserve"> и </w:t>
            </w:r>
            <w:r>
              <w:rPr>
                <w:rFonts w:ascii="Tahoma" w:hAnsi="Tahoma" w:cs="Tahoma"/>
                <w:spacing w:val="1"/>
              </w:rPr>
              <w:t>утилизации/обезвреживания</w:t>
            </w:r>
            <w:r w:rsidRPr="008F0BE8">
              <w:rPr>
                <w:rFonts w:ascii="Tahoma" w:hAnsi="Tahoma" w:cs="Tahoma"/>
                <w:spacing w:val="1"/>
              </w:rPr>
              <w:t xml:space="preserve"> </w:t>
            </w:r>
            <w:r>
              <w:rPr>
                <w:rFonts w:ascii="Tahoma" w:hAnsi="Tahoma" w:cs="Tahoma"/>
                <w:spacing w:val="1"/>
              </w:rPr>
              <w:t xml:space="preserve">организации, имеющей лицензию на деятельность </w:t>
            </w:r>
            <w:r w:rsidRPr="00B80884">
              <w:rPr>
                <w:rFonts w:ascii="Tahoma" w:hAnsi="Tahoma" w:cs="Tahoma"/>
                <w:spacing w:val="1"/>
              </w:rPr>
              <w:t xml:space="preserve">по сбору, транспортированию, обработке, утилизации, обезвреживанию, размещению отходов I - IV классов опасности </w:t>
            </w:r>
            <w:r>
              <w:rPr>
                <w:rFonts w:ascii="Tahoma" w:hAnsi="Tahoma" w:cs="Tahoma"/>
                <w:spacing w:val="1"/>
              </w:rPr>
              <w:t>(нефтешлам,</w:t>
            </w:r>
            <w:r w:rsidRPr="008F0BE8">
              <w:rPr>
                <w:rFonts w:ascii="Tahoma" w:hAnsi="Tahoma" w:cs="Tahoma"/>
                <w:spacing w:val="1"/>
              </w:rPr>
              <w:t xml:space="preserve"> </w:t>
            </w:r>
            <w:r>
              <w:rPr>
                <w:rFonts w:ascii="Tahoma" w:hAnsi="Tahoma" w:cs="Tahoma"/>
                <w:spacing w:val="1"/>
              </w:rPr>
              <w:t>к</w:t>
            </w:r>
            <w:r w:rsidRPr="008F0BE8">
              <w:rPr>
                <w:rFonts w:ascii="Tahoma" w:hAnsi="Tahoma" w:cs="Tahoma"/>
                <w:spacing w:val="1"/>
              </w:rPr>
              <w:t>од ФККО – 91120002393</w:t>
            </w:r>
            <w:r>
              <w:rPr>
                <w:rFonts w:ascii="Tahoma" w:hAnsi="Tahoma" w:cs="Tahoma"/>
                <w:spacing w:val="1"/>
              </w:rPr>
              <w:t>)</w:t>
            </w:r>
            <w:r w:rsidRPr="008F0BE8">
              <w:rPr>
                <w:rFonts w:ascii="Tahoma" w:hAnsi="Tahoma" w:cs="Tahoma"/>
                <w:spacing w:val="1"/>
              </w:rPr>
              <w:t xml:space="preserve">. </w:t>
            </w:r>
          </w:p>
          <w:p w14:paraId="2908E5E2" w14:textId="77777777" w:rsidR="007C1CD6" w:rsidRPr="008F0BE8" w:rsidRDefault="007C1CD6" w:rsidP="007C1CD6">
            <w:pPr>
              <w:pStyle w:val="a8"/>
              <w:tabs>
                <w:tab w:val="left" w:pos="487"/>
              </w:tabs>
              <w:spacing w:after="0" w:line="240" w:lineRule="auto"/>
              <w:ind w:left="62"/>
              <w:jc w:val="both"/>
              <w:rPr>
                <w:rFonts w:ascii="Tahoma" w:hAnsi="Tahoma" w:cs="Tahoma"/>
                <w:spacing w:val="1"/>
              </w:rPr>
            </w:pPr>
            <w:r>
              <w:rPr>
                <w:rFonts w:ascii="Tahoma" w:hAnsi="Tahoma" w:cs="Tahoma"/>
                <w:spacing w:val="1"/>
              </w:rPr>
              <w:t xml:space="preserve">     1.3. </w:t>
            </w:r>
            <w:r w:rsidRPr="008F0BE8">
              <w:rPr>
                <w:rFonts w:ascii="Tahoma" w:hAnsi="Tahoma" w:cs="Tahoma"/>
                <w:spacing w:val="1"/>
              </w:rPr>
              <w:t>механическая зачистка внутренней поверхности резервуар</w:t>
            </w:r>
            <w:r>
              <w:rPr>
                <w:rFonts w:ascii="Tahoma" w:hAnsi="Tahoma" w:cs="Tahoma"/>
                <w:spacing w:val="1"/>
              </w:rPr>
              <w:t>а</w:t>
            </w:r>
            <w:r w:rsidRPr="008F0BE8">
              <w:rPr>
                <w:rFonts w:ascii="Tahoma" w:hAnsi="Tahoma" w:cs="Tahoma"/>
                <w:spacing w:val="1"/>
              </w:rPr>
              <w:t>;</w:t>
            </w:r>
          </w:p>
          <w:p w14:paraId="5567CF50" w14:textId="77777777" w:rsidR="007C1CD6" w:rsidRDefault="007C1CD6" w:rsidP="007C1CD6">
            <w:pPr>
              <w:pStyle w:val="a8"/>
              <w:tabs>
                <w:tab w:val="left" w:pos="487"/>
              </w:tabs>
              <w:spacing w:after="0" w:line="240" w:lineRule="auto"/>
              <w:ind w:left="62"/>
              <w:jc w:val="both"/>
              <w:rPr>
                <w:rFonts w:ascii="Tahoma" w:hAnsi="Tahoma" w:cs="Tahoma"/>
                <w:spacing w:val="1"/>
              </w:rPr>
            </w:pPr>
            <w:r>
              <w:rPr>
                <w:rFonts w:ascii="Tahoma" w:hAnsi="Tahoma" w:cs="Tahoma"/>
                <w:spacing w:val="1"/>
              </w:rPr>
              <w:t xml:space="preserve">     1.4. </w:t>
            </w:r>
            <w:r w:rsidRPr="008F0BE8">
              <w:rPr>
                <w:rFonts w:ascii="Tahoma" w:hAnsi="Tahoma" w:cs="Tahoma"/>
                <w:spacing w:val="1"/>
              </w:rPr>
              <w:t>затирка внутренней поверхности резервуар</w:t>
            </w:r>
            <w:r>
              <w:rPr>
                <w:rFonts w:ascii="Tahoma" w:hAnsi="Tahoma" w:cs="Tahoma"/>
                <w:spacing w:val="1"/>
              </w:rPr>
              <w:t>а</w:t>
            </w:r>
            <w:r w:rsidRPr="008F0BE8">
              <w:rPr>
                <w:rFonts w:ascii="Tahoma" w:hAnsi="Tahoma" w:cs="Tahoma"/>
                <w:spacing w:val="1"/>
              </w:rPr>
              <w:t xml:space="preserve"> ветошью «насухо».</w:t>
            </w:r>
          </w:p>
          <w:p w14:paraId="0A892375" w14:textId="77777777" w:rsidR="007C1CD6" w:rsidRDefault="007C1CD6" w:rsidP="007C1CD6">
            <w:pPr>
              <w:snapToGrid w:val="0"/>
              <w:spacing w:after="0" w:line="240" w:lineRule="auto"/>
              <w:jc w:val="both"/>
              <w:rPr>
                <w:rFonts w:ascii="Tahoma" w:eastAsia="Times New Roman" w:hAnsi="Tahoma" w:cs="Tahoma"/>
                <w:lang w:eastAsia="ru-RU"/>
              </w:rPr>
            </w:pPr>
            <w:r w:rsidRPr="00272FF9">
              <w:rPr>
                <w:rFonts w:ascii="Tahoma" w:eastAsia="Times New Roman" w:hAnsi="Tahoma" w:cs="Tahoma"/>
                <w:lang w:eastAsia="ru-RU"/>
              </w:rPr>
              <w:t xml:space="preserve">    Перечень подготовительных мероприятий, а также состав и последовательность операций зачистки указывается в Плане производства работ, наряде-допуске на производство работ повышенной опасности.</w:t>
            </w:r>
          </w:p>
          <w:p w14:paraId="4A21E87D" w14:textId="77777777" w:rsidR="007C1CD6" w:rsidRPr="002B5859" w:rsidRDefault="007C1CD6" w:rsidP="007C1CD6">
            <w:pPr>
              <w:pStyle w:val="a8"/>
              <w:tabs>
                <w:tab w:val="left" w:pos="487"/>
              </w:tabs>
              <w:spacing w:after="0" w:line="240" w:lineRule="auto"/>
              <w:ind w:left="62"/>
              <w:jc w:val="both"/>
              <w:rPr>
                <w:rFonts w:ascii="Tahoma" w:hAnsi="Tahoma" w:cs="Tahoma"/>
                <w:spacing w:val="1"/>
                <w:szCs w:val="24"/>
              </w:rPr>
            </w:pPr>
            <w:r>
              <w:rPr>
                <w:rFonts w:ascii="Tahoma" w:hAnsi="Tahoma" w:cs="Tahoma"/>
                <w:b/>
                <w:spacing w:val="1"/>
              </w:rPr>
              <w:t xml:space="preserve">     2</w:t>
            </w:r>
            <w:r w:rsidRPr="008F0BE8">
              <w:rPr>
                <w:rFonts w:ascii="Tahoma" w:hAnsi="Tahoma" w:cs="Tahoma"/>
                <w:b/>
                <w:spacing w:val="1"/>
              </w:rPr>
              <w:t>.</w:t>
            </w:r>
            <w:r w:rsidRPr="008F0BE8">
              <w:rPr>
                <w:rFonts w:ascii="Tahoma" w:hAnsi="Tahoma" w:cs="Tahoma"/>
                <w:spacing w:val="1"/>
              </w:rPr>
              <w:t xml:space="preserve"> </w:t>
            </w:r>
            <w:r w:rsidRPr="008F0BE8">
              <w:rPr>
                <w:rFonts w:ascii="Tahoma" w:hAnsi="Tahoma" w:cs="Tahoma"/>
                <w:b/>
                <w:spacing w:val="1"/>
              </w:rPr>
              <w:t xml:space="preserve">Проведение технического диагностирования </w:t>
            </w:r>
            <w:r w:rsidRPr="002B5859">
              <w:rPr>
                <w:rFonts w:ascii="Tahoma" w:hAnsi="Tahoma" w:cs="Tahoma"/>
                <w:b/>
                <w:spacing w:val="1"/>
                <w:szCs w:val="24"/>
              </w:rPr>
              <w:t>резервуара:</w:t>
            </w:r>
          </w:p>
          <w:p w14:paraId="11E0EAF7" w14:textId="77777777" w:rsidR="007C1CD6" w:rsidRPr="002B5859" w:rsidRDefault="007C1CD6" w:rsidP="007C1CD6">
            <w:pPr>
              <w:pStyle w:val="a8"/>
              <w:tabs>
                <w:tab w:val="left" w:pos="487"/>
              </w:tabs>
              <w:spacing w:after="0" w:line="240" w:lineRule="auto"/>
              <w:ind w:left="62"/>
              <w:jc w:val="both"/>
              <w:rPr>
                <w:rFonts w:ascii="Tahoma" w:hAnsi="Tahoma" w:cs="Tahoma"/>
                <w:spacing w:val="1"/>
                <w:szCs w:val="24"/>
              </w:rPr>
            </w:pPr>
            <w:r w:rsidRPr="002B5859">
              <w:rPr>
                <w:rFonts w:ascii="Tahoma" w:hAnsi="Tahoma" w:cs="Tahoma"/>
                <w:spacing w:val="1"/>
                <w:szCs w:val="24"/>
              </w:rPr>
              <w:t xml:space="preserve">- резервуар для хранения светлых нефтепродуктов (дизельное топливо) объемом </w:t>
            </w:r>
            <w:r>
              <w:rPr>
                <w:rFonts w:ascii="Tahoma" w:hAnsi="Tahoma" w:cs="Tahoma"/>
                <w:spacing w:val="1"/>
                <w:szCs w:val="24"/>
              </w:rPr>
              <w:t>50</w:t>
            </w:r>
            <w:r w:rsidRPr="002B5859">
              <w:rPr>
                <w:rFonts w:ascii="Tahoma" w:hAnsi="Tahoma" w:cs="Tahoma"/>
                <w:spacing w:val="1"/>
                <w:szCs w:val="24"/>
              </w:rPr>
              <w:t xml:space="preserve"> м</w:t>
            </w:r>
            <w:r w:rsidRPr="002B5859">
              <w:rPr>
                <w:rFonts w:ascii="Tahoma" w:hAnsi="Tahoma" w:cs="Tahoma"/>
                <w:spacing w:val="1"/>
                <w:szCs w:val="24"/>
                <w:vertAlign w:val="superscript"/>
              </w:rPr>
              <w:t xml:space="preserve">3 </w:t>
            </w:r>
            <w:r>
              <w:rPr>
                <w:rFonts w:ascii="Tahoma" w:hAnsi="Tahoma" w:cs="Tahoma"/>
                <w:szCs w:val="24"/>
              </w:rPr>
              <w:t>в количестве 1 шт.</w:t>
            </w:r>
          </w:p>
          <w:p w14:paraId="7CA2BA40" w14:textId="77777777" w:rsidR="007C1CD6" w:rsidRPr="008F0BE8" w:rsidRDefault="007C1CD6" w:rsidP="007C1CD6">
            <w:pPr>
              <w:spacing w:after="0" w:line="240" w:lineRule="auto"/>
              <w:jc w:val="both"/>
              <w:rPr>
                <w:rFonts w:ascii="Tahoma" w:hAnsi="Tahoma" w:cs="Tahoma"/>
              </w:rPr>
            </w:pPr>
            <w:r w:rsidRPr="002B5859">
              <w:rPr>
                <w:rFonts w:ascii="Tahoma" w:hAnsi="Tahoma" w:cs="Tahoma"/>
                <w:szCs w:val="24"/>
              </w:rPr>
              <w:t xml:space="preserve">  Исполнитель в рамках оказания услуг по проведению технического диагностирования выполняет</w:t>
            </w:r>
            <w:r w:rsidRPr="008F0BE8">
              <w:rPr>
                <w:rFonts w:ascii="Tahoma" w:hAnsi="Tahoma" w:cs="Tahoma"/>
              </w:rPr>
              <w:t>:</w:t>
            </w:r>
          </w:p>
          <w:p w14:paraId="09D0361E" w14:textId="77777777" w:rsidR="007C1CD6" w:rsidRPr="008F0BE8" w:rsidRDefault="007C1CD6" w:rsidP="007C1CD6">
            <w:pPr>
              <w:numPr>
                <w:ilvl w:val="0"/>
                <w:numId w:val="48"/>
              </w:numPr>
              <w:tabs>
                <w:tab w:val="left" w:pos="87"/>
                <w:tab w:val="left" w:pos="646"/>
              </w:tabs>
              <w:spacing w:after="0" w:line="240" w:lineRule="auto"/>
              <w:ind w:firstLine="87"/>
              <w:jc w:val="both"/>
              <w:rPr>
                <w:rFonts w:ascii="Tahoma" w:hAnsi="Tahoma" w:cs="Tahoma"/>
              </w:rPr>
            </w:pPr>
            <w:r w:rsidRPr="008F0BE8">
              <w:rPr>
                <w:rFonts w:ascii="Tahoma" w:hAnsi="Tahoma" w:cs="Tahoma"/>
              </w:rPr>
              <w:t>визуальный осмотр и измерение размеров всех элементов металлоконструкций резервуара с наружной и внутренней стороны;</w:t>
            </w:r>
          </w:p>
          <w:p w14:paraId="13B8E2F6" w14:textId="77777777" w:rsidR="007C1CD6" w:rsidRPr="008F0BE8" w:rsidRDefault="007C1CD6" w:rsidP="007C1CD6">
            <w:pPr>
              <w:numPr>
                <w:ilvl w:val="0"/>
                <w:numId w:val="48"/>
              </w:numPr>
              <w:spacing w:after="0" w:line="240" w:lineRule="auto"/>
              <w:ind w:firstLine="87"/>
              <w:jc w:val="both"/>
              <w:rPr>
                <w:rFonts w:ascii="Tahoma" w:hAnsi="Tahoma" w:cs="Tahoma"/>
              </w:rPr>
            </w:pPr>
            <w:r w:rsidRPr="008F0BE8">
              <w:rPr>
                <w:rFonts w:ascii="Tahoma" w:hAnsi="Tahoma" w:cs="Tahoma"/>
              </w:rPr>
              <w:t>измерение фактических толщин элементов резервуара;</w:t>
            </w:r>
          </w:p>
          <w:p w14:paraId="36E7A47A" w14:textId="77777777" w:rsidR="007C1CD6" w:rsidRPr="008F0BE8" w:rsidRDefault="007C1CD6" w:rsidP="007C1CD6">
            <w:pPr>
              <w:numPr>
                <w:ilvl w:val="0"/>
                <w:numId w:val="48"/>
              </w:numPr>
              <w:spacing w:after="0" w:line="240" w:lineRule="auto"/>
              <w:ind w:firstLine="87"/>
              <w:jc w:val="both"/>
              <w:rPr>
                <w:rFonts w:ascii="Tahoma" w:hAnsi="Tahoma" w:cs="Tahoma"/>
              </w:rPr>
            </w:pPr>
            <w:r w:rsidRPr="008F0BE8">
              <w:rPr>
                <w:rFonts w:ascii="Tahoma" w:hAnsi="Tahoma" w:cs="Tahoma"/>
              </w:rPr>
              <w:t>измерение толщины патрубков и люков-лазов;</w:t>
            </w:r>
          </w:p>
          <w:p w14:paraId="6F9D9D21" w14:textId="77777777" w:rsidR="007C1CD6" w:rsidRPr="008F0BE8" w:rsidRDefault="007C1CD6" w:rsidP="007C1CD6">
            <w:pPr>
              <w:numPr>
                <w:ilvl w:val="0"/>
                <w:numId w:val="48"/>
              </w:numPr>
              <w:spacing w:after="0" w:line="240" w:lineRule="auto"/>
              <w:ind w:firstLine="87"/>
              <w:jc w:val="both"/>
              <w:rPr>
                <w:rFonts w:ascii="Tahoma" w:hAnsi="Tahoma" w:cs="Tahoma"/>
              </w:rPr>
            </w:pPr>
            <w:r w:rsidRPr="008F0BE8">
              <w:rPr>
                <w:rFonts w:ascii="Tahoma" w:hAnsi="Tahoma" w:cs="Tahoma"/>
              </w:rPr>
              <w:t>измерение отклонений, образующих стенки от вертикали;</w:t>
            </w:r>
          </w:p>
          <w:p w14:paraId="0CA1FFC4" w14:textId="77777777" w:rsidR="007C1CD6" w:rsidRPr="008F0BE8" w:rsidRDefault="007C1CD6" w:rsidP="007C1CD6">
            <w:pPr>
              <w:numPr>
                <w:ilvl w:val="0"/>
                <w:numId w:val="48"/>
              </w:numPr>
              <w:spacing w:after="0" w:line="240" w:lineRule="auto"/>
              <w:ind w:firstLine="87"/>
              <w:jc w:val="both"/>
              <w:rPr>
                <w:rFonts w:ascii="Tahoma" w:hAnsi="Tahoma" w:cs="Tahoma"/>
              </w:rPr>
            </w:pPr>
            <w:r w:rsidRPr="008F0BE8">
              <w:rPr>
                <w:rFonts w:ascii="Tahoma" w:hAnsi="Tahoma" w:cs="Tahoma"/>
              </w:rPr>
              <w:t>контроль сварных соединений стенки неразрушающими методами;</w:t>
            </w:r>
          </w:p>
          <w:p w14:paraId="3DDDB096" w14:textId="77777777" w:rsidR="007C1CD6" w:rsidRPr="008F0BE8" w:rsidRDefault="007C1CD6" w:rsidP="007C1CD6">
            <w:pPr>
              <w:numPr>
                <w:ilvl w:val="0"/>
                <w:numId w:val="48"/>
              </w:numPr>
              <w:spacing w:after="0" w:line="240" w:lineRule="auto"/>
              <w:ind w:firstLine="87"/>
              <w:jc w:val="both"/>
              <w:rPr>
                <w:rFonts w:ascii="Tahoma" w:hAnsi="Tahoma" w:cs="Tahoma"/>
              </w:rPr>
            </w:pPr>
            <w:r w:rsidRPr="008F0BE8">
              <w:rPr>
                <w:rFonts w:ascii="Tahoma" w:hAnsi="Tahoma" w:cs="Tahoma"/>
              </w:rPr>
              <w:t xml:space="preserve">анализ состояния резервуара, разработка рекомендаций по </w:t>
            </w:r>
            <w:r>
              <w:rPr>
                <w:rFonts w:ascii="Tahoma" w:hAnsi="Tahoma" w:cs="Tahoma"/>
              </w:rPr>
              <w:t>его</w:t>
            </w:r>
            <w:r w:rsidRPr="008F0BE8">
              <w:rPr>
                <w:rFonts w:ascii="Tahoma" w:hAnsi="Tahoma" w:cs="Tahoma"/>
              </w:rPr>
              <w:t xml:space="preserve"> дальнейшей эксплуатации, ремонту или исключению из эксплуатации;</w:t>
            </w:r>
          </w:p>
          <w:p w14:paraId="7CCC2EAC" w14:textId="77777777" w:rsidR="007C1CD6" w:rsidRPr="008F0BE8" w:rsidRDefault="007C1CD6" w:rsidP="007C1CD6">
            <w:pPr>
              <w:numPr>
                <w:ilvl w:val="0"/>
                <w:numId w:val="48"/>
              </w:numPr>
              <w:spacing w:after="0" w:line="240" w:lineRule="auto"/>
              <w:ind w:firstLine="87"/>
              <w:jc w:val="both"/>
              <w:rPr>
                <w:rFonts w:ascii="Tahoma" w:hAnsi="Tahoma" w:cs="Tahoma"/>
              </w:rPr>
            </w:pPr>
            <w:r w:rsidRPr="008F0BE8">
              <w:rPr>
                <w:rFonts w:ascii="Tahoma" w:hAnsi="Tahoma" w:cs="Tahoma"/>
              </w:rPr>
              <w:t>составление технического заключения по результатам обследования, включающего ведомость дефектов с указанием их координат на эскизах или чертежах.</w:t>
            </w:r>
          </w:p>
          <w:p w14:paraId="402787ED" w14:textId="77777777" w:rsidR="007C1CD6" w:rsidRDefault="007C1CD6" w:rsidP="007C1CD6">
            <w:pPr>
              <w:pStyle w:val="a8"/>
              <w:tabs>
                <w:tab w:val="left" w:pos="487"/>
              </w:tabs>
              <w:spacing w:after="0" w:line="240" w:lineRule="auto"/>
              <w:ind w:left="62"/>
              <w:jc w:val="both"/>
              <w:rPr>
                <w:rFonts w:ascii="Tahoma" w:hAnsi="Tahoma" w:cs="Tahoma"/>
                <w:b/>
                <w:spacing w:val="1"/>
              </w:rPr>
            </w:pPr>
            <w:r>
              <w:rPr>
                <w:rFonts w:ascii="Tahoma" w:hAnsi="Tahoma" w:cs="Tahoma"/>
                <w:spacing w:val="1"/>
              </w:rPr>
              <w:t xml:space="preserve">     3</w:t>
            </w:r>
            <w:r w:rsidRPr="008F0BE8">
              <w:rPr>
                <w:rFonts w:ascii="Tahoma" w:hAnsi="Tahoma" w:cs="Tahoma"/>
                <w:b/>
                <w:spacing w:val="1"/>
              </w:rPr>
              <w:t>.</w:t>
            </w:r>
            <w:r>
              <w:rPr>
                <w:rFonts w:ascii="Tahoma" w:hAnsi="Tahoma" w:cs="Tahoma"/>
                <w:spacing w:val="1"/>
              </w:rPr>
              <w:t xml:space="preserve"> </w:t>
            </w:r>
            <w:r>
              <w:rPr>
                <w:rFonts w:ascii="Tahoma" w:hAnsi="Tahoma" w:cs="Tahoma"/>
                <w:b/>
                <w:spacing w:val="1"/>
              </w:rPr>
              <w:t>К</w:t>
            </w:r>
            <w:r w:rsidRPr="008F0BE8">
              <w:rPr>
                <w:rFonts w:ascii="Tahoma" w:hAnsi="Tahoma" w:cs="Tahoma"/>
                <w:b/>
                <w:spacing w:val="1"/>
              </w:rPr>
              <w:t>алибровк</w:t>
            </w:r>
            <w:r>
              <w:rPr>
                <w:rFonts w:ascii="Tahoma" w:hAnsi="Tahoma" w:cs="Tahoma"/>
                <w:b/>
                <w:spacing w:val="1"/>
              </w:rPr>
              <w:t>а</w:t>
            </w:r>
            <w:r w:rsidRPr="008F0BE8">
              <w:rPr>
                <w:rFonts w:ascii="Tahoma" w:hAnsi="Tahoma" w:cs="Tahoma"/>
                <w:b/>
                <w:spacing w:val="1"/>
              </w:rPr>
              <w:t xml:space="preserve"> (градуировк</w:t>
            </w:r>
            <w:r>
              <w:rPr>
                <w:rFonts w:ascii="Tahoma" w:hAnsi="Tahoma" w:cs="Tahoma"/>
                <w:b/>
                <w:spacing w:val="1"/>
              </w:rPr>
              <w:t>а</w:t>
            </w:r>
            <w:r w:rsidRPr="008F0BE8">
              <w:rPr>
                <w:rFonts w:ascii="Tahoma" w:hAnsi="Tahoma" w:cs="Tahoma"/>
                <w:b/>
                <w:spacing w:val="1"/>
              </w:rPr>
              <w:t>) резервуар</w:t>
            </w:r>
            <w:r>
              <w:rPr>
                <w:rFonts w:ascii="Tahoma" w:hAnsi="Tahoma" w:cs="Tahoma"/>
                <w:b/>
                <w:spacing w:val="1"/>
              </w:rPr>
              <w:t>а</w:t>
            </w:r>
            <w:r w:rsidRPr="008F0BE8">
              <w:rPr>
                <w:rFonts w:ascii="Tahoma" w:hAnsi="Tahoma" w:cs="Tahoma"/>
                <w:b/>
                <w:spacing w:val="1"/>
              </w:rPr>
              <w:t>:</w:t>
            </w:r>
          </w:p>
          <w:p w14:paraId="47966A49" w14:textId="77777777" w:rsidR="007C1CD6" w:rsidRPr="008F0BE8" w:rsidRDefault="007C1CD6" w:rsidP="007C1CD6">
            <w:pPr>
              <w:pStyle w:val="a8"/>
              <w:tabs>
                <w:tab w:val="left" w:pos="487"/>
              </w:tabs>
              <w:spacing w:after="0" w:line="240" w:lineRule="auto"/>
              <w:ind w:left="62"/>
              <w:jc w:val="both"/>
              <w:rPr>
                <w:rFonts w:ascii="Tahoma" w:hAnsi="Tahoma" w:cs="Tahoma"/>
                <w:spacing w:val="1"/>
              </w:rPr>
            </w:pPr>
            <w:r>
              <w:rPr>
                <w:rFonts w:ascii="Tahoma" w:hAnsi="Tahoma" w:cs="Tahoma"/>
                <w:spacing w:val="1"/>
              </w:rPr>
              <w:t xml:space="preserve">  Калибровке (градуировке) подлежит резервуар, соответствующий требованиям </w:t>
            </w:r>
            <w:hyperlink r:id="rId27" w:tooltip="&quot;ГОСТ Р 58404-2019 Станции и комплексы автозаправочные. Правила технической эксплуатации ...&quot; (утв. приказом Росстандарта от 25.04.2019 N 167-ст) Применяется с 01.06.2019 взамен РД ... Статус: Действующая редакция документа (действ. c 16.06.2022)" w:history="1">
              <w:r w:rsidRPr="00377A9B">
                <w:rPr>
                  <w:rStyle w:val="ac"/>
                  <w:color w:val="0000AA"/>
                </w:rPr>
                <w:t>ГОСТ Р 58404-2019</w:t>
              </w:r>
            </w:hyperlink>
            <w:r>
              <w:rPr>
                <w:rFonts w:ascii="Tahoma" w:hAnsi="Tahoma" w:cs="Tahoma"/>
                <w:spacing w:val="1"/>
              </w:rPr>
              <w:t xml:space="preserve">: </w:t>
            </w:r>
          </w:p>
          <w:p w14:paraId="70784E87" w14:textId="77777777" w:rsidR="007C1CD6" w:rsidRPr="008F0BE8" w:rsidRDefault="007C1CD6" w:rsidP="007C1CD6">
            <w:pPr>
              <w:pStyle w:val="a8"/>
              <w:tabs>
                <w:tab w:val="left" w:pos="487"/>
              </w:tabs>
              <w:spacing w:after="0" w:line="240" w:lineRule="auto"/>
              <w:ind w:left="62"/>
              <w:jc w:val="both"/>
              <w:rPr>
                <w:rFonts w:ascii="Tahoma" w:hAnsi="Tahoma" w:cs="Tahoma"/>
                <w:spacing w:val="1"/>
              </w:rPr>
            </w:pPr>
            <w:r w:rsidRPr="008F0BE8">
              <w:rPr>
                <w:rFonts w:ascii="Tahoma" w:hAnsi="Tahoma" w:cs="Tahoma"/>
                <w:spacing w:val="1"/>
              </w:rPr>
              <w:t xml:space="preserve">- резервуар для хранения светлых нефтепродуктов (дизельное топливо) объемом </w:t>
            </w:r>
            <w:r>
              <w:rPr>
                <w:rFonts w:ascii="Tahoma" w:hAnsi="Tahoma" w:cs="Tahoma"/>
                <w:spacing w:val="1"/>
              </w:rPr>
              <w:t>50</w:t>
            </w:r>
            <w:r w:rsidRPr="008F0BE8">
              <w:rPr>
                <w:rFonts w:ascii="Tahoma" w:hAnsi="Tahoma" w:cs="Tahoma"/>
                <w:spacing w:val="1"/>
              </w:rPr>
              <w:t xml:space="preserve"> м</w:t>
            </w:r>
            <w:r w:rsidRPr="008F0BE8">
              <w:rPr>
                <w:rFonts w:ascii="Tahoma" w:hAnsi="Tahoma" w:cs="Tahoma"/>
                <w:spacing w:val="1"/>
                <w:vertAlign w:val="superscript"/>
              </w:rPr>
              <w:t>3</w:t>
            </w:r>
            <w:r>
              <w:rPr>
                <w:rFonts w:ascii="Tahoma" w:hAnsi="Tahoma" w:cs="Tahoma"/>
                <w:spacing w:val="1"/>
              </w:rPr>
              <w:t xml:space="preserve"> </w:t>
            </w:r>
            <w:r>
              <w:rPr>
                <w:rFonts w:ascii="Tahoma" w:hAnsi="Tahoma" w:cs="Tahoma"/>
                <w:szCs w:val="24"/>
              </w:rPr>
              <w:t>в количестве 1 шт.</w:t>
            </w:r>
          </w:p>
          <w:p w14:paraId="52699358" w14:textId="77777777" w:rsidR="007C1CD6" w:rsidRPr="008F0BE8" w:rsidRDefault="007C1CD6" w:rsidP="007C1CD6">
            <w:pPr>
              <w:spacing w:after="0" w:line="240" w:lineRule="auto"/>
              <w:jc w:val="both"/>
              <w:rPr>
                <w:rFonts w:ascii="Tahoma" w:hAnsi="Tahoma" w:cs="Tahoma"/>
              </w:rPr>
            </w:pPr>
            <w:r>
              <w:rPr>
                <w:rFonts w:ascii="Tahoma" w:hAnsi="Tahoma" w:cs="Tahoma"/>
              </w:rPr>
              <w:t xml:space="preserve">   </w:t>
            </w:r>
            <w:r w:rsidRPr="008F0BE8">
              <w:rPr>
                <w:rFonts w:ascii="Tahoma" w:hAnsi="Tahoma" w:cs="Tahoma"/>
              </w:rPr>
              <w:t>Градуировка резервуар</w:t>
            </w:r>
            <w:r>
              <w:rPr>
                <w:rFonts w:ascii="Tahoma" w:hAnsi="Tahoma" w:cs="Tahoma"/>
              </w:rPr>
              <w:t>а</w:t>
            </w:r>
            <w:r w:rsidRPr="008F0BE8">
              <w:rPr>
                <w:rFonts w:ascii="Tahoma" w:hAnsi="Tahoma" w:cs="Tahoma"/>
              </w:rPr>
              <w:t xml:space="preserve"> осуществляется объемным методом по максимальному 100%-ому уровню наполнения резервуар</w:t>
            </w:r>
            <w:r>
              <w:rPr>
                <w:rFonts w:ascii="Tahoma" w:hAnsi="Tahoma" w:cs="Tahoma"/>
              </w:rPr>
              <w:t>а</w:t>
            </w:r>
            <w:r w:rsidRPr="008F0BE8">
              <w:rPr>
                <w:rFonts w:ascii="Tahoma" w:hAnsi="Tahoma" w:cs="Tahoma"/>
              </w:rPr>
              <w:t>, а также с предоставлением данных по 5%-ому и предельному 95%-ому уровню наполнения резервуар</w:t>
            </w:r>
            <w:r>
              <w:rPr>
                <w:rFonts w:ascii="Tahoma" w:hAnsi="Tahoma" w:cs="Tahoma"/>
              </w:rPr>
              <w:t>а</w:t>
            </w:r>
            <w:r w:rsidRPr="008F0BE8">
              <w:rPr>
                <w:rFonts w:ascii="Tahoma" w:hAnsi="Tahoma" w:cs="Tahoma"/>
              </w:rPr>
              <w:t xml:space="preserve"> (высота наполнения и объем на данных уровнях) - в соответствии с </w:t>
            </w:r>
            <w:hyperlink r:id="rId28" w:tooltip="&quot;ГОСТ 8.346-2000 Государственная система обеспечения единства измерений (ГСИ). Резервуары ...&quot; (утв. постановлением Госстандарта России от 23.04.2001 N 185-ст) Применяется с 01.01.2002 ... Статус: Действующая редакция документа (действ. c 01.07.2013" w:history="1">
              <w:r w:rsidRPr="00377A9B">
                <w:rPr>
                  <w:rStyle w:val="ac"/>
                  <w:color w:val="0000AA"/>
                </w:rPr>
                <w:t>ГОСТ 8.346-2000</w:t>
              </w:r>
            </w:hyperlink>
            <w:r w:rsidRPr="008F0BE8">
              <w:rPr>
                <w:rFonts w:ascii="Tahoma" w:hAnsi="Tahoma" w:cs="Tahoma"/>
              </w:rPr>
              <w:t>;</w:t>
            </w:r>
          </w:p>
          <w:p w14:paraId="37466C03" w14:textId="77777777" w:rsidR="007C1CD6" w:rsidRPr="008F0BE8" w:rsidRDefault="007C1CD6" w:rsidP="007C1CD6">
            <w:pPr>
              <w:spacing w:after="0" w:line="240" w:lineRule="auto"/>
              <w:jc w:val="both"/>
              <w:rPr>
                <w:rFonts w:ascii="Tahoma" w:hAnsi="Tahoma" w:cs="Tahoma"/>
              </w:rPr>
            </w:pPr>
            <w:r>
              <w:rPr>
                <w:rFonts w:ascii="Tahoma" w:hAnsi="Tahoma" w:cs="Tahoma"/>
              </w:rPr>
              <w:t xml:space="preserve">  </w:t>
            </w:r>
            <w:r w:rsidRPr="008F0BE8">
              <w:rPr>
                <w:rFonts w:ascii="Tahoma" w:hAnsi="Tahoma" w:cs="Tahoma"/>
              </w:rPr>
              <w:t xml:space="preserve"> </w:t>
            </w:r>
            <w:r>
              <w:rPr>
                <w:rFonts w:ascii="Tahoma" w:hAnsi="Tahoma" w:cs="Tahoma"/>
              </w:rPr>
              <w:t xml:space="preserve"> </w:t>
            </w:r>
            <w:r w:rsidRPr="008F0BE8">
              <w:rPr>
                <w:rFonts w:ascii="Tahoma" w:hAnsi="Tahoma" w:cs="Tahoma"/>
              </w:rPr>
              <w:t>В случае выбора электронно-оптического метода градуировка резервуар</w:t>
            </w:r>
            <w:r>
              <w:rPr>
                <w:rFonts w:ascii="Tahoma" w:hAnsi="Tahoma" w:cs="Tahoma"/>
              </w:rPr>
              <w:t>а</w:t>
            </w:r>
            <w:r w:rsidRPr="008F0BE8">
              <w:rPr>
                <w:rFonts w:ascii="Tahoma" w:hAnsi="Tahoma" w:cs="Tahoma"/>
              </w:rPr>
              <w:t xml:space="preserve"> осуществляется трехмерным лазерным сканированием в соответствии с </w:t>
            </w:r>
            <w:hyperlink r:id="rId29" w:tooltip="&quot;ГОСТ Р 8.994-2020 Государственная система обеспечения единства измерений (ГСИ). Резервуары ...&quot; (утв. приказом Росстандарта от 13.11.2020 N 1080-ст) Применяется с 01.01.2021 Статус: Действующий документ (действ. c 01.01.2021)" w:history="1">
              <w:r w:rsidRPr="00377A9B">
                <w:rPr>
                  <w:rStyle w:val="ac"/>
                  <w:color w:val="0000AA"/>
                </w:rPr>
                <w:t>ГОСТ Р 8.994-2020</w:t>
              </w:r>
            </w:hyperlink>
            <w:r>
              <w:rPr>
                <w:rFonts w:ascii="Tahoma" w:hAnsi="Tahoma" w:cs="Tahoma"/>
              </w:rPr>
              <w:t>.</w:t>
            </w:r>
          </w:p>
          <w:p w14:paraId="23AA8F26" w14:textId="77777777" w:rsidR="007C1CD6" w:rsidRPr="008F0BE8" w:rsidRDefault="007C1CD6" w:rsidP="007C1CD6">
            <w:pPr>
              <w:pStyle w:val="a8"/>
              <w:tabs>
                <w:tab w:val="left" w:pos="487"/>
              </w:tabs>
              <w:spacing w:after="0" w:line="240" w:lineRule="auto"/>
              <w:ind w:left="62"/>
              <w:jc w:val="both"/>
              <w:rPr>
                <w:rFonts w:ascii="Tahoma" w:hAnsi="Tahoma" w:cs="Tahoma"/>
                <w:spacing w:val="1"/>
              </w:rPr>
            </w:pPr>
            <w:r>
              <w:rPr>
                <w:rFonts w:ascii="Tahoma" w:hAnsi="Tahoma" w:cs="Tahoma"/>
                <w:spacing w:val="1"/>
              </w:rPr>
              <w:t xml:space="preserve">   </w:t>
            </w:r>
            <w:r w:rsidRPr="008F0BE8">
              <w:rPr>
                <w:rFonts w:ascii="Tahoma" w:hAnsi="Tahoma" w:cs="Tahoma"/>
                <w:spacing w:val="1"/>
              </w:rPr>
              <w:t>Метод калибровки (градуировки) резервуар</w:t>
            </w:r>
            <w:r>
              <w:rPr>
                <w:rFonts w:ascii="Tahoma" w:hAnsi="Tahoma" w:cs="Tahoma"/>
                <w:spacing w:val="1"/>
              </w:rPr>
              <w:t>а</w:t>
            </w:r>
            <w:r w:rsidRPr="008F0BE8">
              <w:rPr>
                <w:rFonts w:ascii="Tahoma" w:hAnsi="Tahoma" w:cs="Tahoma"/>
                <w:spacing w:val="1"/>
              </w:rPr>
              <w:t xml:space="preserve"> согласовывается Заказчиком с </w:t>
            </w:r>
            <w:r>
              <w:rPr>
                <w:rFonts w:ascii="Tahoma" w:hAnsi="Tahoma" w:cs="Tahoma"/>
                <w:spacing w:val="1"/>
              </w:rPr>
              <w:t>Исполнителем</w:t>
            </w:r>
            <w:r w:rsidRPr="008F0BE8">
              <w:rPr>
                <w:rFonts w:ascii="Tahoma" w:hAnsi="Tahoma" w:cs="Tahoma"/>
                <w:spacing w:val="1"/>
              </w:rPr>
              <w:t xml:space="preserve"> </w:t>
            </w:r>
            <w:r>
              <w:rPr>
                <w:rFonts w:ascii="Tahoma" w:hAnsi="Tahoma" w:cs="Tahoma"/>
                <w:spacing w:val="1"/>
              </w:rPr>
              <w:t>до начала оказания услуг</w:t>
            </w:r>
            <w:r w:rsidRPr="008F0BE8">
              <w:rPr>
                <w:rFonts w:ascii="Tahoma" w:hAnsi="Tahoma" w:cs="Tahoma"/>
                <w:spacing w:val="1"/>
              </w:rPr>
              <w:t xml:space="preserve">. При </w:t>
            </w:r>
            <w:r>
              <w:rPr>
                <w:rFonts w:ascii="Tahoma" w:hAnsi="Tahoma" w:cs="Tahoma"/>
                <w:spacing w:val="1"/>
              </w:rPr>
              <w:t>оказании услуг</w:t>
            </w:r>
            <w:r w:rsidRPr="008F0BE8">
              <w:rPr>
                <w:rFonts w:ascii="Tahoma" w:hAnsi="Tahoma" w:cs="Tahoma"/>
                <w:spacing w:val="1"/>
              </w:rPr>
              <w:t xml:space="preserve"> объемным методом Заказчик предоставляет поверочную жидкость (вода или дизельное топливо) в необходимом объеме с расходом не менее 15 м</w:t>
            </w:r>
            <w:r w:rsidRPr="008F0BE8">
              <w:rPr>
                <w:rFonts w:ascii="Tahoma" w:hAnsi="Tahoma" w:cs="Tahoma"/>
                <w:spacing w:val="1"/>
                <w:vertAlign w:val="superscript"/>
              </w:rPr>
              <w:t>3</w:t>
            </w:r>
            <w:r w:rsidRPr="008F0BE8">
              <w:rPr>
                <w:rFonts w:ascii="Tahoma" w:hAnsi="Tahoma" w:cs="Tahoma"/>
                <w:spacing w:val="1"/>
              </w:rPr>
              <w:t>/ч.</w:t>
            </w:r>
          </w:p>
          <w:p w14:paraId="243DE7E7" w14:textId="61427966" w:rsidR="00655105" w:rsidRPr="003B261E" w:rsidRDefault="007C1CD6" w:rsidP="007C1CD6">
            <w:pPr>
              <w:spacing w:after="0" w:line="240" w:lineRule="auto"/>
              <w:jc w:val="both"/>
              <w:rPr>
                <w:rFonts w:ascii="Tahoma" w:hAnsi="Tahoma" w:cs="Tahoma"/>
              </w:rPr>
            </w:pPr>
            <w:r>
              <w:rPr>
                <w:rFonts w:ascii="Tahoma" w:hAnsi="Tahoma" w:cs="Tahoma"/>
                <w:spacing w:val="1"/>
              </w:rPr>
              <w:t xml:space="preserve">   </w:t>
            </w:r>
            <w:r w:rsidRPr="008F0BE8">
              <w:rPr>
                <w:rFonts w:ascii="Tahoma" w:hAnsi="Tahoma" w:cs="Tahoma"/>
                <w:spacing w:val="1"/>
              </w:rPr>
              <w:t xml:space="preserve">После </w:t>
            </w:r>
            <w:r>
              <w:rPr>
                <w:rFonts w:ascii="Tahoma" w:hAnsi="Tahoma" w:cs="Tahoma"/>
                <w:spacing w:val="1"/>
              </w:rPr>
              <w:t>оказания услуг</w:t>
            </w:r>
            <w:r w:rsidRPr="008F0BE8">
              <w:rPr>
                <w:rFonts w:ascii="Tahoma" w:hAnsi="Tahoma" w:cs="Tahoma"/>
                <w:spacing w:val="1"/>
              </w:rPr>
              <w:t xml:space="preserve">, </w:t>
            </w:r>
            <w:r>
              <w:rPr>
                <w:rFonts w:ascii="Tahoma" w:hAnsi="Tahoma" w:cs="Tahoma"/>
                <w:spacing w:val="1"/>
              </w:rPr>
              <w:t xml:space="preserve">в случае применения воды в качестве </w:t>
            </w:r>
            <w:r w:rsidRPr="008F0BE8">
              <w:rPr>
                <w:rFonts w:ascii="Tahoma" w:hAnsi="Tahoma" w:cs="Tahoma"/>
                <w:spacing w:val="1"/>
              </w:rPr>
              <w:t>поверочн</w:t>
            </w:r>
            <w:r>
              <w:rPr>
                <w:rFonts w:ascii="Tahoma" w:hAnsi="Tahoma" w:cs="Tahoma"/>
                <w:spacing w:val="1"/>
              </w:rPr>
              <w:t>ой</w:t>
            </w:r>
            <w:r w:rsidRPr="008F0BE8">
              <w:rPr>
                <w:rFonts w:ascii="Tahoma" w:hAnsi="Tahoma" w:cs="Tahoma"/>
                <w:spacing w:val="1"/>
              </w:rPr>
              <w:t xml:space="preserve"> жидкост</w:t>
            </w:r>
            <w:r>
              <w:rPr>
                <w:rFonts w:ascii="Tahoma" w:hAnsi="Tahoma" w:cs="Tahoma"/>
                <w:spacing w:val="1"/>
              </w:rPr>
              <w:t xml:space="preserve">и, вода передается Исполнителю </w:t>
            </w:r>
            <w:r w:rsidRPr="005D3391">
              <w:rPr>
                <w:rFonts w:ascii="Tahoma" w:hAnsi="Tahoma" w:cs="Tahoma"/>
                <w:spacing w:val="1"/>
              </w:rPr>
              <w:t>вместе с нефтешламом из резервуара (код ФККО – 91120002393)</w:t>
            </w:r>
            <w:r>
              <w:rPr>
                <w:rFonts w:ascii="Tahoma" w:hAnsi="Tahoma" w:cs="Tahoma"/>
                <w:spacing w:val="1"/>
              </w:rPr>
              <w:t xml:space="preserve"> для последующей передачи организации, имеющей лицензию на деятельность </w:t>
            </w:r>
            <w:r w:rsidRPr="00B80884">
              <w:rPr>
                <w:rFonts w:ascii="Tahoma" w:hAnsi="Tahoma" w:cs="Tahoma"/>
                <w:spacing w:val="1"/>
              </w:rPr>
              <w:t>по сбору, транспортированию, обработке, утилизации, обезвреживанию, размещению отходов I - IV классов опасности</w:t>
            </w:r>
            <w:r>
              <w:rPr>
                <w:rFonts w:ascii="Tahoma" w:hAnsi="Tahoma" w:cs="Tahoma"/>
                <w:spacing w:val="1"/>
              </w:rPr>
              <w:t>, с целью транспортирования и утилизации/обезвреживания</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3299AB7" w14:textId="77777777" w:rsidR="007C1CD6" w:rsidRDefault="007C1CD6" w:rsidP="007C1CD6">
            <w:pPr>
              <w:pBdr>
                <w:bottom w:val="single" w:sz="4" w:space="1" w:color="auto"/>
              </w:pBdr>
              <w:spacing w:after="0" w:line="240" w:lineRule="auto"/>
              <w:jc w:val="both"/>
              <w:rPr>
                <w:rFonts w:ascii="Tahoma" w:hAnsi="Tahoma" w:cs="Tahoma"/>
              </w:rPr>
            </w:pPr>
            <w:r w:rsidRPr="00A26B2F">
              <w:rPr>
                <w:rFonts w:ascii="Tahoma" w:hAnsi="Tahoma" w:cs="Tahoma"/>
              </w:rPr>
              <w:t>Технические характеристики</w:t>
            </w:r>
            <w:r>
              <w:rPr>
                <w:rFonts w:ascii="Tahoma" w:hAnsi="Tahoma" w:cs="Tahoma"/>
              </w:rPr>
              <w:t xml:space="preserve"> оборудования</w:t>
            </w:r>
            <w:r w:rsidRPr="00A26B2F">
              <w:rPr>
                <w:rFonts w:ascii="Tahoma" w:hAnsi="Tahoma" w:cs="Tahoma"/>
              </w:rPr>
              <w:t xml:space="preserve">, объем </w:t>
            </w:r>
            <w:r>
              <w:rPr>
                <w:rFonts w:ascii="Tahoma" w:hAnsi="Tahoma" w:cs="Tahoma"/>
              </w:rPr>
              <w:t>услуг</w:t>
            </w:r>
            <w:r w:rsidRPr="004D631D">
              <w:rPr>
                <w:rFonts w:ascii="Tahoma" w:hAnsi="Tahoma" w:cs="Tahoma"/>
              </w:rPr>
              <w:t>:</w:t>
            </w:r>
          </w:p>
          <w:p w14:paraId="75F64BFA" w14:textId="20247F05" w:rsidR="00655105" w:rsidRPr="003B261E" w:rsidRDefault="00655105" w:rsidP="00655105">
            <w:pPr>
              <w:spacing w:after="0" w:line="240" w:lineRule="auto"/>
              <w:rPr>
                <w:rFonts w:ascii="Tahoma" w:hAnsi="Tahoma" w:cs="Tahoma"/>
              </w:rPr>
            </w:pPr>
          </w:p>
        </w:tc>
      </w:tr>
      <w:tr w:rsidR="00655105" w:rsidRPr="00D80F51" w14:paraId="5CA00E12" w14:textId="77777777" w:rsidTr="00014DA2">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519295" w14:textId="77777777" w:rsidR="00655105" w:rsidRDefault="00655105" w:rsidP="00655105">
            <w:pPr>
              <w:spacing w:after="0" w:line="240" w:lineRule="auto"/>
              <w:jc w:val="center"/>
              <w:rPr>
                <w:rFonts w:ascii="Tahoma" w:eastAsia="Times New Roman" w:hAnsi="Tahoma" w:cs="Tahoma"/>
                <w:lang w:eastAsia="ru-RU"/>
              </w:rPr>
            </w:pPr>
            <w:r>
              <w:rPr>
                <w:rFonts w:ascii="Tahoma" w:eastAsia="Times New Roman" w:hAnsi="Tahoma" w:cs="Tahoma"/>
                <w:lang w:eastAsia="ru-RU"/>
              </w:rPr>
              <w:t>5</w:t>
            </w:r>
          </w:p>
        </w:tc>
        <w:tc>
          <w:tcPr>
            <w:tcW w:w="7513" w:type="dxa"/>
            <w:tcBorders>
              <w:top w:val="single" w:sz="4" w:space="0" w:color="auto"/>
              <w:left w:val="nil"/>
              <w:bottom w:val="single" w:sz="4" w:space="0" w:color="auto"/>
              <w:right w:val="single" w:sz="4" w:space="0" w:color="auto"/>
            </w:tcBorders>
          </w:tcPr>
          <w:p w14:paraId="79C00D44" w14:textId="77777777" w:rsidR="00655105" w:rsidRPr="000A1AD2" w:rsidRDefault="00655105" w:rsidP="00655105">
            <w:pPr>
              <w:pStyle w:val="ad"/>
              <w:jc w:val="both"/>
              <w:rPr>
                <w:rFonts w:ascii="Tahoma" w:hAnsi="Tahoma" w:cs="Tahoma"/>
                <w:i w:val="0"/>
                <w:sz w:val="22"/>
                <w:szCs w:val="22"/>
                <w:u w:val="single"/>
                <w:lang w:val="ru-RU"/>
              </w:rPr>
            </w:pPr>
            <w:r w:rsidRPr="000A1AD2">
              <w:rPr>
                <w:rFonts w:ascii="Tahoma" w:hAnsi="Tahoma" w:cs="Tahoma"/>
                <w:i w:val="0"/>
                <w:sz w:val="22"/>
                <w:szCs w:val="22"/>
                <w:u w:val="single"/>
                <w:lang w:val="ru-RU"/>
              </w:rPr>
              <w:t>Требования к оборудованию, материалам, их технические характеристики:</w:t>
            </w:r>
          </w:p>
          <w:p w14:paraId="57C9EB54" w14:textId="77777777" w:rsidR="00655105" w:rsidRDefault="00655105" w:rsidP="00655105">
            <w:pPr>
              <w:pStyle w:val="ad"/>
              <w:jc w:val="both"/>
              <w:rPr>
                <w:rFonts w:ascii="Tahoma" w:hAnsi="Tahoma" w:cs="Tahoma"/>
                <w:i w:val="0"/>
                <w:sz w:val="22"/>
                <w:szCs w:val="22"/>
                <w:lang w:val="ru-RU"/>
              </w:rPr>
            </w:pPr>
          </w:p>
          <w:p w14:paraId="7855D8A5" w14:textId="1DD19C86" w:rsidR="00655105" w:rsidRPr="000A5846" w:rsidRDefault="00655105" w:rsidP="00655105">
            <w:pPr>
              <w:keepNext/>
              <w:keepLines/>
              <w:spacing w:line="240" w:lineRule="auto"/>
              <w:jc w:val="both"/>
              <w:outlineLvl w:val="0"/>
              <w:rPr>
                <w:rFonts w:ascii="Tahoma" w:hAnsi="Tahoma" w:cs="Tahoma"/>
              </w:rPr>
            </w:pPr>
            <w:r w:rsidRPr="000919D7">
              <w:rPr>
                <w:rFonts w:ascii="Tahoma" w:hAnsi="Tahoma" w:cs="Tahoma"/>
              </w:rPr>
              <w:t xml:space="preserve">Все </w:t>
            </w:r>
            <w:r>
              <w:rPr>
                <w:rFonts w:ascii="Tahoma" w:hAnsi="Tahoma" w:cs="Tahoma"/>
              </w:rPr>
              <w:t xml:space="preserve">услуги </w:t>
            </w:r>
            <w:r w:rsidR="00A737A5">
              <w:rPr>
                <w:rFonts w:ascii="Tahoma" w:hAnsi="Tahoma" w:cs="Tahoma"/>
              </w:rPr>
              <w:t>оказываются</w:t>
            </w:r>
            <w:r w:rsidR="00A737A5" w:rsidRPr="000919D7">
              <w:rPr>
                <w:rFonts w:ascii="Tahoma" w:hAnsi="Tahoma" w:cs="Tahoma"/>
              </w:rPr>
              <w:t xml:space="preserve"> </w:t>
            </w:r>
            <w:r w:rsidRPr="000919D7">
              <w:rPr>
                <w:rFonts w:ascii="Tahoma" w:hAnsi="Tahoma" w:cs="Tahoma"/>
              </w:rPr>
              <w:t xml:space="preserve">с использованием </w:t>
            </w:r>
            <w:r>
              <w:rPr>
                <w:rFonts w:ascii="Tahoma" w:hAnsi="Tahoma" w:cs="Tahoma"/>
              </w:rPr>
              <w:t xml:space="preserve">собственных (арендованных) </w:t>
            </w:r>
            <w:r w:rsidRPr="000919D7">
              <w:rPr>
                <w:rFonts w:ascii="Tahoma" w:hAnsi="Tahoma" w:cs="Tahoma"/>
              </w:rPr>
              <w:t xml:space="preserve">ресурсов </w:t>
            </w:r>
            <w:r>
              <w:rPr>
                <w:rFonts w:ascii="Tahoma" w:hAnsi="Tahoma" w:cs="Tahoma"/>
              </w:rPr>
              <w:t>Исполнителя</w:t>
            </w:r>
            <w:r w:rsidRPr="000A5846">
              <w:rPr>
                <w:rFonts w:ascii="Tahoma" w:hAnsi="Tahoma" w:cs="Tahoma"/>
              </w:rPr>
              <w:t xml:space="preserve"> (</w:t>
            </w:r>
            <w:r>
              <w:rPr>
                <w:rFonts w:ascii="Tahoma" w:hAnsi="Tahoma" w:cs="Tahoma"/>
              </w:rPr>
              <w:t xml:space="preserve">расходные </w:t>
            </w:r>
            <w:r w:rsidRPr="000A5846">
              <w:rPr>
                <w:rFonts w:ascii="Tahoma" w:hAnsi="Tahoma" w:cs="Tahoma"/>
              </w:rPr>
              <w:t xml:space="preserve">материалы, изделия, инструменты, конструкции, оборудование). Заказчик не несет ответственности за сохранность материалов </w:t>
            </w:r>
            <w:r>
              <w:rPr>
                <w:rFonts w:ascii="Tahoma" w:hAnsi="Tahoma" w:cs="Tahoma"/>
              </w:rPr>
              <w:t>Исполнителя</w:t>
            </w:r>
            <w:r w:rsidRPr="000A5846">
              <w:rPr>
                <w:rFonts w:ascii="Tahoma" w:hAnsi="Tahoma" w:cs="Tahoma"/>
              </w:rPr>
              <w:t>.</w:t>
            </w:r>
          </w:p>
          <w:p w14:paraId="2C87CCFA" w14:textId="5712E1DC" w:rsidR="00655105" w:rsidRPr="00D80F51" w:rsidRDefault="00655105" w:rsidP="00A737A5">
            <w:pPr>
              <w:spacing w:after="0" w:line="240" w:lineRule="auto"/>
              <w:jc w:val="both"/>
              <w:rPr>
                <w:rFonts w:ascii="Tahoma" w:eastAsia="Times New Roman" w:hAnsi="Tahoma" w:cs="Tahoma"/>
                <w:lang w:eastAsia="ru-RU"/>
              </w:rPr>
            </w:pPr>
            <w:r w:rsidRPr="000A5846">
              <w:rPr>
                <w:rFonts w:ascii="Tahoma" w:hAnsi="Tahoma" w:cs="Tahoma"/>
              </w:rPr>
              <w:t xml:space="preserve">Качество материалов и </w:t>
            </w:r>
            <w:r w:rsidRPr="008A4B81">
              <w:rPr>
                <w:rFonts w:ascii="Tahoma" w:hAnsi="Tahoma" w:cs="Tahoma"/>
              </w:rPr>
              <w:t xml:space="preserve">изделий, конструкций, применяемых </w:t>
            </w:r>
            <w:r>
              <w:rPr>
                <w:rFonts w:ascii="Tahoma" w:hAnsi="Tahoma" w:cs="Tahoma"/>
              </w:rPr>
              <w:t>Исполнителем</w:t>
            </w:r>
            <w:r w:rsidRPr="008A4B81">
              <w:rPr>
                <w:rFonts w:ascii="Tahoma" w:hAnsi="Tahoma" w:cs="Tahoma"/>
              </w:rPr>
              <w:t xml:space="preserve"> для </w:t>
            </w:r>
            <w:r>
              <w:rPr>
                <w:rFonts w:ascii="Tahoma" w:hAnsi="Tahoma" w:cs="Tahoma"/>
              </w:rPr>
              <w:t>оказания услуг</w:t>
            </w:r>
            <w:r w:rsidRPr="000A5846">
              <w:rPr>
                <w:rFonts w:ascii="Tahoma" w:hAnsi="Tahoma" w:cs="Tahoma"/>
              </w:rPr>
              <w:t>, должны соответствовать требованиям, указанным в техническом задании, государственных стандартов и техническим условиям Российской Федерации</w:t>
            </w:r>
            <w:r w:rsidRPr="00F12CE0">
              <w:rPr>
                <w:rFonts w:ascii="Tahoma" w:hAnsi="Tahoma" w:cs="Tahoma"/>
              </w:rPr>
              <w:t>, иметь соответствующие сертификаты, технические паспорта или другие документы, удостоверяющие их качество.</w:t>
            </w:r>
            <w:r>
              <w:rPr>
                <w:rFonts w:ascii="Tahoma" w:hAnsi="Tahoma" w:cs="Tahoma"/>
              </w:rPr>
              <w:t xml:space="preserve"> Применяемые материалы, изделия, конструкции должны быть новыми, т.е. не бывшими в эксплуатации, не восстановленными и не собранными из восстановленных компонентов.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CF5295" w14:textId="7ED6F942" w:rsidR="00655105" w:rsidRPr="00D80F51" w:rsidRDefault="00655105" w:rsidP="00655105">
            <w:pPr>
              <w:spacing w:after="0" w:line="240" w:lineRule="auto"/>
              <w:rPr>
                <w:rFonts w:ascii="Tahoma" w:eastAsia="Times New Roman" w:hAnsi="Tahoma" w:cs="Tahoma"/>
                <w:lang w:eastAsia="ru-RU"/>
              </w:rPr>
            </w:pPr>
            <w:r w:rsidRPr="000A1AD2">
              <w:rPr>
                <w:rFonts w:ascii="Tahoma" w:hAnsi="Tahoma" w:cs="Tahoma"/>
                <w:i/>
                <w:u w:val="single"/>
              </w:rPr>
              <w:t xml:space="preserve"> </w:t>
            </w:r>
            <w:r w:rsidRPr="000A1AD2">
              <w:rPr>
                <w:rFonts w:ascii="Tahoma" w:hAnsi="Tahoma" w:cs="Tahoma"/>
                <w:u w:val="single"/>
              </w:rPr>
              <w:t>Требования к оборудованию, материалам, их технические характеристики:</w:t>
            </w:r>
          </w:p>
        </w:tc>
      </w:tr>
      <w:tr w:rsidR="00655105" w:rsidRPr="00D80F51" w14:paraId="31F95F52" w14:textId="77777777" w:rsidTr="00487387">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48B0C5" w14:textId="77777777" w:rsidR="00655105" w:rsidRDefault="00655105" w:rsidP="00655105">
            <w:pPr>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7513" w:type="dxa"/>
            <w:tcBorders>
              <w:top w:val="single" w:sz="4" w:space="0" w:color="auto"/>
              <w:left w:val="nil"/>
              <w:bottom w:val="single" w:sz="4" w:space="0" w:color="auto"/>
              <w:right w:val="single" w:sz="4" w:space="0" w:color="auto"/>
            </w:tcBorders>
          </w:tcPr>
          <w:p w14:paraId="6C0EC921" w14:textId="77777777" w:rsidR="00655105" w:rsidRPr="00025CEB" w:rsidRDefault="00655105" w:rsidP="00655105">
            <w:pPr>
              <w:spacing w:after="0" w:line="240" w:lineRule="auto"/>
              <w:jc w:val="both"/>
              <w:rPr>
                <w:rFonts w:ascii="Tahoma" w:hAnsi="Tahoma" w:cs="Tahoma"/>
                <w:u w:val="single"/>
              </w:rPr>
            </w:pPr>
            <w:r w:rsidRPr="00025CEB">
              <w:rPr>
                <w:rFonts w:ascii="Tahoma" w:hAnsi="Tahoma" w:cs="Tahoma"/>
                <w:u w:val="single"/>
              </w:rPr>
              <w:t>Требования к безопасности оказания услуг:</w:t>
            </w:r>
          </w:p>
          <w:p w14:paraId="0E46D9E6" w14:textId="77777777" w:rsidR="00655105" w:rsidRPr="00025CEB" w:rsidRDefault="00655105" w:rsidP="00655105">
            <w:pPr>
              <w:spacing w:after="0" w:line="240" w:lineRule="auto"/>
              <w:jc w:val="both"/>
              <w:rPr>
                <w:rFonts w:ascii="Tahoma" w:hAnsi="Tahoma" w:cs="Tahoma"/>
              </w:rPr>
            </w:pPr>
          </w:p>
          <w:p w14:paraId="17678ACD" w14:textId="77777777" w:rsidR="001F7443" w:rsidRPr="00E952EA" w:rsidRDefault="00655105" w:rsidP="001F7443">
            <w:pPr>
              <w:spacing w:after="0" w:line="240" w:lineRule="auto"/>
              <w:jc w:val="both"/>
              <w:rPr>
                <w:rFonts w:ascii="Tahoma" w:hAnsi="Tahoma" w:cs="Tahoma"/>
              </w:rPr>
            </w:pPr>
            <w:r w:rsidRPr="00025CEB">
              <w:rPr>
                <w:rFonts w:ascii="Tahoma" w:hAnsi="Tahoma" w:cs="Tahoma"/>
              </w:rPr>
              <w:t xml:space="preserve">      </w:t>
            </w:r>
            <w:r w:rsidR="0086037B" w:rsidRPr="00025CEB">
              <w:rPr>
                <w:rFonts w:ascii="Tahoma" w:hAnsi="Tahoma" w:cs="Tahoma"/>
              </w:rPr>
              <w:t xml:space="preserve">1. Для оказания услуг, указанных в п. 6 Технического задания, Исполнитель </w:t>
            </w:r>
            <w:r w:rsidR="001F7443" w:rsidRPr="00E952EA">
              <w:rPr>
                <w:rFonts w:ascii="Tahoma" w:hAnsi="Tahoma" w:cs="Tahoma"/>
              </w:rPr>
              <w:t>предоставляет Заказчику:</w:t>
            </w:r>
          </w:p>
          <w:p w14:paraId="5F82AC88" w14:textId="6419F54B" w:rsidR="0086037B" w:rsidRPr="00025CEB" w:rsidRDefault="001F7443" w:rsidP="001F7443">
            <w:pPr>
              <w:spacing w:after="0" w:line="240" w:lineRule="auto"/>
              <w:jc w:val="both"/>
              <w:rPr>
                <w:rFonts w:ascii="Tahoma" w:hAnsi="Tahoma" w:cs="Tahoma"/>
              </w:rPr>
            </w:pPr>
            <w:r w:rsidRPr="00E952EA">
              <w:rPr>
                <w:rFonts w:ascii="Tahoma" w:hAnsi="Tahoma" w:cs="Tahoma"/>
              </w:rPr>
              <w:t xml:space="preserve">- в течение одного рабочего дня с даты заключения договора -проект производства работ (ППР) по электронной почте, указанной в договоре. В течение двух рабочих дней с даты получения ППР, Заказчик согласовывает его по электронной почте или направляет </w:t>
            </w:r>
            <w:r w:rsidR="00675FAA">
              <w:rPr>
                <w:rFonts w:ascii="Tahoma" w:hAnsi="Tahoma" w:cs="Tahoma"/>
              </w:rPr>
              <w:t>Исполнителю</w:t>
            </w:r>
            <w:r w:rsidRPr="00E952EA">
              <w:rPr>
                <w:rFonts w:ascii="Tahoma" w:hAnsi="Tahoma" w:cs="Tahoma"/>
              </w:rPr>
              <w:t xml:space="preserve"> замечания для устранения, который обязан устранить их в течение одного рабочего дня с даты получения замечаний. Процедура согласования ППР повторяется, при этом, общий срок </w:t>
            </w:r>
            <w:r w:rsidR="00675FAA">
              <w:rPr>
                <w:rFonts w:ascii="Tahoma" w:hAnsi="Tahoma" w:cs="Tahoma"/>
              </w:rPr>
              <w:t>оказания услуг</w:t>
            </w:r>
            <w:r w:rsidRPr="00E952EA">
              <w:rPr>
                <w:rFonts w:ascii="Tahoma" w:hAnsi="Tahoma" w:cs="Tahoma"/>
              </w:rPr>
              <w:t xml:space="preserve"> по договору не прерывается и не приостанавливается</w:t>
            </w:r>
            <w:r w:rsidR="0086037B" w:rsidRPr="00025CEB">
              <w:rPr>
                <w:rFonts w:ascii="Tahoma" w:hAnsi="Tahoma" w:cs="Tahoma"/>
              </w:rPr>
              <w:t xml:space="preserve">. </w:t>
            </w:r>
          </w:p>
          <w:p w14:paraId="3321C8DB" w14:textId="77777777" w:rsidR="0086037B" w:rsidRPr="00025CEB" w:rsidRDefault="0086037B" w:rsidP="0086037B">
            <w:pPr>
              <w:spacing w:after="60"/>
              <w:jc w:val="both"/>
              <w:rPr>
                <w:rFonts w:ascii="Tahoma" w:hAnsi="Tahoma" w:cs="Tahoma"/>
              </w:rPr>
            </w:pPr>
            <w:r w:rsidRPr="00025CEB">
              <w:rPr>
                <w:rFonts w:ascii="Tahoma" w:hAnsi="Tahoma" w:cs="Tahoma"/>
                <w:iCs/>
              </w:rPr>
              <w:t xml:space="preserve">2. Оказание услуг планируется на участке (территории), передаваемом Исполнителю по акту-допуску, перед началом оказания услуг Ответственный представитель Заказчика передает по акту-допуску руководителю (уполномоченному лицу) Исполнителя участок (территорию), ограниченную координатами, осями, отметками в соответствии с </w:t>
            </w:r>
            <w:r w:rsidRPr="00025CEB">
              <w:rPr>
                <w:rFonts w:ascii="Tahoma" w:hAnsi="Tahoma" w:cs="Tahoma"/>
                <w:iCs/>
                <w:shd w:val="clear" w:color="auto" w:fill="FFFFFF" w:themeFill="background1"/>
              </w:rPr>
              <w:t xml:space="preserve">утвержденным ППР или Планом безопасного оказания услуг (согласно СТО КИСМ 121-222-2018 Управление подрядными организациями в области ПБиОТ; приказа министерства труда и социальной защиты РФ </w:t>
            </w:r>
            <w:hyperlink r:id="rId30" w:tooltip="&quot;Об утверждении Правил по охране труда при размещении, монтаже ...&quot; Приказ Минтруда России от 27.11.2020 N 833н Статус: Действующий документ. С ограниченным сроком действия (действ. c 01.01.2021 по 30.12.2025)" w:history="1">
              <w:r w:rsidRPr="00025CEB">
                <w:rPr>
                  <w:rStyle w:val="ac"/>
                  <w:rFonts w:ascii="Tahoma" w:hAnsi="Tahoma" w:cs="Tahoma"/>
                  <w:color w:val="0000AA"/>
                </w:rPr>
                <w:t>№833н от 27.11.2020г</w:t>
              </w:r>
            </w:hyperlink>
            <w:r w:rsidRPr="00025CEB">
              <w:rPr>
                <w:rFonts w:ascii="Tahoma" w:hAnsi="Tahoma" w:cs="Tahoma"/>
                <w:iCs/>
              </w:rPr>
              <w:t>).</w:t>
            </w:r>
          </w:p>
          <w:p w14:paraId="32233F2B" w14:textId="77777777" w:rsidR="0086037B" w:rsidRPr="00025CEB" w:rsidRDefault="0086037B" w:rsidP="0086037B">
            <w:pPr>
              <w:spacing w:after="0" w:line="240" w:lineRule="auto"/>
              <w:jc w:val="both"/>
              <w:rPr>
                <w:rFonts w:ascii="Tahoma" w:hAnsi="Tahoma" w:cs="Tahoma"/>
              </w:rPr>
            </w:pPr>
            <w:r w:rsidRPr="00025CEB">
              <w:rPr>
                <w:rFonts w:ascii="Tahoma" w:hAnsi="Tahoma" w:cs="Tahoma"/>
              </w:rPr>
              <w:t>3. Исполнитель обязан оказать услуги с учетом требований следующих нормативно-правовых актов:</w:t>
            </w:r>
          </w:p>
          <w:p w14:paraId="0D3B24A6" w14:textId="77777777" w:rsidR="0086037B" w:rsidRPr="00025CEB" w:rsidRDefault="0086037B" w:rsidP="0086037B">
            <w:pPr>
              <w:spacing w:after="0" w:line="240" w:lineRule="auto"/>
              <w:jc w:val="both"/>
              <w:rPr>
                <w:rFonts w:ascii="Tahoma" w:hAnsi="Tahoma" w:cs="Tahoma"/>
              </w:rPr>
            </w:pPr>
            <w:r w:rsidRPr="00025CEB">
              <w:rPr>
                <w:rFonts w:ascii="Tahoma" w:hAnsi="Tahoma" w:cs="Tahoma"/>
              </w:rPr>
              <w:t xml:space="preserve">- </w:t>
            </w:r>
            <w:hyperlink r:id="rId31" w:tooltip="&quot;О промышленной безопасности опасных производственных объектов (с изменениями на 8 августа 2024 года) (редакция, действующая с 1 марта 2025 года)&quot; Федеральный закон от 21.07.1997 N 116-ФЗ Статус: Действующая редакция документа (действ. c 01.03.2025)" w:history="1">
              <w:r w:rsidRPr="00025CEB">
                <w:rPr>
                  <w:rStyle w:val="ac"/>
                  <w:rFonts w:ascii="Tahoma" w:hAnsi="Tahoma" w:cs="Tahoma"/>
                  <w:color w:val="0000AA"/>
                </w:rPr>
                <w:t>Федеральный закон от 21.07.1997 №116-ФЗ</w:t>
              </w:r>
            </w:hyperlink>
            <w:r w:rsidRPr="00025CEB">
              <w:rPr>
                <w:rFonts w:ascii="Tahoma" w:hAnsi="Tahoma" w:cs="Tahoma"/>
              </w:rPr>
              <w:t xml:space="preserve"> «О промышленной безопасности опасных производственных объектов»;</w:t>
            </w:r>
          </w:p>
          <w:p w14:paraId="30F9A77B" w14:textId="77777777" w:rsidR="0086037B" w:rsidRPr="00025CEB" w:rsidRDefault="0086037B" w:rsidP="0086037B">
            <w:pPr>
              <w:spacing w:after="0" w:line="240" w:lineRule="auto"/>
              <w:jc w:val="both"/>
              <w:rPr>
                <w:rFonts w:ascii="Tahoma" w:hAnsi="Tahoma" w:cs="Tahoma"/>
              </w:rPr>
            </w:pPr>
            <w:r w:rsidRPr="00025CEB">
              <w:rPr>
                <w:rFonts w:ascii="Tahoma" w:hAnsi="Tahoma" w:cs="Tahoma"/>
                <w:shd w:val="clear" w:color="auto" w:fill="FFFFFF"/>
              </w:rPr>
              <w:t xml:space="preserve">- </w:t>
            </w:r>
            <w:hyperlink r:id="rId32" w:tooltip="&quot;Технический регламент о требованиях пожарной безопасности (с изменениями на 25 декабря 2023 года)&quot; Федеральный закон от 22.07.2008 N 123-ФЗ Статус: Действующая редакция документа (действ. c 05.01.2024)" w:history="1">
              <w:r w:rsidRPr="00025CEB">
                <w:rPr>
                  <w:rStyle w:val="ac"/>
                  <w:rFonts w:ascii="Tahoma" w:hAnsi="Tahoma" w:cs="Tahoma"/>
                  <w:color w:val="0000AA"/>
                </w:rPr>
                <w:t>Федеральный закон от 22.07.2008 № 123-ФЗ</w:t>
              </w:r>
            </w:hyperlink>
            <w:r w:rsidRPr="00025CEB">
              <w:rPr>
                <w:rFonts w:ascii="Tahoma" w:hAnsi="Tahoma" w:cs="Tahoma"/>
                <w:shd w:val="clear" w:color="auto" w:fill="FFFFFF"/>
              </w:rPr>
              <w:t xml:space="preserve">  «Технический регламент о требованиях пожарной безопасности»;</w:t>
            </w:r>
          </w:p>
          <w:p w14:paraId="749AF5D8" w14:textId="77777777" w:rsidR="0086037B" w:rsidRPr="00025CEB" w:rsidRDefault="0086037B" w:rsidP="0086037B">
            <w:pPr>
              <w:spacing w:after="0" w:line="240" w:lineRule="auto"/>
              <w:jc w:val="both"/>
              <w:rPr>
                <w:rFonts w:ascii="Tahoma" w:hAnsi="Tahoma" w:cs="Tahoma"/>
                <w:color w:val="000000" w:themeColor="text1"/>
              </w:rPr>
            </w:pPr>
            <w:r w:rsidRPr="00025CEB">
              <w:rPr>
                <w:rFonts w:ascii="Tahoma" w:hAnsi="Tahoma" w:cs="Tahoma"/>
                <w:color w:val="000000" w:themeColor="text1"/>
              </w:rPr>
              <w:t xml:space="preserve">- </w:t>
            </w:r>
            <w:hyperlink r:id="rId33" w:anchor="100011" w:history="1">
              <w:r w:rsidRPr="00025CEB">
                <w:rPr>
                  <w:rFonts w:ascii="Tahoma" w:hAnsi="Tahoma" w:cs="Tahoma"/>
                  <w:color w:val="000000" w:themeColor="text1"/>
                  <w:bdr w:val="none" w:sz="0" w:space="0" w:color="auto" w:frame="1"/>
                </w:rPr>
                <w:t>Федеральные нормы и правила</w:t>
              </w:r>
            </w:hyperlink>
            <w:r w:rsidRPr="00025CEB">
              <w:rPr>
                <w:rFonts w:ascii="Tahoma" w:hAnsi="Tahoma" w:cs="Tahoma"/>
                <w:color w:val="000000" w:themeColor="text1"/>
              </w:rPr>
              <w:t xml:space="preserve"> в области промышленной безопасности «Правила безопасного ведения газоопасных, огневых и ремонтных работ», утв. </w:t>
            </w:r>
            <w:hyperlink r:id="rId34" w:tooltip="&quot;Об утверждении федеральных норм и правил в области промышленной ...&quot; Приказ Ростехнадзора от 15.12.2020 N 528 Федеральные нормы и правила в области ... Статус: Действующий документ. С ограниченным сроком действия (действ. c 01.01.2021 по 31.12.2026" w:history="1">
              <w:r w:rsidRPr="00025CEB">
                <w:rPr>
                  <w:rStyle w:val="ac"/>
                  <w:rFonts w:ascii="Tahoma" w:hAnsi="Tahoma" w:cs="Tahoma"/>
                  <w:color w:val="0000AA"/>
                </w:rPr>
                <w:t>приказом Федеральной службы по экологическому, технологическому и атомному надзору от 15 декабря 2020 г. № 528</w:t>
              </w:r>
            </w:hyperlink>
            <w:r w:rsidRPr="00025CEB">
              <w:rPr>
                <w:rFonts w:ascii="Tahoma" w:hAnsi="Tahoma" w:cs="Tahoma"/>
                <w:color w:val="000000" w:themeColor="text1"/>
              </w:rPr>
              <w:t>;</w:t>
            </w:r>
          </w:p>
          <w:p w14:paraId="77D64957" w14:textId="77777777" w:rsidR="0086037B" w:rsidRPr="00025CEB" w:rsidRDefault="0086037B" w:rsidP="0086037B">
            <w:pPr>
              <w:spacing w:after="0" w:line="240" w:lineRule="auto"/>
              <w:jc w:val="both"/>
              <w:rPr>
                <w:rFonts w:ascii="Tahoma" w:hAnsi="Tahoma" w:cs="Tahoma"/>
              </w:rPr>
            </w:pPr>
            <w:r w:rsidRPr="00025CEB">
              <w:rPr>
                <w:rFonts w:ascii="Tahoma" w:hAnsi="Tahoma" w:cs="Tahoma"/>
                <w:color w:val="000000" w:themeColor="text1"/>
              </w:rPr>
              <w:t xml:space="preserve">- </w:t>
            </w:r>
            <w:hyperlink r:id="rId35" w:anchor="100011" w:history="1">
              <w:r w:rsidRPr="00025CEB">
                <w:rPr>
                  <w:rFonts w:ascii="Tahoma" w:hAnsi="Tahoma" w:cs="Tahoma"/>
                  <w:color w:val="000000" w:themeColor="text1"/>
                  <w:bdr w:val="none" w:sz="0" w:space="0" w:color="auto" w:frame="1"/>
                </w:rPr>
                <w:t>Федеральные нормы и правила</w:t>
              </w:r>
            </w:hyperlink>
            <w:r w:rsidRPr="00025CEB">
              <w:rPr>
                <w:rFonts w:ascii="Tahoma" w:hAnsi="Tahoma" w:cs="Tahoma"/>
                <w:color w:val="000000" w:themeColor="text1"/>
              </w:rPr>
              <w:t xml:space="preserve"> в области промышленной безопасности «Правила промышленной безопасности складов нефти и нефтепродуктов», утвержденные </w:t>
            </w:r>
            <w:hyperlink r:id="rId36" w:tooltip="&quot;Об утверждении федеральных норм и правил в области промышленной ...&quot; Приказ Ростехнадзора от 15.12.2020 N 529 Федеральные нормы и правила в области ... Статус: Действующий документ. С ограниченным сроком действия (действ. c 01.01.2021 по 31.12.2026" w:history="1">
              <w:r w:rsidRPr="00025CEB">
                <w:rPr>
                  <w:rStyle w:val="ac"/>
                  <w:rFonts w:ascii="Tahoma" w:hAnsi="Tahoma" w:cs="Tahoma"/>
                  <w:color w:val="0000AA"/>
                </w:rPr>
                <w:t>приказом Федеральной службы по экологическому, технологическому и атомному надзору от 15 декабря 2020 г. № 529</w:t>
              </w:r>
            </w:hyperlink>
            <w:r w:rsidRPr="00025CEB">
              <w:rPr>
                <w:rFonts w:ascii="Tahoma" w:hAnsi="Tahoma" w:cs="Tahoma"/>
              </w:rPr>
              <w:t xml:space="preserve">; </w:t>
            </w:r>
          </w:p>
          <w:p w14:paraId="72C881C4" w14:textId="77777777" w:rsidR="0086037B" w:rsidRPr="00025CEB" w:rsidRDefault="0086037B" w:rsidP="0086037B">
            <w:pPr>
              <w:spacing w:after="0" w:line="240" w:lineRule="auto"/>
              <w:jc w:val="both"/>
              <w:rPr>
                <w:rFonts w:ascii="Tahoma" w:hAnsi="Tahoma" w:cs="Tahoma"/>
                <w:b/>
                <w:spacing w:val="1"/>
              </w:rPr>
            </w:pPr>
            <w:r w:rsidRPr="00025CEB">
              <w:rPr>
                <w:rFonts w:ascii="Tahoma" w:hAnsi="Tahoma" w:cs="Tahoma"/>
              </w:rPr>
              <w:t xml:space="preserve">    -Инструкция по зачистке резервуаров от остатков нефтепродуктов, утвержденная Исполнителем;</w:t>
            </w:r>
          </w:p>
          <w:p w14:paraId="11274374" w14:textId="77777777" w:rsidR="0086037B" w:rsidRPr="00025CEB" w:rsidRDefault="0086037B" w:rsidP="0086037B">
            <w:pPr>
              <w:spacing w:after="0" w:line="240" w:lineRule="auto"/>
              <w:jc w:val="both"/>
              <w:rPr>
                <w:rFonts w:ascii="Tahoma" w:hAnsi="Tahoma" w:cs="Tahoma"/>
              </w:rPr>
            </w:pPr>
            <w:r w:rsidRPr="00025CEB">
              <w:rPr>
                <w:rFonts w:ascii="Tahoma" w:hAnsi="Tahoma" w:cs="Tahoma"/>
              </w:rPr>
              <w:t xml:space="preserve">-«Правила по охране труда при работе в ограниченных и замкнутых пространствах», утв.  </w:t>
            </w:r>
            <w:hyperlink r:id="rId37" w:tooltip="&quot;Об утверждении Правил по охране труда при работе в ограниченных и замкнутых пространствах&quot; Приказ Минтруда России от 15.12.2020 N 902н Статус: Действующий документ. С ограниченным сроком действия (действ. c 01.03.2021 по 30.12.2025)" w:history="1">
              <w:r w:rsidRPr="00025CEB">
                <w:rPr>
                  <w:rStyle w:val="ac"/>
                  <w:rFonts w:ascii="Tahoma" w:hAnsi="Tahoma" w:cs="Tahoma"/>
                  <w:color w:val="0000AA"/>
                </w:rPr>
                <w:t>Приказом Министерства труда и социальной защиты Российской Федерации от 15 декабря 2020 г. N 902н</w:t>
              </w:r>
            </w:hyperlink>
            <w:r w:rsidRPr="00025CEB">
              <w:rPr>
                <w:rFonts w:ascii="Tahoma" w:hAnsi="Tahoma" w:cs="Tahoma"/>
              </w:rPr>
              <w:t>;</w:t>
            </w:r>
          </w:p>
          <w:p w14:paraId="2A53675F" w14:textId="77777777" w:rsidR="0086037B" w:rsidRPr="00025CEB" w:rsidRDefault="0086037B" w:rsidP="0086037B">
            <w:pPr>
              <w:spacing w:after="0" w:line="240" w:lineRule="auto"/>
              <w:jc w:val="both"/>
              <w:rPr>
                <w:rFonts w:ascii="Tahoma" w:hAnsi="Tahoma" w:cs="Tahoma"/>
              </w:rPr>
            </w:pPr>
            <w:r w:rsidRPr="00025CEB">
              <w:rPr>
                <w:rFonts w:ascii="Tahoma" w:hAnsi="Tahoma" w:cs="Tahoma"/>
              </w:rPr>
              <w:t xml:space="preserve">- Правила по охране труда при хранении, транспортировании и реализации нефтепродуктов, утв. </w:t>
            </w:r>
            <w:hyperlink r:id="rId38" w:tooltip="&quot;Об утверждении Правил по охране труда при хранении, транспортировании и ...&quot; Приказ Минтруда России от 16.12.2020 N 915н Статус: Действующий документ. С ограниченным сроком действия (действ. c 01.01.2021 по 31.08.2027)" w:history="1">
              <w:r w:rsidRPr="00025CEB">
                <w:rPr>
                  <w:rStyle w:val="ac"/>
                  <w:rFonts w:ascii="Tahoma" w:hAnsi="Tahoma" w:cs="Tahoma"/>
                  <w:color w:val="0000AA"/>
                </w:rPr>
                <w:t>Приказом Министерства труда и социальной защиты Российской Федерации от 16 декабря 2020 г. № 915н</w:t>
              </w:r>
            </w:hyperlink>
            <w:r w:rsidRPr="00025CEB">
              <w:rPr>
                <w:rFonts w:ascii="Tahoma" w:hAnsi="Tahoma" w:cs="Tahoma"/>
              </w:rPr>
              <w:t>;</w:t>
            </w:r>
          </w:p>
          <w:p w14:paraId="5CB1841F" w14:textId="77777777" w:rsidR="0086037B" w:rsidRPr="00025CEB" w:rsidRDefault="0086037B" w:rsidP="0086037B">
            <w:pPr>
              <w:spacing w:after="0" w:line="240" w:lineRule="auto"/>
              <w:jc w:val="both"/>
              <w:rPr>
                <w:rFonts w:ascii="Tahoma" w:hAnsi="Tahoma" w:cs="Tahoma"/>
              </w:rPr>
            </w:pPr>
            <w:r w:rsidRPr="00025CEB">
              <w:rPr>
                <w:rFonts w:ascii="Tahoma" w:hAnsi="Tahoma" w:cs="Tahoma"/>
              </w:rPr>
              <w:t xml:space="preserve">- </w:t>
            </w:r>
            <w:hyperlink r:id="rId39" w:tooltip="&quot;ГОСТ Р 58404-2019 Станции и комплексы автозаправочные. Правила технической эксплуатации ...&quot; (утв. приказом Росстандарта от 25.04.2019 N 167-ст) Применяется с 01.06.2019 взамен РД ... Статус: Действующая редакция документа (действ. c 16.06.2022)" w:history="1">
              <w:r w:rsidRPr="00025CEB">
                <w:rPr>
                  <w:rStyle w:val="ac"/>
                  <w:rFonts w:ascii="Tahoma" w:hAnsi="Tahoma" w:cs="Tahoma"/>
                  <w:color w:val="0000AA"/>
                </w:rPr>
                <w:t>ГОСТ Р 58404-2019</w:t>
              </w:r>
            </w:hyperlink>
            <w:r w:rsidRPr="00025CEB">
              <w:rPr>
                <w:rFonts w:ascii="Tahoma" w:hAnsi="Tahoma" w:cs="Tahoma"/>
              </w:rPr>
              <w:t>. Национальный стандарт Российской Федерации. Станции и комплексы автозаправочные. Правила технической эксплуатации;</w:t>
            </w:r>
          </w:p>
          <w:p w14:paraId="21268696" w14:textId="77777777" w:rsidR="0086037B" w:rsidRPr="00025CEB" w:rsidRDefault="0086037B" w:rsidP="0086037B">
            <w:pPr>
              <w:spacing w:after="0" w:line="240" w:lineRule="auto"/>
              <w:jc w:val="both"/>
              <w:rPr>
                <w:rFonts w:ascii="Tahoma" w:hAnsi="Tahoma" w:cs="Tahoma"/>
              </w:rPr>
            </w:pPr>
            <w:r w:rsidRPr="00025CEB">
              <w:rPr>
                <w:rFonts w:ascii="Tahoma" w:hAnsi="Tahoma" w:cs="Tahoma"/>
              </w:rPr>
              <w:t>-</w:t>
            </w:r>
            <w:r w:rsidRPr="00025CEB">
              <w:rPr>
                <w:rFonts w:ascii="Tahoma" w:hAnsi="Tahoma" w:cs="Tahoma"/>
                <w:color w:val="000000" w:themeColor="text1"/>
                <w:shd w:val="clear" w:color="auto" w:fill="FFFFFF" w:themeFill="background1"/>
              </w:rPr>
              <w:t xml:space="preserve">ГОСТ </w:t>
            </w:r>
            <w:hyperlink r:id="rId40" w:tooltip="&quot;ГОСТ 17032-2022 Резервуары стальные горизонтальные для нефтепродуктов. Технические ...&quot; (утв. приказом Росстандарта от 07.07.2022 N 585-ст) Применяется с 01.09.2022 взамен ГОСТ ... Статус: Действующая редакция документа (действ. c 01.06.2023)" w:history="1">
              <w:r w:rsidRPr="00025CEB">
                <w:rPr>
                  <w:rStyle w:val="ac"/>
                  <w:rFonts w:ascii="Tahoma" w:hAnsi="Tahoma" w:cs="Tahoma"/>
                  <w:color w:val="0000AA"/>
                </w:rPr>
                <w:t>17032-2022</w:t>
              </w:r>
            </w:hyperlink>
            <w:r w:rsidRPr="00025CEB">
              <w:rPr>
                <w:rFonts w:ascii="Tahoma" w:hAnsi="Tahoma" w:cs="Tahoma"/>
                <w:color w:val="000000" w:themeColor="text1"/>
                <w:shd w:val="clear" w:color="auto" w:fill="FFFFFF"/>
              </w:rPr>
              <w:t xml:space="preserve"> </w:t>
            </w:r>
            <w:r w:rsidRPr="00025CEB">
              <w:rPr>
                <w:rFonts w:ascii="Tahoma" w:hAnsi="Tahoma" w:cs="Tahoma"/>
                <w:shd w:val="clear" w:color="auto" w:fill="FFFFFF"/>
              </w:rPr>
              <w:t>«Резервуары стальные горизонтальные для нефтепродуктов»;</w:t>
            </w:r>
          </w:p>
          <w:p w14:paraId="5E05DC7E" w14:textId="77777777" w:rsidR="0086037B" w:rsidRPr="00025CEB" w:rsidRDefault="0086037B" w:rsidP="0086037B">
            <w:pPr>
              <w:spacing w:after="0" w:line="240" w:lineRule="auto"/>
              <w:jc w:val="both"/>
              <w:rPr>
                <w:rFonts w:ascii="Tahoma" w:hAnsi="Tahoma" w:cs="Tahoma"/>
              </w:rPr>
            </w:pPr>
            <w:r w:rsidRPr="00025CEB">
              <w:rPr>
                <w:rFonts w:ascii="Tahoma" w:hAnsi="Tahoma" w:cs="Tahoma"/>
              </w:rPr>
              <w:t>-ГОСТ 8.346-2000 Государственная система обеспечения единства измерений (ГСИ). Резервуары стальные горизонтальные цилиндрические. Методика поверки;</w:t>
            </w:r>
          </w:p>
          <w:p w14:paraId="21E8A9DD" w14:textId="77777777" w:rsidR="0086037B" w:rsidRPr="00025CEB" w:rsidRDefault="0086037B" w:rsidP="0086037B">
            <w:pPr>
              <w:spacing w:after="0" w:line="240" w:lineRule="auto"/>
              <w:jc w:val="both"/>
              <w:rPr>
                <w:rFonts w:ascii="Tahoma" w:hAnsi="Tahoma" w:cs="Tahoma"/>
              </w:rPr>
            </w:pPr>
            <w:r w:rsidRPr="00025CEB">
              <w:rPr>
                <w:rFonts w:ascii="Tahoma" w:hAnsi="Tahoma" w:cs="Tahoma"/>
              </w:rPr>
              <w:t>-ГОСТ Р 8.994-2020. Государственная система обеспечения единства измерений. Резервуары стальные горизонтальные цилиндрические. Методика калибровки электро-оптическим методом.</w:t>
            </w:r>
          </w:p>
          <w:p w14:paraId="75C93FD3" w14:textId="77777777" w:rsidR="0086037B" w:rsidRPr="00025CEB" w:rsidRDefault="0086037B" w:rsidP="0086037B">
            <w:pPr>
              <w:numPr>
                <w:ilvl w:val="0"/>
                <w:numId w:val="49"/>
              </w:numPr>
              <w:spacing w:after="0" w:line="240" w:lineRule="auto"/>
              <w:ind w:firstLine="87"/>
              <w:jc w:val="both"/>
              <w:rPr>
                <w:rFonts w:ascii="Tahoma" w:hAnsi="Tahoma" w:cs="Tahoma"/>
              </w:rPr>
            </w:pPr>
            <w:r w:rsidRPr="00025CEB">
              <w:rPr>
                <w:rFonts w:ascii="Tahoma" w:hAnsi="Tahoma" w:cs="Tahoma"/>
              </w:rPr>
              <w:t>ГОСТ 12.3.047-2012 «</w:t>
            </w:r>
            <w:r w:rsidRPr="00025CEB">
              <w:rPr>
                <w:rFonts w:ascii="Tahoma" w:hAnsi="Tahoma" w:cs="Tahoma"/>
                <w:bCs/>
                <w:spacing w:val="2"/>
                <w:kern w:val="36"/>
              </w:rPr>
              <w:t>Система стандартов безопасности труда. Пожарная безопасность технологических процессов. Общие требования. Методы контроля»;</w:t>
            </w:r>
          </w:p>
          <w:p w14:paraId="44A278DD" w14:textId="77777777" w:rsidR="0086037B" w:rsidRPr="00025CEB" w:rsidRDefault="00E20C69" w:rsidP="0086037B">
            <w:pPr>
              <w:numPr>
                <w:ilvl w:val="0"/>
                <w:numId w:val="49"/>
              </w:numPr>
              <w:spacing w:after="0" w:line="240" w:lineRule="auto"/>
              <w:ind w:firstLine="87"/>
              <w:jc w:val="both"/>
              <w:rPr>
                <w:rFonts w:ascii="Tahoma" w:hAnsi="Tahoma" w:cs="Tahoma"/>
              </w:rPr>
            </w:pPr>
            <w:hyperlink r:id="rId41" w:tooltip="&quot;ГОСТ 12.1.004-91 Система стандартов безопасности труда (ССБТ). Пожарная ...&quot; (утв. постановлением Госстандарта СССР от 14.06.1991 N 875) Применяется с 01.07.1992 взамен ... Статус: Действующий документ. Применяется для целей технического регламента" w:history="1">
              <w:r w:rsidR="0086037B" w:rsidRPr="00025CEB">
                <w:rPr>
                  <w:rStyle w:val="ac"/>
                  <w:rFonts w:ascii="Tahoma" w:hAnsi="Tahoma" w:cs="Tahoma"/>
                  <w:color w:val="0000AA"/>
                </w:rPr>
                <w:t>ГОСТ 12.1.004-91</w:t>
              </w:r>
            </w:hyperlink>
            <w:r w:rsidR="0086037B" w:rsidRPr="00025CEB">
              <w:rPr>
                <w:rFonts w:ascii="Tahoma" w:hAnsi="Tahoma" w:cs="Tahoma"/>
              </w:rPr>
              <w:t xml:space="preserve"> «</w:t>
            </w:r>
            <w:r w:rsidR="0086037B" w:rsidRPr="00025CEB">
              <w:rPr>
                <w:rFonts w:ascii="Tahoma" w:hAnsi="Tahoma" w:cs="Tahoma"/>
                <w:bCs/>
                <w:spacing w:val="2"/>
                <w:kern w:val="36"/>
              </w:rPr>
              <w:t>Система стандартов безопасности труда. Пожарная безопасность. Общие требования»;</w:t>
            </w:r>
          </w:p>
          <w:p w14:paraId="28038FD4" w14:textId="77777777" w:rsidR="0086037B" w:rsidRPr="00025CEB" w:rsidRDefault="0086037B" w:rsidP="0086037B">
            <w:pPr>
              <w:spacing w:after="0" w:line="240" w:lineRule="auto"/>
              <w:jc w:val="both"/>
              <w:rPr>
                <w:rFonts w:ascii="Tahoma" w:hAnsi="Tahoma" w:cs="Tahoma"/>
              </w:rPr>
            </w:pPr>
            <w:r w:rsidRPr="00025CEB">
              <w:rPr>
                <w:rFonts w:ascii="Tahoma" w:hAnsi="Tahoma" w:cs="Tahoma"/>
              </w:rPr>
              <w:t>- Установленными в АО «КРП» требованиями охраны труда, промышленной безопасности, правил пожарной безопасности, промышленной санитарии и экологического законодательства.</w:t>
            </w:r>
          </w:p>
          <w:p w14:paraId="2BB16DD1" w14:textId="77777777" w:rsidR="0086037B" w:rsidRPr="00025CEB" w:rsidRDefault="0086037B" w:rsidP="0086037B">
            <w:pPr>
              <w:spacing w:after="0" w:line="240" w:lineRule="auto"/>
              <w:jc w:val="both"/>
              <w:rPr>
                <w:rFonts w:ascii="Tahoma" w:hAnsi="Tahoma" w:cs="Tahoma"/>
              </w:rPr>
            </w:pPr>
            <w:r w:rsidRPr="00025CEB">
              <w:rPr>
                <w:rFonts w:ascii="Tahoma" w:hAnsi="Tahoma" w:cs="Tahoma"/>
              </w:rPr>
              <w:t>4</w:t>
            </w:r>
            <w:r w:rsidRPr="00025CEB">
              <w:rPr>
                <w:rFonts w:ascii="Tahoma" w:hAnsi="Tahoma" w:cs="Tahoma"/>
                <w:spacing w:val="1"/>
              </w:rPr>
              <w:t xml:space="preserve">.  </w:t>
            </w:r>
            <w:r w:rsidRPr="00025CEB">
              <w:rPr>
                <w:rFonts w:ascii="Tahoma" w:hAnsi="Tahoma" w:cs="Tahoma"/>
              </w:rPr>
              <w:t xml:space="preserve">Исполнитель должен оказать услуги качественно, в полном объеме и в сроки, предусмотренные настоящим техническим заданием. </w:t>
            </w:r>
          </w:p>
          <w:p w14:paraId="50CEAE6F" w14:textId="77777777" w:rsidR="0086037B" w:rsidRPr="00025CEB" w:rsidRDefault="0086037B" w:rsidP="0086037B">
            <w:pPr>
              <w:spacing w:after="0" w:line="240" w:lineRule="auto"/>
              <w:jc w:val="both"/>
              <w:rPr>
                <w:rFonts w:ascii="Tahoma" w:hAnsi="Tahoma" w:cs="Tahoma"/>
                <w:shd w:val="clear" w:color="auto" w:fill="FFFFFF"/>
              </w:rPr>
            </w:pPr>
            <w:r w:rsidRPr="00025CEB">
              <w:rPr>
                <w:rFonts w:ascii="Tahoma" w:hAnsi="Tahoma" w:cs="Tahoma"/>
                <w:shd w:val="clear" w:color="auto" w:fill="FFFFFF"/>
              </w:rPr>
              <w:t xml:space="preserve">      Исполнитель при оказании услуг несет ответственность за нарушение трудового законодательства, законодательства о промышленной и пожарной безопасности, законодательства в области охраны труда, включая оплату штрафов, пеней, а также возмещение причиненного, в связи с этим, вреда.</w:t>
            </w:r>
          </w:p>
          <w:p w14:paraId="12B498F4" w14:textId="2406CB6B" w:rsidR="00655105" w:rsidRPr="00025CEB" w:rsidRDefault="0086037B" w:rsidP="0086037B">
            <w:pPr>
              <w:spacing w:after="0" w:line="240" w:lineRule="auto"/>
              <w:jc w:val="both"/>
              <w:rPr>
                <w:rFonts w:ascii="Tahoma" w:hAnsi="Tahoma" w:cs="Tahoma"/>
              </w:rPr>
            </w:pPr>
            <w:r w:rsidRPr="00025CEB">
              <w:rPr>
                <w:rFonts w:ascii="Tahoma" w:hAnsi="Tahoma" w:cs="Tahoma"/>
                <w:bCs/>
                <w:kern w:val="36"/>
                <w:szCs w:val="24"/>
              </w:rPr>
              <w:t xml:space="preserve">      О</w:t>
            </w:r>
            <w:r w:rsidRPr="00025CEB">
              <w:rPr>
                <w:rFonts w:ascii="Tahoma" w:hAnsi="Tahoma" w:cs="Tahoma"/>
                <w:szCs w:val="24"/>
                <w:shd w:val="clear" w:color="auto" w:fill="FFFFFF"/>
              </w:rPr>
              <w:t>бразовавшиеся отходы: 91120002393 Шлам очистки емкостей и трубопроводов от нефти и нефтепродуктов Исполнитель должен передать на утилизацию/обезвреживание организации, имеющей лицензию, выданную территориальным органом Росприроднадзора на осуществление деятельности по сбору, транспортированию, обработке, утилизации, обезвреживанию, размещению отходов I - IV классов опасности</w:t>
            </w:r>
            <w:r w:rsidR="00655105" w:rsidRPr="00025CEB">
              <w:rPr>
                <w:rFonts w:ascii="Tahoma" w:hAnsi="Tahoma" w:cs="Tahoma"/>
              </w:rPr>
              <w:t>.</w:t>
            </w:r>
          </w:p>
          <w:p w14:paraId="355C7FA4" w14:textId="77777777" w:rsidR="00655105" w:rsidRPr="00025CEB" w:rsidRDefault="00655105" w:rsidP="00655105">
            <w:pPr>
              <w:spacing w:after="0" w:line="240" w:lineRule="auto"/>
              <w:jc w:val="both"/>
              <w:rPr>
                <w:rFonts w:ascii="Tahoma" w:hAnsi="Tahoma" w:cs="Tahoma"/>
              </w:rPr>
            </w:pPr>
          </w:p>
          <w:p w14:paraId="6E530B1F" w14:textId="54548193" w:rsidR="00655105" w:rsidRPr="00025CEB" w:rsidRDefault="00655105" w:rsidP="0086037B">
            <w:pPr>
              <w:spacing w:after="0" w:line="240" w:lineRule="auto"/>
              <w:ind w:firstLine="464"/>
              <w:jc w:val="both"/>
              <w:rPr>
                <w:rFonts w:ascii="Tahoma" w:hAnsi="Tahoma" w:cs="Tahoma"/>
              </w:rPr>
            </w:pPr>
            <w:r w:rsidRPr="00025CEB">
              <w:rPr>
                <w:rFonts w:ascii="Tahoma" w:hAnsi="Tahoma" w:cs="Tahoma"/>
                <w:color w:val="000000"/>
              </w:rPr>
              <w:t>Исполнитель обязан с</w:t>
            </w:r>
            <w:r w:rsidRPr="00025CEB">
              <w:rPr>
                <w:rFonts w:ascii="Tahoma" w:hAnsi="Tahoma" w:cs="Tahoma"/>
              </w:rPr>
              <w:t>облюдать требования промышленной безопасности и охраны труда, установленным в АО «КРП» - в соответствии с Приложением №</w:t>
            </w:r>
            <w:r w:rsidR="0086037B" w:rsidRPr="00025CEB">
              <w:rPr>
                <w:rFonts w:ascii="Tahoma" w:hAnsi="Tahoma" w:cs="Tahoma"/>
              </w:rPr>
              <w:t>1</w:t>
            </w:r>
            <w:r w:rsidRPr="00025CEB">
              <w:rPr>
                <w:rFonts w:ascii="Tahoma" w:hAnsi="Tahoma" w:cs="Tahoma"/>
              </w:rPr>
              <w:t xml:space="preserve"> к Техническому заданию.</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1AFD1B7" w14:textId="77777777" w:rsidR="00655105" w:rsidRPr="0041298A" w:rsidRDefault="00655105" w:rsidP="00655105">
            <w:pPr>
              <w:spacing w:after="0" w:line="240" w:lineRule="auto"/>
              <w:jc w:val="both"/>
              <w:rPr>
                <w:rFonts w:ascii="Tahoma" w:hAnsi="Tahoma" w:cs="Tahoma"/>
                <w:u w:val="single"/>
              </w:rPr>
            </w:pPr>
            <w:r w:rsidRPr="00511419">
              <w:rPr>
                <w:rFonts w:ascii="Tahoma" w:hAnsi="Tahoma" w:cs="Tahoma"/>
                <w:u w:val="single"/>
              </w:rPr>
              <w:t>Требования к безопасности оказания услуг:</w:t>
            </w:r>
          </w:p>
          <w:p w14:paraId="02DEA1FF" w14:textId="72639749" w:rsidR="00655105" w:rsidRPr="00515CB2" w:rsidRDefault="00655105" w:rsidP="00655105">
            <w:pPr>
              <w:spacing w:after="0" w:line="240" w:lineRule="auto"/>
              <w:rPr>
                <w:rFonts w:ascii="Tahoma" w:hAnsi="Tahoma" w:cs="Tahoma"/>
              </w:rPr>
            </w:pPr>
          </w:p>
        </w:tc>
      </w:tr>
      <w:tr w:rsidR="00655105" w:rsidRPr="00D80F51" w14:paraId="1385D01C" w14:textId="77777777" w:rsidTr="009A251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F2EC3A" w14:textId="060EDD27" w:rsidR="00655105" w:rsidRDefault="009A251D" w:rsidP="009A251D">
            <w:pPr>
              <w:spacing w:after="0" w:line="240" w:lineRule="auto"/>
              <w:jc w:val="center"/>
              <w:rPr>
                <w:rFonts w:ascii="Tahoma" w:eastAsia="Times New Roman" w:hAnsi="Tahoma" w:cs="Tahoma"/>
                <w:lang w:eastAsia="ru-RU"/>
              </w:rPr>
            </w:pPr>
            <w:r>
              <w:rPr>
                <w:rFonts w:ascii="Tahoma" w:eastAsia="Times New Roman" w:hAnsi="Tahoma" w:cs="Tahoma"/>
                <w:lang w:eastAsia="ru-RU"/>
              </w:rPr>
              <w:t>7</w:t>
            </w:r>
          </w:p>
        </w:tc>
        <w:tc>
          <w:tcPr>
            <w:tcW w:w="7513" w:type="dxa"/>
            <w:tcBorders>
              <w:top w:val="single" w:sz="4" w:space="0" w:color="auto"/>
              <w:left w:val="nil"/>
              <w:bottom w:val="single" w:sz="4" w:space="0" w:color="auto"/>
              <w:right w:val="single" w:sz="4" w:space="0" w:color="auto"/>
            </w:tcBorders>
          </w:tcPr>
          <w:p w14:paraId="1416C05F" w14:textId="6095EBF2" w:rsidR="00655105" w:rsidRDefault="00487387" w:rsidP="00655105">
            <w:pPr>
              <w:tabs>
                <w:tab w:val="left" w:pos="289"/>
                <w:tab w:val="left" w:pos="430"/>
              </w:tabs>
              <w:spacing w:after="0" w:line="240" w:lineRule="auto"/>
              <w:jc w:val="both"/>
              <w:rPr>
                <w:rFonts w:ascii="Tahoma" w:hAnsi="Tahoma" w:cs="Tahoma"/>
              </w:rPr>
            </w:pPr>
            <w:r w:rsidRPr="00487387">
              <w:rPr>
                <w:rFonts w:ascii="Tahoma" w:hAnsi="Tahoma" w:cs="Tahoma"/>
                <w:u w:val="single"/>
              </w:rPr>
              <w:t>Требования к документации, передаваемой Заказчику</w:t>
            </w:r>
            <w:r w:rsidR="00655105" w:rsidRPr="00B00045">
              <w:rPr>
                <w:rFonts w:ascii="Tahoma" w:hAnsi="Tahoma" w:cs="Tahoma"/>
                <w:u w:val="single"/>
              </w:rPr>
              <w:t>:</w:t>
            </w:r>
            <w:r w:rsidR="00655105" w:rsidRPr="00B00045">
              <w:rPr>
                <w:rFonts w:ascii="Tahoma" w:hAnsi="Tahoma" w:cs="Tahoma"/>
              </w:rPr>
              <w:t xml:space="preserve"> </w:t>
            </w:r>
          </w:p>
          <w:p w14:paraId="72898FEF" w14:textId="77777777" w:rsidR="000F6563" w:rsidRPr="00B00045" w:rsidRDefault="000F6563" w:rsidP="00655105">
            <w:pPr>
              <w:tabs>
                <w:tab w:val="left" w:pos="289"/>
                <w:tab w:val="left" w:pos="430"/>
              </w:tabs>
              <w:spacing w:after="0" w:line="240" w:lineRule="auto"/>
              <w:jc w:val="both"/>
              <w:rPr>
                <w:rFonts w:ascii="Tahoma" w:hAnsi="Tahoma" w:cs="Tahoma"/>
              </w:rPr>
            </w:pPr>
          </w:p>
          <w:p w14:paraId="6BEFED8F" w14:textId="77777777" w:rsidR="0003759E" w:rsidRPr="008F0BE8" w:rsidRDefault="0003759E" w:rsidP="0003759E">
            <w:pPr>
              <w:spacing w:after="0" w:line="240" w:lineRule="auto"/>
              <w:ind w:right="-7"/>
              <w:jc w:val="both"/>
              <w:rPr>
                <w:rFonts w:ascii="Tahoma" w:eastAsia="Franklin Gothic Book" w:hAnsi="Tahoma" w:cs="Tahoma"/>
                <w:b/>
                <w:shd w:val="clear" w:color="auto" w:fill="FFFFFF"/>
              </w:rPr>
            </w:pPr>
            <w:r w:rsidRPr="008F0BE8">
              <w:rPr>
                <w:rFonts w:ascii="Tahoma" w:eastAsia="Franklin Gothic Book" w:hAnsi="Tahoma" w:cs="Tahoma"/>
                <w:b/>
                <w:shd w:val="clear" w:color="auto" w:fill="FFFFFF"/>
              </w:rPr>
              <w:t>1. Зачистка</w:t>
            </w:r>
            <w:r>
              <w:rPr>
                <w:rFonts w:ascii="Tahoma" w:eastAsia="Franklin Gothic Book" w:hAnsi="Tahoma" w:cs="Tahoma"/>
                <w:b/>
                <w:shd w:val="clear" w:color="auto" w:fill="FFFFFF"/>
              </w:rPr>
              <w:t xml:space="preserve"> (с дегазацией)</w:t>
            </w:r>
            <w:r w:rsidRPr="008F0BE8">
              <w:rPr>
                <w:rFonts w:ascii="Tahoma" w:eastAsia="Franklin Gothic Book" w:hAnsi="Tahoma" w:cs="Tahoma"/>
                <w:b/>
                <w:shd w:val="clear" w:color="auto" w:fill="FFFFFF"/>
              </w:rPr>
              <w:t xml:space="preserve"> резервуаров.</w:t>
            </w:r>
          </w:p>
          <w:p w14:paraId="6E797C36" w14:textId="77777777" w:rsidR="0003759E" w:rsidRPr="008F0BE8" w:rsidRDefault="0003759E" w:rsidP="0003759E">
            <w:pPr>
              <w:spacing w:after="0" w:line="240" w:lineRule="auto"/>
              <w:ind w:right="-7"/>
              <w:jc w:val="both"/>
              <w:rPr>
                <w:rFonts w:ascii="Tahoma" w:eastAsia="Franklin Gothic Book" w:hAnsi="Tahoma" w:cs="Tahoma"/>
                <w:shd w:val="clear" w:color="auto" w:fill="FFFFFF"/>
              </w:rPr>
            </w:pPr>
            <w:r w:rsidRPr="008F0BE8">
              <w:rPr>
                <w:rFonts w:ascii="Tahoma" w:eastAsia="Franklin Gothic Book" w:hAnsi="Tahoma" w:cs="Tahoma"/>
                <w:shd w:val="clear" w:color="auto" w:fill="FFFFFF"/>
              </w:rPr>
              <w:t xml:space="preserve"> Исполнитель по окончании </w:t>
            </w:r>
            <w:r>
              <w:rPr>
                <w:rFonts w:ascii="Tahoma" w:eastAsia="Franklin Gothic Book" w:hAnsi="Tahoma" w:cs="Tahoma"/>
                <w:shd w:val="clear" w:color="auto" w:fill="FFFFFF"/>
              </w:rPr>
              <w:t>оказания услуг</w:t>
            </w:r>
            <w:r w:rsidRPr="008F0BE8">
              <w:rPr>
                <w:rFonts w:ascii="Tahoma" w:eastAsia="Franklin Gothic Book" w:hAnsi="Tahoma" w:cs="Tahoma"/>
                <w:shd w:val="clear" w:color="auto" w:fill="FFFFFF"/>
              </w:rPr>
              <w:t xml:space="preserve"> предъявляет Заказчику зачищенны</w:t>
            </w:r>
            <w:r>
              <w:rPr>
                <w:rFonts w:ascii="Tahoma" w:eastAsia="Franklin Gothic Book" w:hAnsi="Tahoma" w:cs="Tahoma"/>
                <w:shd w:val="clear" w:color="auto" w:fill="FFFFFF"/>
              </w:rPr>
              <w:t>й</w:t>
            </w:r>
            <w:r w:rsidRPr="008F0BE8">
              <w:rPr>
                <w:rFonts w:ascii="Tahoma" w:eastAsia="Franklin Gothic Book" w:hAnsi="Tahoma" w:cs="Tahoma"/>
                <w:shd w:val="clear" w:color="auto" w:fill="FFFFFF"/>
              </w:rPr>
              <w:t xml:space="preserve"> резервуар, а также следующие документы: </w:t>
            </w:r>
          </w:p>
          <w:p w14:paraId="459F07CC" w14:textId="77777777" w:rsidR="0003759E" w:rsidRPr="008F0BE8" w:rsidRDefault="0003759E" w:rsidP="0003759E">
            <w:pPr>
              <w:numPr>
                <w:ilvl w:val="0"/>
                <w:numId w:val="42"/>
              </w:numPr>
              <w:spacing w:after="0" w:line="240" w:lineRule="auto"/>
              <w:ind w:right="-7"/>
              <w:jc w:val="both"/>
              <w:rPr>
                <w:rFonts w:ascii="Tahoma" w:eastAsia="Franklin Gothic Book" w:hAnsi="Tahoma" w:cs="Tahoma"/>
                <w:shd w:val="clear" w:color="auto" w:fill="FFFFFF"/>
              </w:rPr>
            </w:pPr>
            <w:r w:rsidRPr="008F0BE8">
              <w:rPr>
                <w:rFonts w:ascii="Tahoma" w:eastAsia="Franklin Gothic Book" w:hAnsi="Tahoma" w:cs="Tahoma"/>
                <w:shd w:val="clear" w:color="auto" w:fill="FFFFFF"/>
              </w:rPr>
              <w:t>акт на выполненную зачистку емкости с указанием результатов замера газоанализатором концентрации паров в резервуаре;</w:t>
            </w:r>
          </w:p>
          <w:p w14:paraId="00FAF168" w14:textId="77777777" w:rsidR="0003759E" w:rsidRPr="008F0BE8" w:rsidRDefault="0003759E" w:rsidP="0003759E">
            <w:pPr>
              <w:numPr>
                <w:ilvl w:val="0"/>
                <w:numId w:val="42"/>
              </w:numPr>
              <w:spacing w:after="0" w:line="240" w:lineRule="auto"/>
              <w:ind w:right="-7"/>
              <w:jc w:val="both"/>
              <w:rPr>
                <w:rFonts w:ascii="Tahoma" w:eastAsia="Franklin Gothic Book" w:hAnsi="Tahoma" w:cs="Tahoma"/>
                <w:shd w:val="clear" w:color="auto" w:fill="FFFFFF"/>
              </w:rPr>
            </w:pPr>
            <w:r w:rsidRPr="008F0BE8">
              <w:rPr>
                <w:rFonts w:ascii="Tahoma" w:eastAsia="Franklin Gothic Book" w:hAnsi="Tahoma" w:cs="Tahoma"/>
                <w:shd w:val="clear" w:color="auto" w:fill="FFFFFF"/>
              </w:rPr>
              <w:t>акт приема-передачи отходов зачистки емкост</w:t>
            </w:r>
            <w:r>
              <w:rPr>
                <w:rFonts w:ascii="Tahoma" w:eastAsia="Franklin Gothic Book" w:hAnsi="Tahoma" w:cs="Tahoma"/>
                <w:shd w:val="clear" w:color="auto" w:fill="FFFFFF"/>
              </w:rPr>
              <w:t>и Исполнителю</w:t>
            </w:r>
            <w:r w:rsidRPr="008F0BE8">
              <w:rPr>
                <w:rFonts w:ascii="Tahoma" w:eastAsia="Franklin Gothic Book" w:hAnsi="Tahoma" w:cs="Tahoma"/>
                <w:shd w:val="clear" w:color="auto" w:fill="FFFFFF"/>
              </w:rPr>
              <w:t xml:space="preserve">; </w:t>
            </w:r>
          </w:p>
          <w:p w14:paraId="01243CC3" w14:textId="77777777" w:rsidR="0003759E" w:rsidRPr="008F0BE8" w:rsidRDefault="0003759E" w:rsidP="0003759E">
            <w:pPr>
              <w:numPr>
                <w:ilvl w:val="0"/>
                <w:numId w:val="42"/>
              </w:numPr>
              <w:spacing w:after="0" w:line="240" w:lineRule="auto"/>
              <w:ind w:right="-7"/>
              <w:jc w:val="both"/>
              <w:rPr>
                <w:rFonts w:ascii="Tahoma" w:eastAsia="Franklin Gothic Book" w:hAnsi="Tahoma" w:cs="Tahoma"/>
                <w:shd w:val="clear" w:color="auto" w:fill="FFFFFF"/>
              </w:rPr>
            </w:pPr>
            <w:r w:rsidRPr="008F0BE8">
              <w:rPr>
                <w:rFonts w:ascii="Tahoma" w:eastAsia="Franklin Gothic Book" w:hAnsi="Tahoma" w:cs="Tahoma"/>
                <w:shd w:val="clear" w:color="auto" w:fill="FFFFFF"/>
              </w:rPr>
              <w:t xml:space="preserve">документ </w:t>
            </w:r>
            <w:r w:rsidRPr="00786116">
              <w:rPr>
                <w:rFonts w:ascii="Tahoma" w:eastAsia="Franklin Gothic Book" w:hAnsi="Tahoma" w:cs="Tahoma"/>
                <w:shd w:val="clear" w:color="auto" w:fill="FFFFFF"/>
              </w:rPr>
              <w:t xml:space="preserve">об </w:t>
            </w:r>
            <w:r>
              <w:rPr>
                <w:rFonts w:ascii="Tahoma" w:eastAsia="Franklin Gothic Book" w:hAnsi="Tahoma" w:cs="Tahoma"/>
                <w:shd w:val="clear" w:color="auto" w:fill="FFFFFF"/>
              </w:rPr>
              <w:t>утилизации/</w:t>
            </w:r>
            <w:r w:rsidRPr="00786116">
              <w:rPr>
                <w:rFonts w:ascii="Tahoma" w:eastAsia="Franklin Gothic Book" w:hAnsi="Tahoma" w:cs="Tahoma"/>
                <w:shd w:val="clear" w:color="auto" w:fill="FFFFFF"/>
              </w:rPr>
              <w:t>обезвреживании отходов.</w:t>
            </w:r>
          </w:p>
          <w:p w14:paraId="663BC2CE" w14:textId="77777777" w:rsidR="0003759E" w:rsidRPr="008F0BE8" w:rsidRDefault="0003759E" w:rsidP="0003759E">
            <w:pPr>
              <w:spacing w:after="0" w:line="240" w:lineRule="auto"/>
              <w:jc w:val="both"/>
              <w:rPr>
                <w:rFonts w:ascii="Tahoma" w:eastAsia="Franklin Gothic Book" w:hAnsi="Tahoma" w:cs="Tahoma"/>
                <w:shd w:val="clear" w:color="auto" w:fill="FFFFFF"/>
              </w:rPr>
            </w:pPr>
            <w:r>
              <w:rPr>
                <w:rFonts w:ascii="Tahoma" w:eastAsia="Franklin Gothic Book" w:hAnsi="Tahoma" w:cs="Tahoma"/>
                <w:shd w:val="clear" w:color="auto" w:fill="FFFFFF"/>
              </w:rPr>
              <w:t>Организация транспортирования и утилизации/обезвреживания о</w:t>
            </w:r>
            <w:r w:rsidRPr="008F0BE8">
              <w:rPr>
                <w:rFonts w:ascii="Tahoma" w:eastAsia="Franklin Gothic Book" w:hAnsi="Tahoma" w:cs="Tahoma"/>
                <w:shd w:val="clear" w:color="auto" w:fill="FFFFFF"/>
              </w:rPr>
              <w:t>тход</w:t>
            </w:r>
            <w:r>
              <w:rPr>
                <w:rFonts w:ascii="Tahoma" w:eastAsia="Franklin Gothic Book" w:hAnsi="Tahoma" w:cs="Tahoma"/>
                <w:shd w:val="clear" w:color="auto" w:fill="FFFFFF"/>
              </w:rPr>
              <w:t>ов</w:t>
            </w:r>
            <w:r w:rsidRPr="008F0BE8">
              <w:rPr>
                <w:rFonts w:ascii="Tahoma" w:eastAsia="Franklin Gothic Book" w:hAnsi="Tahoma" w:cs="Tahoma"/>
                <w:shd w:val="clear" w:color="auto" w:fill="FFFFFF"/>
              </w:rPr>
              <w:t>, образовавши</w:t>
            </w:r>
            <w:r>
              <w:rPr>
                <w:rFonts w:ascii="Tahoma" w:eastAsia="Franklin Gothic Book" w:hAnsi="Tahoma" w:cs="Tahoma"/>
                <w:shd w:val="clear" w:color="auto" w:fill="FFFFFF"/>
              </w:rPr>
              <w:t>х</w:t>
            </w:r>
            <w:r w:rsidRPr="008F0BE8">
              <w:rPr>
                <w:rFonts w:ascii="Tahoma" w:eastAsia="Franklin Gothic Book" w:hAnsi="Tahoma" w:cs="Tahoma"/>
                <w:shd w:val="clear" w:color="auto" w:fill="FFFFFF"/>
              </w:rPr>
              <w:t>ся после зачистки резервуар</w:t>
            </w:r>
            <w:r>
              <w:rPr>
                <w:rFonts w:ascii="Tahoma" w:eastAsia="Franklin Gothic Book" w:hAnsi="Tahoma" w:cs="Tahoma"/>
                <w:shd w:val="clear" w:color="auto" w:fill="FFFFFF"/>
              </w:rPr>
              <w:t>а</w:t>
            </w:r>
            <w:r w:rsidRPr="008F0BE8">
              <w:rPr>
                <w:rFonts w:ascii="Tahoma" w:eastAsia="Franklin Gothic Book" w:hAnsi="Tahoma" w:cs="Tahoma"/>
                <w:shd w:val="clear" w:color="auto" w:fill="FFFFFF"/>
              </w:rPr>
              <w:t xml:space="preserve">, </w:t>
            </w:r>
            <w:r>
              <w:rPr>
                <w:rFonts w:ascii="Tahoma" w:eastAsia="Franklin Gothic Book" w:hAnsi="Tahoma" w:cs="Tahoma"/>
                <w:shd w:val="clear" w:color="auto" w:fill="FFFFFF"/>
              </w:rPr>
              <w:t xml:space="preserve">производится </w:t>
            </w:r>
            <w:r w:rsidRPr="008F0BE8">
              <w:rPr>
                <w:rFonts w:ascii="Tahoma" w:eastAsia="Franklin Gothic Book" w:hAnsi="Tahoma" w:cs="Tahoma"/>
                <w:shd w:val="clear" w:color="auto" w:fill="FFFFFF"/>
              </w:rPr>
              <w:t>Исполнител</w:t>
            </w:r>
            <w:r>
              <w:rPr>
                <w:rFonts w:ascii="Tahoma" w:eastAsia="Franklin Gothic Book" w:hAnsi="Tahoma" w:cs="Tahoma"/>
                <w:shd w:val="clear" w:color="auto" w:fill="FFFFFF"/>
              </w:rPr>
              <w:t>ем</w:t>
            </w:r>
            <w:r w:rsidRPr="008F0BE8">
              <w:rPr>
                <w:rFonts w:ascii="Tahoma" w:eastAsia="Franklin Gothic Book" w:hAnsi="Tahoma" w:cs="Tahoma"/>
                <w:shd w:val="clear" w:color="auto" w:fill="FFFFFF"/>
              </w:rPr>
              <w:t xml:space="preserve"> </w:t>
            </w:r>
            <w:r>
              <w:rPr>
                <w:rFonts w:ascii="Tahoma" w:eastAsia="Franklin Gothic Book" w:hAnsi="Tahoma" w:cs="Tahoma"/>
                <w:shd w:val="clear" w:color="auto" w:fill="FFFFFF"/>
              </w:rPr>
              <w:t>своими силами и</w:t>
            </w:r>
            <w:r w:rsidRPr="008F0BE8">
              <w:rPr>
                <w:rFonts w:ascii="Tahoma" w:eastAsia="Franklin Gothic Book" w:hAnsi="Tahoma" w:cs="Tahoma"/>
                <w:shd w:val="clear" w:color="auto" w:fill="FFFFFF"/>
              </w:rPr>
              <w:t xml:space="preserve"> за свой счёт</w:t>
            </w:r>
            <w:r>
              <w:rPr>
                <w:rFonts w:ascii="Tahoma" w:eastAsia="Franklin Gothic Book" w:hAnsi="Tahoma" w:cs="Tahoma"/>
                <w:shd w:val="clear" w:color="auto" w:fill="FFFFFF"/>
              </w:rPr>
              <w:t xml:space="preserve"> </w:t>
            </w:r>
            <w:r>
              <w:rPr>
                <w:rFonts w:ascii="Tahoma" w:hAnsi="Tahoma" w:cs="Tahoma"/>
                <w:szCs w:val="24"/>
                <w:shd w:val="clear" w:color="auto" w:fill="FFFFFF"/>
              </w:rPr>
              <w:t>и входит в стоимость оказываемых в рамках настоящего Технического задания</w:t>
            </w:r>
            <w:r w:rsidRPr="008F0BE8">
              <w:rPr>
                <w:rFonts w:ascii="Tahoma" w:eastAsia="Franklin Gothic Book" w:hAnsi="Tahoma" w:cs="Tahoma"/>
                <w:shd w:val="clear" w:color="auto" w:fill="FFFFFF"/>
              </w:rPr>
              <w:t>.</w:t>
            </w:r>
          </w:p>
          <w:p w14:paraId="1DAD3AFF" w14:textId="77777777" w:rsidR="0003759E" w:rsidRPr="008F0BE8" w:rsidRDefault="0003759E" w:rsidP="0003759E">
            <w:pPr>
              <w:spacing w:after="0" w:line="240" w:lineRule="auto"/>
              <w:jc w:val="both"/>
              <w:rPr>
                <w:rFonts w:ascii="Tahoma" w:eastAsia="Franklin Gothic Book" w:hAnsi="Tahoma" w:cs="Tahoma"/>
                <w:b/>
                <w:shd w:val="clear" w:color="auto" w:fill="FFFFFF"/>
              </w:rPr>
            </w:pPr>
            <w:r w:rsidRPr="008F0BE8">
              <w:rPr>
                <w:rFonts w:ascii="Tahoma" w:eastAsia="Franklin Gothic Book" w:hAnsi="Tahoma" w:cs="Tahoma"/>
                <w:b/>
                <w:shd w:val="clear" w:color="auto" w:fill="FFFFFF"/>
              </w:rPr>
              <w:t>2. Техническое диагностирование</w:t>
            </w:r>
            <w:r>
              <w:rPr>
                <w:rFonts w:ascii="Tahoma" w:eastAsia="Franklin Gothic Book" w:hAnsi="Tahoma" w:cs="Tahoma"/>
                <w:b/>
                <w:shd w:val="clear" w:color="auto" w:fill="FFFFFF"/>
              </w:rPr>
              <w:t xml:space="preserve"> резервуаров. </w:t>
            </w:r>
            <w:r w:rsidRPr="008F0BE8">
              <w:rPr>
                <w:rFonts w:ascii="Tahoma" w:eastAsia="Franklin Gothic Book" w:hAnsi="Tahoma" w:cs="Tahoma"/>
                <w:b/>
                <w:shd w:val="clear" w:color="auto" w:fill="FFFFFF"/>
              </w:rPr>
              <w:t xml:space="preserve"> </w:t>
            </w:r>
          </w:p>
          <w:p w14:paraId="19BD05A2" w14:textId="77777777" w:rsidR="0003759E" w:rsidRPr="00C46115" w:rsidRDefault="0003759E" w:rsidP="0003759E">
            <w:pPr>
              <w:spacing w:after="0" w:line="240" w:lineRule="auto"/>
              <w:jc w:val="both"/>
              <w:rPr>
                <w:rFonts w:ascii="Tahoma" w:hAnsi="Tahoma" w:cs="Tahoma"/>
                <w:shd w:val="clear" w:color="auto" w:fill="FFFFFF"/>
              </w:rPr>
            </w:pPr>
            <w:r w:rsidRPr="008F0BE8">
              <w:rPr>
                <w:rFonts w:ascii="Tahoma" w:hAnsi="Tahoma" w:cs="Tahoma"/>
                <w:shd w:val="clear" w:color="auto" w:fill="FFFFFF"/>
              </w:rPr>
              <w:t xml:space="preserve"> </w:t>
            </w:r>
            <w:r>
              <w:rPr>
                <w:rFonts w:ascii="Tahoma" w:hAnsi="Tahoma" w:cs="Tahoma"/>
                <w:shd w:val="clear" w:color="auto" w:fill="FFFFFF"/>
              </w:rPr>
              <w:t xml:space="preserve"> </w:t>
            </w:r>
            <w:r w:rsidRPr="008F0BE8">
              <w:rPr>
                <w:rFonts w:ascii="Tahoma" w:hAnsi="Tahoma" w:cs="Tahoma"/>
                <w:shd w:val="clear" w:color="auto" w:fill="FFFFFF"/>
              </w:rPr>
              <w:t>Результатом оказанных услуг является заключение по техническому диагностированию</w:t>
            </w:r>
            <w:r>
              <w:rPr>
                <w:rFonts w:ascii="Tahoma" w:hAnsi="Tahoma" w:cs="Tahoma"/>
                <w:shd w:val="clear" w:color="auto" w:fill="FFFFFF"/>
              </w:rPr>
              <w:t>,</w:t>
            </w:r>
            <w:r>
              <w:t xml:space="preserve"> </w:t>
            </w:r>
            <w:r>
              <w:rPr>
                <w:rFonts w:ascii="Tahoma" w:hAnsi="Tahoma" w:cs="Tahoma"/>
                <w:shd w:val="clear" w:color="auto" w:fill="FFFFFF"/>
              </w:rPr>
              <w:t>включающее</w:t>
            </w:r>
            <w:r w:rsidRPr="001A1E0A">
              <w:rPr>
                <w:rFonts w:ascii="Tahoma" w:hAnsi="Tahoma" w:cs="Tahoma"/>
                <w:shd w:val="clear" w:color="auto" w:fill="FFFFFF"/>
              </w:rPr>
              <w:t xml:space="preserve"> ведомость дефектов </w:t>
            </w:r>
            <w:r w:rsidRPr="00C46115">
              <w:rPr>
                <w:rFonts w:ascii="Tahoma" w:hAnsi="Tahoma" w:cs="Tahoma"/>
                <w:shd w:val="clear" w:color="auto" w:fill="FFFFFF"/>
              </w:rPr>
              <w:t xml:space="preserve">с указанием их координат на эскизах или чертежах, и паспорт резервуара. </w:t>
            </w:r>
          </w:p>
          <w:p w14:paraId="038DC5C9" w14:textId="77777777" w:rsidR="0003759E" w:rsidRPr="008F0BE8" w:rsidRDefault="0003759E" w:rsidP="0003759E">
            <w:pPr>
              <w:spacing w:after="0" w:line="240" w:lineRule="auto"/>
              <w:jc w:val="both"/>
              <w:rPr>
                <w:rFonts w:ascii="Tahoma" w:hAnsi="Tahoma" w:cs="Tahoma"/>
                <w:b/>
                <w:shd w:val="clear" w:color="auto" w:fill="FFFFFF"/>
              </w:rPr>
            </w:pPr>
            <w:r w:rsidRPr="00C46115">
              <w:rPr>
                <w:rFonts w:ascii="Tahoma" w:hAnsi="Tahoma" w:cs="Tahoma"/>
                <w:b/>
                <w:shd w:val="clear" w:color="auto" w:fill="FFFFFF"/>
              </w:rPr>
              <w:t>3. Калибровка (градуировка) резервуаров</w:t>
            </w:r>
            <w:r w:rsidRPr="008F0BE8">
              <w:rPr>
                <w:rFonts w:ascii="Tahoma" w:hAnsi="Tahoma" w:cs="Tahoma"/>
                <w:b/>
                <w:shd w:val="clear" w:color="auto" w:fill="FFFFFF"/>
              </w:rPr>
              <w:t>.</w:t>
            </w:r>
          </w:p>
          <w:p w14:paraId="70E970C1" w14:textId="77777777" w:rsidR="0003759E" w:rsidRPr="008F0BE8" w:rsidRDefault="0003759E" w:rsidP="0003759E">
            <w:pPr>
              <w:spacing w:after="0" w:line="240" w:lineRule="auto"/>
              <w:jc w:val="both"/>
              <w:rPr>
                <w:rFonts w:ascii="Tahoma" w:hAnsi="Tahoma" w:cs="Tahoma"/>
                <w:shd w:val="clear" w:color="auto" w:fill="FFFFFF"/>
              </w:rPr>
            </w:pPr>
            <w:r w:rsidRPr="008F0BE8">
              <w:rPr>
                <w:rFonts w:ascii="Tahoma" w:hAnsi="Tahoma" w:cs="Tahoma"/>
                <w:shd w:val="clear" w:color="auto" w:fill="FFFFFF"/>
              </w:rPr>
              <w:t xml:space="preserve"> По результатам оказанной услуги должны быть выданы следующие документы: </w:t>
            </w:r>
          </w:p>
          <w:p w14:paraId="469799EB" w14:textId="77777777" w:rsidR="0003759E" w:rsidRPr="008F0BE8" w:rsidRDefault="0003759E" w:rsidP="0003759E">
            <w:pPr>
              <w:spacing w:after="0" w:line="240" w:lineRule="auto"/>
              <w:ind w:firstLine="318"/>
              <w:jc w:val="both"/>
              <w:rPr>
                <w:rFonts w:ascii="Tahoma" w:hAnsi="Tahoma" w:cs="Tahoma"/>
                <w:shd w:val="clear" w:color="auto" w:fill="FFFFFF"/>
              </w:rPr>
            </w:pPr>
            <w:r w:rsidRPr="008F0BE8">
              <w:rPr>
                <w:rFonts w:ascii="Tahoma" w:hAnsi="Tahoma" w:cs="Tahoma"/>
                <w:shd w:val="clear" w:color="auto" w:fill="FFFFFF"/>
              </w:rPr>
              <w:t>- градуировочная (калибровочная) таблица, оформленная в соответствии с методикой проведения поверки</w:t>
            </w:r>
            <w:r>
              <w:rPr>
                <w:rFonts w:ascii="Tahoma" w:hAnsi="Tahoma" w:cs="Tahoma"/>
                <w:shd w:val="clear" w:color="auto" w:fill="FFFFFF"/>
              </w:rPr>
              <w:t xml:space="preserve"> на бумажном носителе -1экз.,</w:t>
            </w:r>
            <w:r w:rsidRPr="008F0BE8">
              <w:rPr>
                <w:rFonts w:ascii="Tahoma" w:hAnsi="Tahoma" w:cs="Tahoma"/>
                <w:shd w:val="clear" w:color="auto" w:fill="FFFFFF"/>
              </w:rPr>
              <w:t xml:space="preserve"> </w:t>
            </w:r>
          </w:p>
          <w:p w14:paraId="40F8A550" w14:textId="77777777" w:rsidR="0003759E" w:rsidRDefault="0003759E" w:rsidP="0003759E">
            <w:pPr>
              <w:spacing w:after="0" w:line="240" w:lineRule="auto"/>
              <w:ind w:firstLine="318"/>
              <w:jc w:val="both"/>
              <w:rPr>
                <w:rFonts w:ascii="Tahoma" w:hAnsi="Tahoma" w:cs="Tahoma"/>
                <w:shd w:val="clear" w:color="auto" w:fill="FFFFFF"/>
              </w:rPr>
            </w:pPr>
            <w:r w:rsidRPr="008F0BE8">
              <w:rPr>
                <w:rFonts w:ascii="Tahoma" w:hAnsi="Tahoma" w:cs="Tahoma"/>
                <w:shd w:val="clear" w:color="auto" w:fill="FFFFFF"/>
              </w:rPr>
              <w:t>- сертификат калибровк</w:t>
            </w:r>
            <w:r>
              <w:rPr>
                <w:rFonts w:ascii="Tahoma" w:hAnsi="Tahoma" w:cs="Tahoma"/>
                <w:shd w:val="clear" w:color="auto" w:fill="FFFFFF"/>
              </w:rPr>
              <w:t>и</w:t>
            </w:r>
            <w:r w:rsidRPr="008F0BE8">
              <w:rPr>
                <w:rFonts w:ascii="Tahoma" w:hAnsi="Tahoma" w:cs="Tahoma"/>
                <w:shd w:val="clear" w:color="auto" w:fill="FFFFFF"/>
              </w:rPr>
              <w:t xml:space="preserve"> резервуара</w:t>
            </w:r>
            <w:r>
              <w:rPr>
                <w:rFonts w:ascii="Tahoma" w:hAnsi="Tahoma" w:cs="Tahoma"/>
                <w:shd w:val="clear" w:color="auto" w:fill="FFFFFF"/>
              </w:rPr>
              <w:t xml:space="preserve"> на бумажном носителе- 1 экз., также в электронном варианте по электронной почте Заказчика, указанной в договоре.</w:t>
            </w:r>
          </w:p>
          <w:p w14:paraId="7B5FA66E" w14:textId="77777777" w:rsidR="00655105" w:rsidRDefault="001F7443" w:rsidP="001F7443">
            <w:pPr>
              <w:spacing w:after="0" w:line="240" w:lineRule="auto"/>
              <w:ind w:firstLine="312"/>
              <w:jc w:val="both"/>
              <w:rPr>
                <w:rFonts w:ascii="Tahoma" w:hAnsi="Tahoma" w:cs="Tahoma"/>
                <w:shd w:val="clear" w:color="auto" w:fill="FFFFFF"/>
              </w:rPr>
            </w:pPr>
            <w:r>
              <w:rPr>
                <w:rFonts w:ascii="Tahoma" w:hAnsi="Tahoma" w:cs="Tahoma"/>
                <w:shd w:val="clear" w:color="auto" w:fill="FFFFFF"/>
              </w:rPr>
              <w:t>Вместе с указанными документами Исполнитель передает Заказчику подписанный со совей Стороны Акта сдачи-приемки услуг по форме НН.ДК-4.1 или Универсальный передаточный документ.</w:t>
            </w:r>
          </w:p>
          <w:p w14:paraId="32961502" w14:textId="076BA77B" w:rsidR="001F7443" w:rsidRPr="00B00045" w:rsidRDefault="001F7443" w:rsidP="001F7443">
            <w:pPr>
              <w:spacing w:after="0" w:line="240" w:lineRule="auto"/>
              <w:jc w:val="both"/>
              <w:rPr>
                <w:rFonts w:ascii="Tahoma" w:eastAsia="Calibri" w:hAnsi="Tahoma" w:cs="Tahoma"/>
              </w:rPr>
            </w:pPr>
            <w:r>
              <w:rPr>
                <w:rFonts w:ascii="Tahoma" w:hAnsi="Tahoma" w:cs="Tahoma"/>
              </w:rPr>
              <w:t>Услуги</w:t>
            </w:r>
            <w:r w:rsidRPr="008F0BE8">
              <w:rPr>
                <w:rFonts w:ascii="Tahoma" w:hAnsi="Tahoma" w:cs="Tahoma"/>
              </w:rPr>
              <w:t xml:space="preserve"> </w:t>
            </w:r>
            <w:r w:rsidRPr="0087608F">
              <w:rPr>
                <w:rFonts w:ascii="Tahoma" w:hAnsi="Tahoma" w:cs="Tahoma"/>
              </w:rPr>
              <w:t xml:space="preserve">считаются </w:t>
            </w:r>
            <w:r>
              <w:rPr>
                <w:rFonts w:ascii="Tahoma" w:hAnsi="Tahoma" w:cs="Tahoma"/>
              </w:rPr>
              <w:t>оказанными</w:t>
            </w:r>
            <w:r w:rsidRPr="0087608F">
              <w:rPr>
                <w:rFonts w:ascii="Tahoma" w:hAnsi="Tahoma" w:cs="Tahoma"/>
              </w:rPr>
              <w:t xml:space="preserve"> после подписания представителями Заказчика и Исполнителя</w:t>
            </w:r>
            <w:r w:rsidRPr="008F0BE8">
              <w:rPr>
                <w:rFonts w:ascii="Tahoma" w:eastAsia="Franklin Gothic Book" w:hAnsi="Tahoma" w:cs="Tahoma"/>
                <w:shd w:val="clear" w:color="auto" w:fill="FFFFFF"/>
              </w:rPr>
              <w:t xml:space="preserve"> акт</w:t>
            </w:r>
            <w:r>
              <w:rPr>
                <w:rFonts w:ascii="Tahoma" w:eastAsia="Franklin Gothic Book" w:hAnsi="Tahoma" w:cs="Tahoma"/>
                <w:shd w:val="clear" w:color="auto" w:fill="FFFFFF"/>
              </w:rPr>
              <w:t>а</w:t>
            </w:r>
            <w:r w:rsidRPr="008F0BE8">
              <w:rPr>
                <w:rFonts w:ascii="Tahoma" w:eastAsia="Franklin Gothic Book" w:hAnsi="Tahoma" w:cs="Tahoma"/>
                <w:shd w:val="clear" w:color="auto" w:fill="FFFFFF"/>
              </w:rPr>
              <w:t xml:space="preserve"> </w:t>
            </w:r>
            <w:r>
              <w:rPr>
                <w:rFonts w:ascii="Tahoma" w:eastAsia="Franklin Gothic Book" w:hAnsi="Tahoma" w:cs="Tahoma"/>
                <w:shd w:val="clear" w:color="auto" w:fill="FFFFFF"/>
              </w:rPr>
              <w:t>сдачи-</w:t>
            </w:r>
            <w:r w:rsidRPr="008F0BE8">
              <w:rPr>
                <w:rFonts w:ascii="Tahoma" w:eastAsia="Franklin Gothic Book" w:hAnsi="Tahoma" w:cs="Tahoma"/>
                <w:shd w:val="clear" w:color="auto" w:fill="FFFFFF"/>
              </w:rPr>
              <w:t>приём</w:t>
            </w:r>
            <w:r>
              <w:rPr>
                <w:rFonts w:ascii="Tahoma" w:eastAsia="Franklin Gothic Book" w:hAnsi="Tahoma" w:cs="Tahoma"/>
                <w:shd w:val="clear" w:color="auto" w:fill="FFFFFF"/>
              </w:rPr>
              <w:t>ки</w:t>
            </w:r>
            <w:r w:rsidRPr="008F0BE8">
              <w:rPr>
                <w:rFonts w:ascii="Tahoma" w:eastAsia="Franklin Gothic Book" w:hAnsi="Tahoma" w:cs="Tahoma"/>
                <w:shd w:val="clear" w:color="auto" w:fill="FFFFFF"/>
              </w:rPr>
              <w:t xml:space="preserve"> </w:t>
            </w:r>
            <w:r>
              <w:rPr>
                <w:rFonts w:ascii="Tahoma" w:eastAsia="Franklin Gothic Book" w:hAnsi="Tahoma" w:cs="Tahoma"/>
                <w:shd w:val="clear" w:color="auto" w:fill="FFFFFF"/>
              </w:rPr>
              <w:t xml:space="preserve">услуг </w:t>
            </w:r>
            <w:r>
              <w:rPr>
                <w:rFonts w:ascii="Tahoma" w:hAnsi="Tahoma" w:cs="Tahoma"/>
                <w:szCs w:val="24"/>
              </w:rPr>
              <w:t>по форме НН.ДК-4.1.</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8FDE56A" w14:textId="610B3ABA" w:rsidR="00655105" w:rsidRDefault="00487387" w:rsidP="00655105">
            <w:pPr>
              <w:tabs>
                <w:tab w:val="left" w:pos="289"/>
                <w:tab w:val="left" w:pos="430"/>
              </w:tabs>
              <w:spacing w:after="0" w:line="240" w:lineRule="auto"/>
              <w:jc w:val="both"/>
              <w:rPr>
                <w:rFonts w:ascii="Tahoma" w:hAnsi="Tahoma" w:cs="Tahoma"/>
              </w:rPr>
            </w:pPr>
            <w:r w:rsidRPr="00487387">
              <w:rPr>
                <w:rFonts w:ascii="Tahoma" w:eastAsia="Calibri" w:hAnsi="Tahoma" w:cs="Tahoma"/>
                <w:iCs/>
                <w:szCs w:val="24"/>
                <w:bdr w:val="single" w:sz="4" w:space="0" w:color="auto"/>
              </w:rPr>
              <w:t>Требования к документации, передаваемой Заказчику</w:t>
            </w:r>
            <w:r w:rsidR="00655105">
              <w:rPr>
                <w:rFonts w:ascii="Tahoma" w:hAnsi="Tahoma" w:cs="Tahoma"/>
                <w:u w:val="single"/>
              </w:rPr>
              <w:t>:</w:t>
            </w:r>
            <w:r w:rsidR="00655105" w:rsidRPr="003F0363">
              <w:rPr>
                <w:rFonts w:ascii="Tahoma" w:hAnsi="Tahoma" w:cs="Tahoma"/>
              </w:rPr>
              <w:t xml:space="preserve"> </w:t>
            </w:r>
          </w:p>
          <w:p w14:paraId="42B0CBC3" w14:textId="77777777" w:rsidR="00655105" w:rsidRPr="006234C5" w:rsidRDefault="00655105" w:rsidP="00655105">
            <w:pPr>
              <w:spacing w:after="0" w:line="240" w:lineRule="auto"/>
              <w:rPr>
                <w:rFonts w:ascii="Tahoma" w:eastAsia="Calibri" w:hAnsi="Tahoma" w:cs="Tahoma"/>
              </w:rPr>
            </w:pPr>
          </w:p>
        </w:tc>
      </w:tr>
      <w:tr w:rsidR="009A251D" w:rsidRPr="00D80F51" w14:paraId="34DAD304" w14:textId="77777777" w:rsidTr="009A251D">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359842" w14:textId="34F05549" w:rsidR="009A251D" w:rsidRDefault="009A251D" w:rsidP="00655105">
            <w:pPr>
              <w:spacing w:after="0" w:line="240" w:lineRule="auto"/>
              <w:jc w:val="center"/>
              <w:rPr>
                <w:rFonts w:ascii="Tahoma" w:eastAsia="Times New Roman" w:hAnsi="Tahoma" w:cs="Tahoma"/>
                <w:lang w:eastAsia="ru-RU"/>
              </w:rPr>
            </w:pPr>
            <w:r>
              <w:rPr>
                <w:rFonts w:ascii="Tahoma" w:eastAsia="Times New Roman" w:hAnsi="Tahoma" w:cs="Tahoma"/>
                <w:lang w:eastAsia="ru-RU"/>
              </w:rPr>
              <w:t>8</w:t>
            </w:r>
          </w:p>
        </w:tc>
        <w:tc>
          <w:tcPr>
            <w:tcW w:w="7513" w:type="dxa"/>
            <w:tcBorders>
              <w:top w:val="single" w:sz="4" w:space="0" w:color="auto"/>
              <w:left w:val="nil"/>
              <w:bottom w:val="single" w:sz="4" w:space="0" w:color="auto"/>
              <w:right w:val="single" w:sz="4" w:space="0" w:color="auto"/>
            </w:tcBorders>
          </w:tcPr>
          <w:p w14:paraId="169C27E7" w14:textId="4F0B4CC8" w:rsidR="009A251D" w:rsidRDefault="009A251D" w:rsidP="00655105">
            <w:pPr>
              <w:tabs>
                <w:tab w:val="left" w:pos="289"/>
                <w:tab w:val="left" w:pos="430"/>
              </w:tabs>
              <w:spacing w:after="0" w:line="240" w:lineRule="auto"/>
              <w:jc w:val="both"/>
              <w:rPr>
                <w:rFonts w:ascii="Tahoma" w:eastAsia="Calibri" w:hAnsi="Tahoma" w:cs="Tahoma"/>
                <w:iCs/>
                <w:szCs w:val="24"/>
                <w:u w:val="single"/>
              </w:rPr>
            </w:pPr>
            <w:r w:rsidRPr="009A251D">
              <w:rPr>
                <w:rFonts w:ascii="Tahoma" w:eastAsia="Calibri" w:hAnsi="Tahoma" w:cs="Tahoma"/>
                <w:iCs/>
                <w:szCs w:val="24"/>
                <w:u w:val="single"/>
              </w:rPr>
              <w:t xml:space="preserve">Требования к </w:t>
            </w:r>
            <w:r w:rsidR="00675FAA">
              <w:rPr>
                <w:rFonts w:ascii="Tahoma" w:eastAsia="Calibri" w:hAnsi="Tahoma" w:cs="Tahoma"/>
                <w:iCs/>
                <w:szCs w:val="24"/>
                <w:u w:val="single"/>
              </w:rPr>
              <w:t xml:space="preserve">оказанию услуг </w:t>
            </w:r>
            <w:r w:rsidRPr="009A251D">
              <w:rPr>
                <w:rFonts w:ascii="Tahoma" w:eastAsia="Calibri" w:hAnsi="Tahoma" w:cs="Tahoma"/>
                <w:iCs/>
                <w:szCs w:val="24"/>
                <w:u w:val="single"/>
              </w:rPr>
              <w:t>Исполнител</w:t>
            </w:r>
            <w:r w:rsidR="00675FAA">
              <w:rPr>
                <w:rFonts w:ascii="Tahoma" w:eastAsia="Calibri" w:hAnsi="Tahoma" w:cs="Tahoma"/>
                <w:iCs/>
                <w:szCs w:val="24"/>
                <w:u w:val="single"/>
              </w:rPr>
              <w:t>ем</w:t>
            </w:r>
            <w:r w:rsidRPr="009A251D">
              <w:rPr>
                <w:rFonts w:ascii="Tahoma" w:eastAsia="Calibri" w:hAnsi="Tahoma" w:cs="Tahoma"/>
                <w:iCs/>
                <w:szCs w:val="24"/>
                <w:u w:val="single"/>
              </w:rPr>
              <w:t>:</w:t>
            </w:r>
          </w:p>
          <w:p w14:paraId="23D46E34" w14:textId="77777777" w:rsidR="009A251D" w:rsidRDefault="009A251D" w:rsidP="00655105">
            <w:pPr>
              <w:tabs>
                <w:tab w:val="left" w:pos="289"/>
                <w:tab w:val="left" w:pos="430"/>
              </w:tabs>
              <w:spacing w:after="0" w:line="240" w:lineRule="auto"/>
              <w:jc w:val="both"/>
              <w:rPr>
                <w:rFonts w:ascii="Tahoma" w:eastAsia="Calibri" w:hAnsi="Tahoma" w:cs="Tahoma"/>
                <w:iCs/>
                <w:szCs w:val="24"/>
                <w:u w:val="single"/>
              </w:rPr>
            </w:pPr>
          </w:p>
          <w:p w14:paraId="331B8653" w14:textId="77777777" w:rsidR="009A251D" w:rsidRPr="005A55AD" w:rsidRDefault="009A251D" w:rsidP="009A251D">
            <w:pPr>
              <w:snapToGrid w:val="0"/>
              <w:spacing w:after="0" w:line="240" w:lineRule="auto"/>
              <w:jc w:val="both"/>
              <w:rPr>
                <w:rFonts w:ascii="Tahoma" w:hAnsi="Tahoma" w:cs="Tahoma"/>
                <w:b/>
                <w:szCs w:val="24"/>
              </w:rPr>
            </w:pPr>
            <w:r w:rsidRPr="005A55AD">
              <w:rPr>
                <w:rFonts w:ascii="Tahoma" w:hAnsi="Tahoma" w:cs="Tahoma"/>
                <w:b/>
                <w:szCs w:val="24"/>
              </w:rPr>
              <w:t>1. Требования к оснащенности Исполнителя:</w:t>
            </w:r>
          </w:p>
          <w:p w14:paraId="41FCEC14" w14:textId="77777777" w:rsidR="009A251D" w:rsidRPr="001A06B0" w:rsidRDefault="009A251D" w:rsidP="009A251D">
            <w:pPr>
              <w:spacing w:after="0" w:line="240" w:lineRule="auto"/>
              <w:jc w:val="both"/>
              <w:rPr>
                <w:rFonts w:ascii="Tahoma" w:hAnsi="Tahoma" w:cs="Tahoma"/>
                <w:szCs w:val="24"/>
              </w:rPr>
            </w:pPr>
          </w:p>
          <w:p w14:paraId="1EF99183" w14:textId="77777777" w:rsidR="009A251D" w:rsidRPr="001A06B0" w:rsidRDefault="009A251D" w:rsidP="009A251D">
            <w:pPr>
              <w:spacing w:after="0" w:line="240" w:lineRule="auto"/>
              <w:jc w:val="both"/>
              <w:rPr>
                <w:rFonts w:ascii="Tahoma" w:hAnsi="Tahoma" w:cs="Tahoma"/>
                <w:szCs w:val="24"/>
              </w:rPr>
            </w:pPr>
            <w:r w:rsidRPr="001A06B0">
              <w:rPr>
                <w:rFonts w:ascii="Tahoma" w:hAnsi="Tahoma" w:cs="Tahoma"/>
                <w:szCs w:val="24"/>
              </w:rPr>
              <w:t xml:space="preserve"> Исполнитель для </w:t>
            </w:r>
            <w:r>
              <w:rPr>
                <w:rFonts w:ascii="Tahoma" w:hAnsi="Tahoma" w:cs="Tahoma"/>
                <w:szCs w:val="24"/>
              </w:rPr>
              <w:t>оказания услуг</w:t>
            </w:r>
            <w:r w:rsidRPr="001A06B0">
              <w:rPr>
                <w:rFonts w:ascii="Tahoma" w:hAnsi="Tahoma" w:cs="Tahoma"/>
                <w:szCs w:val="24"/>
              </w:rPr>
              <w:t xml:space="preserve"> должен обеспечить:</w:t>
            </w:r>
          </w:p>
          <w:p w14:paraId="675004B0" w14:textId="77777777" w:rsidR="009A251D" w:rsidRPr="001A06B0" w:rsidRDefault="009A251D" w:rsidP="009A251D">
            <w:pPr>
              <w:spacing w:after="0" w:line="240" w:lineRule="auto"/>
              <w:jc w:val="both"/>
              <w:rPr>
                <w:rFonts w:ascii="Tahoma" w:hAnsi="Tahoma" w:cs="Tahoma"/>
                <w:szCs w:val="24"/>
              </w:rPr>
            </w:pPr>
            <w:r w:rsidRPr="001A06B0">
              <w:rPr>
                <w:rFonts w:ascii="Tahoma" w:hAnsi="Tahoma" w:cs="Tahoma"/>
                <w:szCs w:val="24"/>
              </w:rPr>
              <w:t xml:space="preserve">- наличие соответствующих средств индивидуальной защиты, спецобувь, спецодежда, искронеобразующие инструменты, приспособления и вспомогательные материалы; </w:t>
            </w:r>
          </w:p>
          <w:p w14:paraId="03D0B353" w14:textId="77777777" w:rsidR="009A251D" w:rsidRPr="001A06B0" w:rsidRDefault="009A251D" w:rsidP="009A251D">
            <w:pPr>
              <w:spacing w:after="0" w:line="240" w:lineRule="auto"/>
              <w:jc w:val="both"/>
              <w:rPr>
                <w:rFonts w:ascii="Tahoma" w:hAnsi="Tahoma" w:cs="Tahoma"/>
                <w:szCs w:val="24"/>
              </w:rPr>
            </w:pPr>
            <w:r w:rsidRPr="001A06B0">
              <w:rPr>
                <w:rFonts w:ascii="Tahoma" w:hAnsi="Tahoma" w:cs="Tahoma"/>
                <w:szCs w:val="24"/>
              </w:rPr>
              <w:t>- механизмы, ручной инструмент и оборудование должны соответствовать требованиям безопасности;</w:t>
            </w:r>
          </w:p>
          <w:p w14:paraId="787C3364" w14:textId="07F46B28" w:rsidR="009A251D" w:rsidRPr="001A06B0" w:rsidRDefault="009A251D" w:rsidP="009A251D">
            <w:pPr>
              <w:spacing w:after="0" w:line="240" w:lineRule="auto"/>
              <w:jc w:val="both"/>
              <w:rPr>
                <w:rFonts w:ascii="Tahoma" w:hAnsi="Tahoma" w:cs="Tahoma"/>
                <w:szCs w:val="24"/>
              </w:rPr>
            </w:pPr>
            <w:r w:rsidRPr="001A06B0">
              <w:rPr>
                <w:rFonts w:ascii="Tahoma" w:hAnsi="Tahoma" w:cs="Tahoma"/>
                <w:szCs w:val="24"/>
              </w:rPr>
              <w:t>- наличие дыхательны</w:t>
            </w:r>
            <w:r w:rsidR="00A6728B">
              <w:rPr>
                <w:rFonts w:ascii="Tahoma" w:hAnsi="Tahoma" w:cs="Tahoma"/>
                <w:szCs w:val="24"/>
              </w:rPr>
              <w:t>х аппаратов и компрессора к ним.</w:t>
            </w:r>
          </w:p>
          <w:p w14:paraId="0C1A4C0E" w14:textId="77777777" w:rsidR="009A251D" w:rsidRPr="001A06B0" w:rsidRDefault="009A251D" w:rsidP="009A251D">
            <w:pPr>
              <w:pStyle w:val="a8"/>
              <w:spacing w:after="0" w:line="240" w:lineRule="auto"/>
              <w:jc w:val="both"/>
              <w:rPr>
                <w:rFonts w:ascii="Tahoma" w:hAnsi="Tahoma" w:cs="Tahoma"/>
                <w:szCs w:val="24"/>
              </w:rPr>
            </w:pPr>
          </w:p>
          <w:p w14:paraId="67E47F30" w14:textId="77777777" w:rsidR="009A251D" w:rsidRPr="005A55AD" w:rsidRDefault="009A251D" w:rsidP="009A251D">
            <w:pPr>
              <w:spacing w:after="0" w:line="240" w:lineRule="auto"/>
              <w:jc w:val="both"/>
              <w:rPr>
                <w:rFonts w:ascii="Tahoma" w:hAnsi="Tahoma" w:cs="Tahoma"/>
                <w:b/>
              </w:rPr>
            </w:pPr>
            <w:r w:rsidRPr="005A55AD">
              <w:rPr>
                <w:rFonts w:ascii="Tahoma" w:hAnsi="Tahoma" w:cs="Tahoma"/>
                <w:b/>
                <w:bCs/>
                <w:szCs w:val="24"/>
              </w:rPr>
              <w:t xml:space="preserve">2. Для проведения зачистки резервуаров </w:t>
            </w:r>
            <w:r w:rsidRPr="005A55AD">
              <w:rPr>
                <w:rFonts w:ascii="Tahoma" w:hAnsi="Tahoma" w:cs="Tahoma"/>
                <w:b/>
                <w:szCs w:val="24"/>
              </w:rPr>
              <w:t>к Исполнителю предъявляются следующие</w:t>
            </w:r>
            <w:r w:rsidRPr="005A55AD">
              <w:rPr>
                <w:rFonts w:ascii="Tahoma" w:hAnsi="Tahoma" w:cs="Tahoma"/>
                <w:b/>
              </w:rPr>
              <w:t xml:space="preserve"> требования:     </w:t>
            </w:r>
          </w:p>
          <w:p w14:paraId="43F046EE" w14:textId="77777777" w:rsidR="009A251D" w:rsidRPr="008F0BE8" w:rsidRDefault="009A251D" w:rsidP="009A251D">
            <w:pPr>
              <w:numPr>
                <w:ilvl w:val="0"/>
                <w:numId w:val="48"/>
              </w:numPr>
              <w:spacing w:after="0" w:line="240" w:lineRule="auto"/>
              <w:jc w:val="both"/>
              <w:rPr>
                <w:rFonts w:ascii="Tahoma" w:hAnsi="Tahoma" w:cs="Tahoma"/>
              </w:rPr>
            </w:pPr>
            <w:r w:rsidRPr="008F0BE8">
              <w:rPr>
                <w:rFonts w:ascii="Tahoma" w:hAnsi="Tahoma" w:cs="Tahoma"/>
              </w:rPr>
              <w:t xml:space="preserve">ответственность за соблюдение правил безопасности персоналом   Исполнителя при </w:t>
            </w:r>
            <w:r>
              <w:rPr>
                <w:rFonts w:ascii="Tahoma" w:hAnsi="Tahoma" w:cs="Tahoma"/>
              </w:rPr>
              <w:t>оказании услуг</w:t>
            </w:r>
            <w:r w:rsidRPr="008F0BE8">
              <w:rPr>
                <w:rFonts w:ascii="Tahoma" w:hAnsi="Tahoma" w:cs="Tahoma"/>
              </w:rPr>
              <w:t xml:space="preserve"> на объекте несет Исполнитель</w:t>
            </w:r>
            <w:r>
              <w:rPr>
                <w:rFonts w:ascii="Tahoma" w:hAnsi="Tahoma" w:cs="Tahoma"/>
              </w:rPr>
              <w:t>;</w:t>
            </w:r>
          </w:p>
          <w:p w14:paraId="73DDE0EA" w14:textId="77777777" w:rsidR="009A251D" w:rsidRPr="008F0BE8" w:rsidRDefault="009A251D" w:rsidP="009A251D">
            <w:pPr>
              <w:numPr>
                <w:ilvl w:val="0"/>
                <w:numId w:val="48"/>
              </w:numPr>
              <w:spacing w:after="0" w:line="240" w:lineRule="auto"/>
              <w:jc w:val="both"/>
              <w:rPr>
                <w:rFonts w:ascii="Tahoma" w:hAnsi="Tahoma" w:cs="Tahoma"/>
              </w:rPr>
            </w:pPr>
            <w:r>
              <w:rPr>
                <w:rFonts w:ascii="Tahoma" w:hAnsi="Tahoma" w:cs="Tahoma"/>
              </w:rPr>
              <w:t>услуги оказываются</w:t>
            </w:r>
            <w:r w:rsidRPr="008F0BE8">
              <w:rPr>
                <w:rFonts w:ascii="Tahoma" w:hAnsi="Tahoma" w:cs="Tahoma"/>
              </w:rPr>
              <w:t xml:space="preserve"> на действующем объекте высокой опасности с соблюдением правил промышленной безопасности, охраны труда и мер противопожарной безопасности;</w:t>
            </w:r>
          </w:p>
          <w:p w14:paraId="220A63A6" w14:textId="77777777" w:rsidR="009A251D" w:rsidRPr="008F0BE8" w:rsidRDefault="009A251D" w:rsidP="009A251D">
            <w:pPr>
              <w:numPr>
                <w:ilvl w:val="0"/>
                <w:numId w:val="48"/>
              </w:numPr>
              <w:spacing w:after="0" w:line="240" w:lineRule="auto"/>
              <w:jc w:val="both"/>
              <w:rPr>
                <w:rFonts w:ascii="Tahoma" w:hAnsi="Tahoma" w:cs="Tahoma"/>
              </w:rPr>
            </w:pPr>
            <w:r w:rsidRPr="008F0BE8">
              <w:rPr>
                <w:rFonts w:ascii="Tahoma" w:hAnsi="Tahoma" w:cs="Tahoma"/>
              </w:rPr>
              <w:t xml:space="preserve">оборудованием и применяемыми при его использовании вспомогательными элементами, материалами, расходными частями и т.д. Исполнитель обеспечивает себя самостоятельно; </w:t>
            </w:r>
          </w:p>
          <w:p w14:paraId="039DADDA" w14:textId="77777777" w:rsidR="009A251D" w:rsidRPr="008F0BE8" w:rsidRDefault="009A251D" w:rsidP="009A251D">
            <w:pPr>
              <w:numPr>
                <w:ilvl w:val="0"/>
                <w:numId w:val="48"/>
              </w:numPr>
              <w:spacing w:after="0" w:line="240" w:lineRule="auto"/>
              <w:jc w:val="both"/>
              <w:rPr>
                <w:rFonts w:ascii="Tahoma" w:hAnsi="Tahoma" w:cs="Tahoma"/>
              </w:rPr>
            </w:pPr>
            <w:r w:rsidRPr="008F0BE8">
              <w:rPr>
                <w:rFonts w:ascii="Tahoma" w:hAnsi="Tahoma" w:cs="Tahoma"/>
              </w:rPr>
              <w:t>оборудование, работающее от</w:t>
            </w:r>
            <w:r>
              <w:rPr>
                <w:rFonts w:ascii="Tahoma" w:hAnsi="Tahoma" w:cs="Tahoma"/>
              </w:rPr>
              <w:t xml:space="preserve"> </w:t>
            </w:r>
            <w:r w:rsidRPr="008F0BE8">
              <w:rPr>
                <w:rFonts w:ascii="Tahoma" w:hAnsi="Tahoma" w:cs="Tahoma"/>
              </w:rPr>
              <w:t>электричества</w:t>
            </w:r>
            <w:r>
              <w:rPr>
                <w:rFonts w:ascii="Tahoma" w:hAnsi="Tahoma" w:cs="Tahoma"/>
              </w:rPr>
              <w:t>,</w:t>
            </w:r>
            <w:r w:rsidRPr="008F0BE8">
              <w:rPr>
                <w:rFonts w:ascii="Tahoma" w:hAnsi="Tahoma" w:cs="Tahoma"/>
              </w:rPr>
              <w:t xml:space="preserve"> должно быть во взрывозащищенном исполнении;</w:t>
            </w:r>
          </w:p>
          <w:p w14:paraId="53232FCE" w14:textId="77777777" w:rsidR="009A251D" w:rsidRPr="00130615" w:rsidRDefault="009A251D" w:rsidP="009A251D">
            <w:pPr>
              <w:numPr>
                <w:ilvl w:val="0"/>
                <w:numId w:val="48"/>
              </w:numPr>
              <w:spacing w:after="0" w:line="240" w:lineRule="auto"/>
              <w:jc w:val="both"/>
              <w:rPr>
                <w:rFonts w:ascii="Tahoma" w:hAnsi="Tahoma" w:cs="Tahoma"/>
                <w:color w:val="000000" w:themeColor="text1"/>
              </w:rPr>
            </w:pPr>
            <w:r>
              <w:rPr>
                <w:rFonts w:ascii="Tahoma" w:hAnsi="Tahoma" w:cs="Tahoma"/>
                <w:color w:val="000000" w:themeColor="text1"/>
              </w:rPr>
              <w:t>услуги</w:t>
            </w:r>
            <w:r w:rsidRPr="00130615">
              <w:rPr>
                <w:rFonts w:ascii="Tahoma" w:hAnsi="Tahoma" w:cs="Tahoma"/>
                <w:color w:val="000000" w:themeColor="text1"/>
              </w:rPr>
              <w:t xml:space="preserve"> по зачистке резервуаров должны </w:t>
            </w:r>
            <w:r>
              <w:rPr>
                <w:rFonts w:ascii="Tahoma" w:hAnsi="Tahoma" w:cs="Tahoma"/>
                <w:color w:val="000000" w:themeColor="text1"/>
              </w:rPr>
              <w:t>оказываться</w:t>
            </w:r>
            <w:r w:rsidRPr="00130615">
              <w:rPr>
                <w:rFonts w:ascii="Tahoma" w:hAnsi="Tahoma" w:cs="Tahoma"/>
                <w:color w:val="000000" w:themeColor="text1"/>
              </w:rPr>
              <w:t xml:space="preserve"> в изолирующих дыхательных аппаратах;</w:t>
            </w:r>
          </w:p>
          <w:p w14:paraId="07EDC0BD" w14:textId="77777777" w:rsidR="009A251D" w:rsidRPr="008F0BE8" w:rsidRDefault="009A251D" w:rsidP="009A251D">
            <w:pPr>
              <w:numPr>
                <w:ilvl w:val="0"/>
                <w:numId w:val="48"/>
              </w:numPr>
              <w:spacing w:after="0" w:line="240" w:lineRule="auto"/>
              <w:jc w:val="both"/>
              <w:rPr>
                <w:rFonts w:ascii="Tahoma" w:hAnsi="Tahoma" w:cs="Tahoma"/>
              </w:rPr>
            </w:pPr>
            <w:r>
              <w:rPr>
                <w:rFonts w:ascii="Tahoma" w:hAnsi="Tahoma" w:cs="Tahoma"/>
              </w:rPr>
              <w:t>после п</w:t>
            </w:r>
            <w:r w:rsidRPr="008F0BE8">
              <w:rPr>
                <w:rFonts w:ascii="Tahoma" w:hAnsi="Tahoma" w:cs="Tahoma"/>
              </w:rPr>
              <w:t xml:space="preserve">одписания договора Исполнитель должен представить Заказчику список сотрудников, привлеченных к </w:t>
            </w:r>
            <w:r>
              <w:rPr>
                <w:rFonts w:ascii="Tahoma" w:hAnsi="Tahoma" w:cs="Tahoma"/>
              </w:rPr>
              <w:t>оказанию услуг</w:t>
            </w:r>
            <w:r w:rsidRPr="008F0BE8">
              <w:rPr>
                <w:rFonts w:ascii="Tahoma" w:hAnsi="Tahoma" w:cs="Tahoma"/>
              </w:rPr>
              <w:t xml:space="preserve"> с указанием фамилии, имени и отчества, года рождения и паспортных данных;</w:t>
            </w:r>
          </w:p>
          <w:p w14:paraId="4707D067" w14:textId="55D9F312" w:rsidR="009A251D" w:rsidRPr="00E1028F" w:rsidRDefault="009A251D" w:rsidP="009A251D">
            <w:pPr>
              <w:numPr>
                <w:ilvl w:val="0"/>
                <w:numId w:val="48"/>
              </w:numPr>
              <w:spacing w:after="0" w:line="240" w:lineRule="auto"/>
              <w:jc w:val="both"/>
              <w:rPr>
                <w:rFonts w:ascii="Tahoma" w:hAnsi="Tahoma" w:cs="Tahoma"/>
                <w:szCs w:val="24"/>
              </w:rPr>
            </w:pPr>
            <w:r w:rsidRPr="008F0BE8">
              <w:rPr>
                <w:rFonts w:ascii="Tahoma" w:hAnsi="Tahoma" w:cs="Tahoma"/>
              </w:rPr>
              <w:t xml:space="preserve">исполнитель также обязан вывезти в однодневный срок со дня подписания </w:t>
            </w:r>
            <w:r w:rsidRPr="0031265A">
              <w:rPr>
                <w:rFonts w:ascii="Tahoma" w:eastAsia="Franklin Gothic Book" w:hAnsi="Tahoma" w:cs="Tahoma"/>
                <w:shd w:val="clear" w:color="auto" w:fill="FFFFFF"/>
              </w:rPr>
              <w:t>акт</w:t>
            </w:r>
            <w:r>
              <w:rPr>
                <w:rFonts w:ascii="Tahoma" w:eastAsia="Franklin Gothic Book" w:hAnsi="Tahoma" w:cs="Tahoma"/>
                <w:shd w:val="clear" w:color="auto" w:fill="FFFFFF"/>
              </w:rPr>
              <w:t>а</w:t>
            </w:r>
            <w:r w:rsidRPr="0031265A">
              <w:rPr>
                <w:rFonts w:ascii="Tahoma" w:eastAsia="Franklin Gothic Book" w:hAnsi="Tahoma" w:cs="Tahoma"/>
                <w:shd w:val="clear" w:color="auto" w:fill="FFFFFF"/>
              </w:rPr>
              <w:t xml:space="preserve"> </w:t>
            </w:r>
            <w:r>
              <w:rPr>
                <w:rFonts w:ascii="Tahoma" w:eastAsia="Franklin Gothic Book" w:hAnsi="Tahoma" w:cs="Tahoma"/>
                <w:shd w:val="clear" w:color="auto" w:fill="FFFFFF"/>
                <w:lang w:val="en-US"/>
              </w:rPr>
              <w:t>c</w:t>
            </w:r>
            <w:r>
              <w:rPr>
                <w:rFonts w:ascii="Tahoma" w:eastAsia="Franklin Gothic Book" w:hAnsi="Tahoma" w:cs="Tahoma"/>
                <w:shd w:val="clear" w:color="auto" w:fill="FFFFFF"/>
              </w:rPr>
              <w:t>дачи-</w:t>
            </w:r>
            <w:r w:rsidRPr="0031265A">
              <w:rPr>
                <w:rFonts w:ascii="Tahoma" w:eastAsia="Franklin Gothic Book" w:hAnsi="Tahoma" w:cs="Tahoma"/>
                <w:shd w:val="clear" w:color="auto" w:fill="FFFFFF"/>
              </w:rPr>
              <w:t>приём</w:t>
            </w:r>
            <w:r>
              <w:rPr>
                <w:rFonts w:ascii="Tahoma" w:eastAsia="Franklin Gothic Book" w:hAnsi="Tahoma" w:cs="Tahoma"/>
                <w:shd w:val="clear" w:color="auto" w:fill="FFFFFF"/>
              </w:rPr>
              <w:t>ки услуг</w:t>
            </w:r>
            <w:r>
              <w:rPr>
                <w:rFonts w:ascii="Tahoma" w:hAnsi="Tahoma" w:cs="Tahoma"/>
              </w:rPr>
              <w:t xml:space="preserve"> </w:t>
            </w:r>
            <w:r w:rsidRPr="008F0BE8">
              <w:rPr>
                <w:rFonts w:ascii="Tahoma" w:hAnsi="Tahoma" w:cs="Tahoma"/>
              </w:rPr>
              <w:t>с объекта,</w:t>
            </w:r>
            <w:r>
              <w:rPr>
                <w:rFonts w:ascii="Tahoma" w:hAnsi="Tahoma" w:cs="Tahoma"/>
              </w:rPr>
              <w:t xml:space="preserve"> </w:t>
            </w:r>
            <w:r w:rsidRPr="00E1028F">
              <w:rPr>
                <w:rFonts w:ascii="Tahoma" w:hAnsi="Tahoma" w:cs="Tahoma"/>
                <w:szCs w:val="24"/>
              </w:rPr>
              <w:t xml:space="preserve">принадлежащие Исполнителю инвентарь, инструменты, другое имущество и мусор, образовавшийся в результате </w:t>
            </w:r>
            <w:r>
              <w:rPr>
                <w:rFonts w:ascii="Tahoma" w:hAnsi="Tahoma" w:cs="Tahoma"/>
                <w:szCs w:val="24"/>
              </w:rPr>
              <w:t xml:space="preserve">оказания услуг </w:t>
            </w:r>
            <w:r w:rsidRPr="00E1028F">
              <w:rPr>
                <w:rFonts w:ascii="Tahoma" w:hAnsi="Tahoma" w:cs="Tahoma"/>
                <w:szCs w:val="24"/>
              </w:rPr>
              <w:t>Исполнителем</w:t>
            </w:r>
            <w:r>
              <w:rPr>
                <w:rFonts w:ascii="Tahoma" w:hAnsi="Tahoma" w:cs="Tahoma"/>
                <w:szCs w:val="24"/>
              </w:rPr>
              <w:t>.</w:t>
            </w:r>
          </w:p>
          <w:p w14:paraId="685867D3" w14:textId="77777777" w:rsidR="009A251D" w:rsidRPr="00E1028F" w:rsidRDefault="009A251D" w:rsidP="009A251D">
            <w:pPr>
              <w:spacing w:after="0" w:line="240" w:lineRule="auto"/>
              <w:jc w:val="both"/>
              <w:rPr>
                <w:rFonts w:ascii="Tahoma" w:hAnsi="Tahoma" w:cs="Tahoma"/>
                <w:szCs w:val="24"/>
              </w:rPr>
            </w:pPr>
          </w:p>
          <w:p w14:paraId="106EDF2D" w14:textId="62820917" w:rsidR="009A251D" w:rsidRPr="005A55AD" w:rsidRDefault="009A251D" w:rsidP="009A251D">
            <w:pPr>
              <w:spacing w:after="0" w:line="240" w:lineRule="auto"/>
              <w:jc w:val="both"/>
              <w:rPr>
                <w:rFonts w:ascii="Tahoma" w:hAnsi="Tahoma" w:cs="Tahoma"/>
                <w:b/>
                <w:bCs/>
              </w:rPr>
            </w:pPr>
            <w:r w:rsidRPr="00C213D4">
              <w:rPr>
                <w:rFonts w:ascii="Tahoma" w:hAnsi="Tahoma" w:cs="Tahoma"/>
                <w:color w:val="FF0000"/>
              </w:rPr>
              <w:t xml:space="preserve">   </w:t>
            </w:r>
            <w:r>
              <w:rPr>
                <w:rFonts w:ascii="Tahoma" w:hAnsi="Tahoma" w:cs="Tahoma"/>
                <w:b/>
                <w:bCs/>
              </w:rPr>
              <w:t>3</w:t>
            </w:r>
            <w:r w:rsidRPr="005A55AD">
              <w:rPr>
                <w:rFonts w:ascii="Tahoma" w:hAnsi="Tahoma" w:cs="Tahoma"/>
                <w:b/>
                <w:bCs/>
              </w:rPr>
              <w:t>. Для проведения калибровки (градуировки) резервуаров:</w:t>
            </w:r>
          </w:p>
          <w:p w14:paraId="0874773A" w14:textId="77777777" w:rsidR="009A251D" w:rsidRPr="00C90447" w:rsidRDefault="009A251D" w:rsidP="009A251D">
            <w:pPr>
              <w:spacing w:after="0" w:line="240" w:lineRule="auto"/>
              <w:jc w:val="both"/>
              <w:rPr>
                <w:rFonts w:ascii="Tahoma" w:hAnsi="Tahoma" w:cs="Tahoma"/>
                <w:bCs/>
              </w:rPr>
            </w:pPr>
          </w:p>
          <w:p w14:paraId="770E902F" w14:textId="47ADF598" w:rsidR="009A251D" w:rsidRPr="009A251D" w:rsidRDefault="009A251D" w:rsidP="009A251D">
            <w:pPr>
              <w:numPr>
                <w:ilvl w:val="0"/>
                <w:numId w:val="48"/>
              </w:numPr>
              <w:spacing w:after="0" w:line="240" w:lineRule="auto"/>
              <w:ind w:firstLine="87"/>
              <w:jc w:val="both"/>
              <w:rPr>
                <w:rFonts w:ascii="Tahoma" w:hAnsi="Tahoma" w:cs="Tahoma"/>
              </w:rPr>
            </w:pPr>
            <w:r w:rsidRPr="009A251D">
              <w:rPr>
                <w:rFonts w:ascii="Tahoma" w:hAnsi="Tahoma" w:cs="Tahoma"/>
              </w:rPr>
              <w:t xml:space="preserve">метрологическое оборудование, применяемое Исполнителем для оказания услуг должно иметь действующее свидетельство о поверке и аттестовано в качестве эталонов в соответствии с </w:t>
            </w:r>
            <w:hyperlink r:id="rId42" w:tooltip="&quot;Об эталонах единиц величин, используемых в сфере государственного регулирования ...&quot; Постановление Правительства РФ от 23.09.2010 N 734 Статус: Действующая редакция документа (действ. c 22.01.2020)" w:history="1">
              <w:r w:rsidRPr="009A251D">
                <w:rPr>
                  <w:rStyle w:val="ac"/>
                  <w:rFonts w:ascii="Tahoma" w:hAnsi="Tahoma" w:cs="Tahoma"/>
                  <w:color w:val="0000AA"/>
                </w:rPr>
                <w:t>Постановлением Правительства РФ № 734 от 23.09.2010г.</w:t>
              </w:r>
            </w:hyperlink>
            <w:r w:rsidRPr="009A251D">
              <w:rPr>
                <w:rFonts w:ascii="Tahoma" w:hAnsi="Tahoma" w:cs="Tahoma"/>
              </w:rPr>
              <w:t xml:space="preserve"> «Об эталонах единиц величин, используемых в сфере государственного регулирования обеспечения единства измерений»</w:t>
            </w:r>
            <w:r w:rsidR="00675FAA">
              <w:rPr>
                <w:rFonts w:ascii="Tahoma" w:hAnsi="Tahoma" w:cs="Tahoma"/>
              </w:rPr>
              <w:t>.</w:t>
            </w:r>
          </w:p>
          <w:p w14:paraId="731ED392" w14:textId="728D3DC7" w:rsidR="009A251D" w:rsidRPr="009A251D" w:rsidRDefault="009A251D" w:rsidP="009A251D">
            <w:pPr>
              <w:tabs>
                <w:tab w:val="left" w:pos="289"/>
                <w:tab w:val="left" w:pos="430"/>
              </w:tabs>
              <w:spacing w:after="0" w:line="240" w:lineRule="auto"/>
              <w:jc w:val="both"/>
              <w:rPr>
                <w:rFonts w:ascii="Tahoma" w:hAnsi="Tahoma" w:cs="Tahoma"/>
                <w:u w:val="single"/>
              </w:rPr>
            </w:pP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A77FB4" w14:textId="40CF6DE3" w:rsidR="009A251D" w:rsidRPr="00487387" w:rsidRDefault="00675FAA" w:rsidP="00655105">
            <w:pPr>
              <w:tabs>
                <w:tab w:val="left" w:pos="289"/>
                <w:tab w:val="left" w:pos="430"/>
              </w:tabs>
              <w:spacing w:after="0" w:line="240" w:lineRule="auto"/>
              <w:jc w:val="both"/>
              <w:rPr>
                <w:rFonts w:ascii="Tahoma" w:eastAsia="Calibri" w:hAnsi="Tahoma" w:cs="Tahoma"/>
                <w:iCs/>
                <w:szCs w:val="24"/>
                <w:bdr w:val="single" w:sz="4" w:space="0" w:color="auto"/>
              </w:rPr>
            </w:pPr>
            <w:r w:rsidRPr="009A251D">
              <w:rPr>
                <w:rFonts w:ascii="Tahoma" w:eastAsia="Calibri" w:hAnsi="Tahoma" w:cs="Tahoma"/>
                <w:iCs/>
                <w:szCs w:val="24"/>
                <w:u w:val="single"/>
              </w:rPr>
              <w:t xml:space="preserve">Требования к </w:t>
            </w:r>
            <w:r>
              <w:rPr>
                <w:rFonts w:ascii="Tahoma" w:eastAsia="Calibri" w:hAnsi="Tahoma" w:cs="Tahoma"/>
                <w:iCs/>
                <w:szCs w:val="24"/>
                <w:u w:val="single"/>
              </w:rPr>
              <w:t xml:space="preserve">оказанию услуг </w:t>
            </w:r>
            <w:r w:rsidRPr="009A251D">
              <w:rPr>
                <w:rFonts w:ascii="Tahoma" w:eastAsia="Calibri" w:hAnsi="Tahoma" w:cs="Tahoma"/>
                <w:iCs/>
                <w:szCs w:val="24"/>
                <w:u w:val="single"/>
              </w:rPr>
              <w:t>Исполнител</w:t>
            </w:r>
            <w:r>
              <w:rPr>
                <w:rFonts w:ascii="Tahoma" w:eastAsia="Calibri" w:hAnsi="Tahoma" w:cs="Tahoma"/>
                <w:iCs/>
                <w:szCs w:val="24"/>
                <w:u w:val="single"/>
              </w:rPr>
              <w:t>ем</w:t>
            </w:r>
          </w:p>
        </w:tc>
      </w:tr>
    </w:tbl>
    <w:p w14:paraId="3B9438B6" w14:textId="706C7254" w:rsidR="0033202E" w:rsidRDefault="0033202E" w:rsidP="00D5338B">
      <w:pPr>
        <w:spacing w:after="0" w:line="240" w:lineRule="auto"/>
        <w:ind w:firstLine="709"/>
        <w:jc w:val="both"/>
        <w:rPr>
          <w:rFonts w:ascii="Tahoma" w:hAnsi="Tahoma" w:cs="Tahoma"/>
        </w:rPr>
      </w:pPr>
    </w:p>
    <w:p w14:paraId="25B5FFCA" w14:textId="77777777" w:rsidR="0033202E" w:rsidRPr="00D80F51" w:rsidRDefault="0033202E" w:rsidP="0033202E">
      <w:pPr>
        <w:spacing w:after="0" w:line="240" w:lineRule="auto"/>
        <w:ind w:firstLine="709"/>
        <w:jc w:val="both"/>
        <w:rPr>
          <w:rFonts w:ascii="Tahoma" w:hAnsi="Tahoma" w:cs="Tahoma"/>
        </w:rPr>
      </w:pPr>
      <w:r w:rsidRPr="00D80F51">
        <w:rPr>
          <w:rFonts w:ascii="Tahoma" w:hAnsi="Tahoma" w:cs="Tahoma"/>
        </w:rPr>
        <w:t>Руководитель</w:t>
      </w:r>
    </w:p>
    <w:p w14:paraId="5222BFC0" w14:textId="77777777" w:rsidR="0033202E" w:rsidRPr="00D80F51" w:rsidRDefault="0033202E" w:rsidP="0033202E">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1A22FAA6" w14:textId="77777777" w:rsidR="0033202E" w:rsidRPr="00D80F51" w:rsidRDefault="0033202E" w:rsidP="0033202E">
      <w:pPr>
        <w:spacing w:after="0" w:line="240" w:lineRule="auto"/>
        <w:ind w:firstLine="709"/>
        <w:jc w:val="both"/>
        <w:rPr>
          <w:rFonts w:ascii="Tahoma" w:hAnsi="Tahoma" w:cs="Tahoma"/>
        </w:rPr>
      </w:pPr>
    </w:p>
    <w:p w14:paraId="4AF67A3C" w14:textId="77777777" w:rsidR="0033202E" w:rsidRPr="00D80F51" w:rsidRDefault="0033202E" w:rsidP="0033202E">
      <w:pPr>
        <w:spacing w:after="0" w:line="240" w:lineRule="auto"/>
        <w:ind w:firstLine="709"/>
        <w:jc w:val="both"/>
        <w:rPr>
          <w:rFonts w:ascii="Tahoma" w:hAnsi="Tahoma" w:cs="Tahoma"/>
        </w:rPr>
      </w:pPr>
      <w:r w:rsidRPr="00D80F51">
        <w:rPr>
          <w:rFonts w:ascii="Tahoma" w:hAnsi="Tahoma" w:cs="Tahoma"/>
        </w:rPr>
        <w:t xml:space="preserve"> М.П. </w:t>
      </w:r>
    </w:p>
    <w:p w14:paraId="6CBC3805" w14:textId="77777777" w:rsidR="0033202E" w:rsidRPr="00D80F51" w:rsidRDefault="0033202E" w:rsidP="0033202E">
      <w:pPr>
        <w:spacing w:after="0" w:line="240" w:lineRule="auto"/>
        <w:ind w:firstLine="709"/>
        <w:jc w:val="both"/>
        <w:rPr>
          <w:rFonts w:ascii="Tahoma" w:hAnsi="Tahoma" w:cs="Tahoma"/>
          <w:i/>
        </w:rPr>
      </w:pPr>
    </w:p>
    <w:p w14:paraId="1633C047" w14:textId="77777777" w:rsidR="0033202E" w:rsidRPr="0033202E" w:rsidRDefault="0033202E" w:rsidP="0033202E">
      <w:pPr>
        <w:tabs>
          <w:tab w:val="left" w:pos="887"/>
        </w:tabs>
        <w:rPr>
          <w:rFonts w:ascii="Tahoma" w:hAnsi="Tahoma" w:cs="Tahoma"/>
        </w:rPr>
        <w:sectPr w:rsidR="0033202E" w:rsidRPr="0033202E" w:rsidSect="00F0675B">
          <w:pgSz w:w="16820" w:h="11900" w:orient="landscape"/>
          <w:pgMar w:top="851" w:right="851" w:bottom="1134" w:left="992" w:header="720" w:footer="720" w:gutter="0"/>
          <w:cols w:space="720"/>
          <w:docGrid w:linePitch="360"/>
        </w:sectPr>
      </w:pPr>
    </w:p>
    <w:p w14:paraId="0BAC3E23" w14:textId="7ECDE341" w:rsidR="00D5338B" w:rsidRPr="00D80F51" w:rsidRDefault="00D5338B" w:rsidP="00D5338B">
      <w:pPr>
        <w:spacing w:after="0" w:line="240" w:lineRule="auto"/>
        <w:ind w:firstLine="709"/>
        <w:jc w:val="both"/>
        <w:rPr>
          <w:rFonts w:ascii="Tahoma" w:hAnsi="Tahoma" w:cs="Tahoma"/>
        </w:rPr>
      </w:pPr>
    </w:p>
    <w:p w14:paraId="6D5BAF5F" w14:textId="4661BB19"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sidR="00D24137">
        <w:rPr>
          <w:rFonts w:ascii="Tahoma" w:eastAsia="Times New Roman" w:hAnsi="Tahoma" w:cs="Tahoma"/>
          <w:lang w:eastAsia="ru-RU"/>
        </w:rPr>
        <w:t>1.</w:t>
      </w:r>
      <w:r w:rsidR="00342224">
        <w:rPr>
          <w:rFonts w:ascii="Tahoma" w:eastAsia="Times New Roman" w:hAnsi="Tahoma" w:cs="Tahoma"/>
          <w:lang w:eastAsia="ru-RU"/>
        </w:rPr>
        <w:t>1</w:t>
      </w:r>
    </w:p>
    <w:p w14:paraId="7163C093"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ADFCB5B"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10DBB69C" w14:textId="77777777" w:rsidR="001158E8" w:rsidRPr="009F4AE9" w:rsidRDefault="001158E8" w:rsidP="001158E8">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57F93897" w14:textId="77777777" w:rsidR="001158E8" w:rsidRDefault="001158E8" w:rsidP="001158E8">
      <w:pPr>
        <w:spacing w:after="0" w:line="240" w:lineRule="auto"/>
        <w:jc w:val="center"/>
        <w:rPr>
          <w:rFonts w:ascii="Tahoma" w:hAnsi="Tahoma" w:cs="Tahoma"/>
          <w:b/>
          <w:bCs/>
        </w:rPr>
      </w:pPr>
    </w:p>
    <w:tbl>
      <w:tblPr>
        <w:tblW w:w="49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77"/>
        <w:gridCol w:w="3690"/>
        <w:gridCol w:w="1021"/>
        <w:gridCol w:w="1321"/>
        <w:gridCol w:w="1598"/>
        <w:gridCol w:w="1818"/>
        <w:gridCol w:w="7"/>
      </w:tblGrid>
      <w:tr w:rsidR="001158E8" w:rsidRPr="00914669" w14:paraId="466585CD" w14:textId="77777777" w:rsidTr="00F0675B">
        <w:trPr>
          <w:gridAfter w:val="1"/>
          <w:wAfter w:w="7" w:type="dxa"/>
          <w:trHeight w:val="242"/>
        </w:trPr>
        <w:tc>
          <w:tcPr>
            <w:tcW w:w="377" w:type="dxa"/>
            <w:shd w:val="clear" w:color="auto" w:fill="auto"/>
            <w:vAlign w:val="center"/>
          </w:tcPr>
          <w:p w14:paraId="0EFCE25C"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 п/п</w:t>
            </w:r>
          </w:p>
        </w:tc>
        <w:tc>
          <w:tcPr>
            <w:tcW w:w="3690" w:type="dxa"/>
            <w:shd w:val="clear" w:color="auto" w:fill="auto"/>
            <w:vAlign w:val="center"/>
          </w:tcPr>
          <w:p w14:paraId="16848D4F" w14:textId="0825F857" w:rsidR="001158E8" w:rsidRPr="00914669" w:rsidRDefault="001158E8" w:rsidP="007C64CE">
            <w:pPr>
              <w:autoSpaceDE w:val="0"/>
              <w:snapToGrid w:val="0"/>
              <w:spacing w:after="0" w:line="240" w:lineRule="auto"/>
              <w:jc w:val="center"/>
              <w:rPr>
                <w:rFonts w:ascii="Tahoma" w:hAnsi="Tahoma" w:cs="Tahoma"/>
                <w:bCs/>
              </w:rPr>
            </w:pPr>
            <w:r w:rsidRPr="00914669">
              <w:rPr>
                <w:rFonts w:ascii="Tahoma" w:hAnsi="Tahoma" w:cs="Tahoma"/>
                <w:bCs/>
              </w:rPr>
              <w:t xml:space="preserve">Наименование </w:t>
            </w:r>
            <w:r>
              <w:rPr>
                <w:rFonts w:ascii="Tahoma" w:hAnsi="Tahoma" w:cs="Tahoma"/>
                <w:bCs/>
              </w:rPr>
              <w:t>/</w:t>
            </w:r>
            <w:r w:rsidRPr="00914669">
              <w:rPr>
                <w:rFonts w:ascii="Tahoma" w:hAnsi="Tahoma" w:cs="Tahoma"/>
                <w:bCs/>
              </w:rPr>
              <w:t>услуг</w:t>
            </w:r>
          </w:p>
        </w:tc>
        <w:tc>
          <w:tcPr>
            <w:tcW w:w="1021" w:type="dxa"/>
            <w:shd w:val="clear" w:color="auto" w:fill="auto"/>
            <w:vAlign w:val="center"/>
          </w:tcPr>
          <w:p w14:paraId="762DD7C7"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321" w:type="dxa"/>
            <w:shd w:val="clear" w:color="auto" w:fill="auto"/>
            <w:vAlign w:val="center"/>
          </w:tcPr>
          <w:p w14:paraId="57BBE374"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598" w:type="dxa"/>
            <w:vAlign w:val="center"/>
          </w:tcPr>
          <w:p w14:paraId="5E11C436"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818" w:type="dxa"/>
            <w:shd w:val="clear" w:color="auto" w:fill="auto"/>
            <w:vAlign w:val="center"/>
          </w:tcPr>
          <w:p w14:paraId="6AA13B1C" w14:textId="77777777" w:rsidR="001158E8" w:rsidRPr="00914669" w:rsidRDefault="001158E8" w:rsidP="00F0675B">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1158E8" w:rsidRPr="00914669" w14:paraId="72DB71F9" w14:textId="77777777" w:rsidTr="00F0675B">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28F3EC33" w14:textId="6F2D4901" w:rsidR="001158E8" w:rsidRPr="00914669" w:rsidRDefault="00304DD1" w:rsidP="00F0675B">
            <w:pPr>
              <w:autoSpaceDE w:val="0"/>
              <w:snapToGrid w:val="0"/>
              <w:spacing w:after="0" w:line="240" w:lineRule="auto"/>
              <w:jc w:val="center"/>
              <w:rPr>
                <w:rFonts w:ascii="Tahoma" w:hAnsi="Tahoma" w:cs="Tahoma"/>
                <w:bCs/>
              </w:rPr>
            </w:pPr>
            <w:r>
              <w:rPr>
                <w:rFonts w:ascii="Tahoma" w:hAnsi="Tahoma" w:cs="Tahoma"/>
                <w:bCs/>
              </w:rPr>
              <w:t>1</w:t>
            </w:r>
          </w:p>
        </w:tc>
        <w:tc>
          <w:tcPr>
            <w:tcW w:w="3690" w:type="dxa"/>
          </w:tcPr>
          <w:p w14:paraId="30B9319A" w14:textId="77777777" w:rsidR="001158E8" w:rsidRPr="003B4DBE" w:rsidRDefault="001158E8" w:rsidP="00F0675B">
            <w:pPr>
              <w:autoSpaceDE w:val="0"/>
              <w:snapToGrid w:val="0"/>
              <w:spacing w:after="0" w:line="240" w:lineRule="auto"/>
              <w:rPr>
                <w:rFonts w:ascii="Tahoma" w:hAnsi="Tahoma" w:cs="Tahoma"/>
              </w:rPr>
            </w:pPr>
          </w:p>
        </w:tc>
        <w:tc>
          <w:tcPr>
            <w:tcW w:w="1021" w:type="dxa"/>
            <w:shd w:val="clear" w:color="auto" w:fill="auto"/>
            <w:vAlign w:val="center"/>
          </w:tcPr>
          <w:p w14:paraId="4BB0A8F3" w14:textId="2D01EA72" w:rsidR="001158E8" w:rsidRDefault="001158E8" w:rsidP="00F0675B">
            <w:pPr>
              <w:autoSpaceDE w:val="0"/>
              <w:snapToGrid w:val="0"/>
              <w:spacing w:after="0" w:line="240" w:lineRule="auto"/>
              <w:jc w:val="center"/>
              <w:rPr>
                <w:rFonts w:ascii="Tahoma" w:hAnsi="Tahoma" w:cs="Tahoma"/>
                <w:bCs/>
              </w:rPr>
            </w:pPr>
          </w:p>
        </w:tc>
        <w:tc>
          <w:tcPr>
            <w:tcW w:w="1321" w:type="dxa"/>
            <w:shd w:val="clear" w:color="auto" w:fill="auto"/>
            <w:vAlign w:val="center"/>
          </w:tcPr>
          <w:p w14:paraId="534E6178" w14:textId="77777777" w:rsidR="001158E8" w:rsidRPr="00914669" w:rsidRDefault="001158E8" w:rsidP="00F0675B">
            <w:pPr>
              <w:autoSpaceDE w:val="0"/>
              <w:snapToGrid w:val="0"/>
              <w:spacing w:after="0" w:line="240" w:lineRule="auto"/>
              <w:jc w:val="center"/>
              <w:rPr>
                <w:rFonts w:ascii="Tahoma" w:hAnsi="Tahoma" w:cs="Tahoma"/>
                <w:bCs/>
              </w:rPr>
            </w:pPr>
          </w:p>
        </w:tc>
        <w:tc>
          <w:tcPr>
            <w:tcW w:w="1598" w:type="dxa"/>
            <w:vAlign w:val="center"/>
          </w:tcPr>
          <w:p w14:paraId="00FE27B7" w14:textId="77777777" w:rsidR="001158E8" w:rsidRPr="00914669" w:rsidRDefault="001158E8" w:rsidP="00F0675B">
            <w:pPr>
              <w:autoSpaceDE w:val="0"/>
              <w:snapToGrid w:val="0"/>
              <w:spacing w:after="0" w:line="240" w:lineRule="auto"/>
              <w:jc w:val="center"/>
              <w:rPr>
                <w:rFonts w:ascii="Tahoma" w:hAnsi="Tahoma" w:cs="Tahoma"/>
                <w:bCs/>
              </w:rPr>
            </w:pPr>
          </w:p>
        </w:tc>
        <w:tc>
          <w:tcPr>
            <w:tcW w:w="1818" w:type="dxa"/>
            <w:shd w:val="clear" w:color="auto" w:fill="auto"/>
            <w:vAlign w:val="center"/>
          </w:tcPr>
          <w:p w14:paraId="31465945" w14:textId="77777777" w:rsidR="001158E8" w:rsidRPr="00914669" w:rsidRDefault="001158E8" w:rsidP="00F0675B">
            <w:pPr>
              <w:autoSpaceDE w:val="0"/>
              <w:snapToGrid w:val="0"/>
              <w:spacing w:after="0" w:line="240" w:lineRule="auto"/>
              <w:jc w:val="center"/>
              <w:rPr>
                <w:rFonts w:ascii="Tahoma" w:hAnsi="Tahoma" w:cs="Tahoma"/>
                <w:bCs/>
              </w:rPr>
            </w:pPr>
          </w:p>
        </w:tc>
      </w:tr>
      <w:tr w:rsidR="001158E8" w:rsidRPr="00914669" w14:paraId="053AB15A" w14:textId="77777777" w:rsidTr="00F0675B">
        <w:tblPrEx>
          <w:tblCellMar>
            <w:top w:w="55" w:type="dxa"/>
            <w:left w:w="55" w:type="dxa"/>
            <w:bottom w:w="55" w:type="dxa"/>
            <w:right w:w="55" w:type="dxa"/>
          </w:tblCellMar>
        </w:tblPrEx>
        <w:trPr>
          <w:trHeight w:val="318"/>
        </w:trPr>
        <w:tc>
          <w:tcPr>
            <w:tcW w:w="8007" w:type="dxa"/>
            <w:gridSpan w:val="5"/>
            <w:shd w:val="clear" w:color="auto" w:fill="auto"/>
            <w:vAlign w:val="center"/>
          </w:tcPr>
          <w:p w14:paraId="67B054DA" w14:textId="77777777" w:rsidR="001158E8" w:rsidRPr="00914669" w:rsidRDefault="001158E8" w:rsidP="00F0675B">
            <w:pPr>
              <w:autoSpaceDE w:val="0"/>
              <w:snapToGrid w:val="0"/>
              <w:spacing w:after="0" w:line="240" w:lineRule="auto"/>
              <w:jc w:val="right"/>
              <w:rPr>
                <w:rFonts w:ascii="Tahoma" w:hAnsi="Tahoma" w:cs="Tahoma"/>
                <w:bCs/>
              </w:rPr>
            </w:pPr>
            <w:r>
              <w:rPr>
                <w:rFonts w:ascii="Tahoma" w:hAnsi="Tahoma" w:cs="Tahoma"/>
                <w:bCs/>
              </w:rPr>
              <w:t>ИТОГО:</w:t>
            </w:r>
          </w:p>
        </w:tc>
        <w:tc>
          <w:tcPr>
            <w:tcW w:w="1825" w:type="dxa"/>
            <w:gridSpan w:val="2"/>
            <w:shd w:val="clear" w:color="auto" w:fill="auto"/>
            <w:vAlign w:val="center"/>
          </w:tcPr>
          <w:p w14:paraId="72B42D4C" w14:textId="77777777" w:rsidR="001158E8" w:rsidRPr="00914669" w:rsidRDefault="001158E8" w:rsidP="00F0675B">
            <w:pPr>
              <w:autoSpaceDE w:val="0"/>
              <w:snapToGrid w:val="0"/>
              <w:spacing w:after="0" w:line="240" w:lineRule="auto"/>
              <w:jc w:val="center"/>
              <w:rPr>
                <w:rFonts w:ascii="Tahoma" w:hAnsi="Tahoma" w:cs="Tahoma"/>
                <w:bCs/>
              </w:rPr>
            </w:pPr>
          </w:p>
        </w:tc>
      </w:tr>
    </w:tbl>
    <w:p w14:paraId="37B27D2C" w14:textId="77777777" w:rsidR="001158E8" w:rsidRDefault="001158E8" w:rsidP="001158E8">
      <w:pPr>
        <w:spacing w:after="0" w:line="240" w:lineRule="auto"/>
        <w:jc w:val="center"/>
        <w:rPr>
          <w:rFonts w:ascii="Tahoma" w:hAnsi="Tahoma" w:cs="Tahoma"/>
          <w:b/>
          <w:bCs/>
        </w:rPr>
      </w:pPr>
    </w:p>
    <w:p w14:paraId="5578D2A8" w14:textId="6E747631" w:rsidR="001158E8" w:rsidRPr="00F720C7" w:rsidRDefault="001158E8" w:rsidP="001158E8">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3A3B1F">
        <w:rPr>
          <w:rFonts w:ascii="Tahoma" w:eastAsiaTheme="minorHAnsi" w:hAnsi="Tahoma" w:cs="Tahoma"/>
          <w:sz w:val="22"/>
          <w:szCs w:val="22"/>
          <w:lang w:eastAsia="en-US"/>
        </w:rPr>
        <w:t>услуг</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w:t>
      </w:r>
      <w:r>
        <w:rPr>
          <w:rFonts w:ascii="Tahoma" w:eastAsiaTheme="minorHAnsi" w:hAnsi="Tahoma" w:cs="Tahoma"/>
          <w:sz w:val="22"/>
          <w:szCs w:val="22"/>
          <w:lang w:eastAsia="en-US"/>
        </w:rPr>
        <w:t>кроме того</w:t>
      </w:r>
      <w:r w:rsidRPr="00F720C7">
        <w:rPr>
          <w:rFonts w:ascii="Tahoma" w:eastAsiaTheme="minorHAnsi" w:hAnsi="Tahoma" w:cs="Tahoma"/>
          <w:sz w:val="22"/>
          <w:szCs w:val="22"/>
          <w:lang w:eastAsia="en-US"/>
        </w:rPr>
        <w:t xml:space="preserve">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1736506C" w14:textId="77777777" w:rsidR="001158E8" w:rsidRDefault="001158E8" w:rsidP="001158E8">
      <w:pPr>
        <w:pStyle w:val="afe"/>
        <w:spacing w:before="0" w:after="0" w:line="240" w:lineRule="auto"/>
        <w:rPr>
          <w:rFonts w:ascii="Tahoma" w:eastAsiaTheme="minorHAnsi" w:hAnsi="Tahoma" w:cs="Tahoma"/>
          <w:sz w:val="22"/>
          <w:szCs w:val="22"/>
          <w:lang w:eastAsia="en-US"/>
        </w:rPr>
      </w:pPr>
    </w:p>
    <w:p w14:paraId="0B99AB20" w14:textId="77777777" w:rsidR="003A3B1F" w:rsidRPr="00574E18" w:rsidRDefault="003A3B1F" w:rsidP="003A3B1F">
      <w:pPr>
        <w:widowControl w:val="0"/>
        <w:autoSpaceDE w:val="0"/>
        <w:autoSpaceDN w:val="0"/>
        <w:adjustRightInd w:val="0"/>
        <w:spacing w:line="276" w:lineRule="auto"/>
        <w:ind w:firstLine="374"/>
        <w:jc w:val="both"/>
        <w:rPr>
          <w:rFonts w:ascii="Tahoma" w:hAnsi="Tahoma" w:cs="Tahoma"/>
        </w:rPr>
      </w:pPr>
      <w:r w:rsidRPr="00574E18">
        <w:rPr>
          <w:rFonts w:ascii="Tahoma" w:hAnsi="Tahoma" w:cs="Tahoma"/>
        </w:rPr>
        <w:t xml:space="preserve">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 </w:t>
      </w:r>
    </w:p>
    <w:p w14:paraId="2146A05A" w14:textId="74C1FE1A" w:rsidR="003A3B1F" w:rsidRPr="00805C64" w:rsidRDefault="003A3B1F" w:rsidP="003A3B1F">
      <w:pPr>
        <w:snapToGrid w:val="0"/>
        <w:spacing w:after="120" w:line="240" w:lineRule="auto"/>
        <w:ind w:firstLine="426"/>
        <w:rPr>
          <w:rFonts w:ascii="Tahoma" w:hAnsi="Tahoma" w:cs="Tahoma"/>
        </w:rPr>
      </w:pPr>
      <w:r w:rsidRPr="00574E18">
        <w:rPr>
          <w:rFonts w:ascii="Tahoma" w:hAnsi="Tahoma" w:cs="Tahoma"/>
        </w:rPr>
        <w:t>1. Срок оказания услуг:</w:t>
      </w:r>
      <w:r w:rsidR="000F3D9C">
        <w:rPr>
          <w:rFonts w:ascii="Tahoma" w:hAnsi="Tahoma" w:cs="Tahoma"/>
        </w:rPr>
        <w:t xml:space="preserve"> </w:t>
      </w:r>
      <w:r w:rsidR="008C40A1" w:rsidRPr="00520AEF">
        <w:rPr>
          <w:rFonts w:ascii="Tahoma" w:hAnsi="Tahoma" w:cs="Tahoma"/>
          <w:szCs w:val="24"/>
        </w:rPr>
        <w:t xml:space="preserve">С </w:t>
      </w:r>
      <w:r w:rsidR="008C40A1">
        <w:rPr>
          <w:rFonts w:ascii="Tahoma" w:hAnsi="Tahoma" w:cs="Tahoma"/>
          <w:szCs w:val="24"/>
        </w:rPr>
        <w:t>15.05.2026</w:t>
      </w:r>
      <w:r w:rsidR="008C40A1" w:rsidRPr="00520AEF">
        <w:rPr>
          <w:rFonts w:ascii="Tahoma" w:hAnsi="Tahoma" w:cs="Tahoma"/>
          <w:szCs w:val="24"/>
        </w:rPr>
        <w:t xml:space="preserve"> по </w:t>
      </w:r>
      <w:r w:rsidR="008C40A1">
        <w:rPr>
          <w:rFonts w:ascii="Tahoma" w:hAnsi="Tahoma" w:cs="Tahoma"/>
          <w:szCs w:val="24"/>
        </w:rPr>
        <w:t xml:space="preserve">15.06.2026 </w:t>
      </w:r>
    </w:p>
    <w:p w14:paraId="7CA64A01" w14:textId="77777777" w:rsidR="003A3B1F" w:rsidRPr="00574E18" w:rsidRDefault="003A3B1F" w:rsidP="003A3B1F">
      <w:pPr>
        <w:tabs>
          <w:tab w:val="left" w:pos="639"/>
        </w:tabs>
        <w:spacing w:after="0" w:line="276" w:lineRule="auto"/>
        <w:ind w:right="57" w:firstLine="426"/>
        <w:jc w:val="both"/>
        <w:rPr>
          <w:rFonts w:ascii="Tahoma" w:hAnsi="Tahoma" w:cs="Tahoma"/>
          <w:spacing w:val="-9"/>
        </w:rPr>
      </w:pPr>
      <w:r w:rsidRPr="00574E18">
        <w:rPr>
          <w:rFonts w:ascii="Tahoma" w:hAnsi="Tahoma" w:cs="Tahoma"/>
          <w:spacing w:val="-9"/>
        </w:rPr>
        <w:t xml:space="preserve">2. Условия оплаты: </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3A3B1F" w:rsidRPr="006C192F" w14:paraId="3BB11525" w14:textId="77777777" w:rsidTr="00014DA2">
        <w:trPr>
          <w:trHeight w:val="280"/>
        </w:trPr>
        <w:tc>
          <w:tcPr>
            <w:tcW w:w="9923" w:type="dxa"/>
            <w:gridSpan w:val="2"/>
            <w:tcBorders>
              <w:top w:val="dotted" w:sz="4" w:space="0" w:color="auto"/>
            </w:tcBorders>
            <w:shd w:val="clear" w:color="auto" w:fill="F2F2F2" w:themeFill="background1" w:themeFillShade="F2"/>
          </w:tcPr>
          <w:p w14:paraId="12720832" w14:textId="77777777" w:rsidR="003A3B1F" w:rsidRPr="006C192F" w:rsidRDefault="003A3B1F" w:rsidP="00014DA2">
            <w:pPr>
              <w:ind w:left="148"/>
              <w:rPr>
                <w:rFonts w:ascii="Tahoma" w:hAnsi="Tahoma" w:cs="Tahoma"/>
                <w:b/>
              </w:rPr>
            </w:pPr>
            <w:r w:rsidRPr="006C192F">
              <w:rPr>
                <w:rFonts w:ascii="Tahoma" w:hAnsi="Tahoma" w:cs="Tahoma"/>
              </w:rPr>
              <w:t>Оплата оказанных Услуг производится</w:t>
            </w:r>
            <w:r w:rsidRPr="006C192F">
              <w:rPr>
                <w:rFonts w:ascii="Tahoma" w:hAnsi="Tahoma" w:cs="Tahoma"/>
                <w:b/>
              </w:rPr>
              <w:t xml:space="preserve"> </w:t>
            </w:r>
          </w:p>
        </w:tc>
      </w:tr>
      <w:tr w:rsidR="003A3B1F" w:rsidRPr="006C192F" w14:paraId="7608BF72" w14:textId="77777777" w:rsidTr="00014DA2">
        <w:trPr>
          <w:trHeight w:val="280"/>
        </w:trPr>
        <w:tc>
          <w:tcPr>
            <w:tcW w:w="1843" w:type="dxa"/>
            <w:tcBorders>
              <w:right w:val="dotted" w:sz="4" w:space="0" w:color="auto"/>
            </w:tcBorders>
          </w:tcPr>
          <w:p w14:paraId="13850203" w14:textId="77777777" w:rsidR="003A3B1F" w:rsidRPr="006C192F" w:rsidRDefault="003A3B1F" w:rsidP="00014DA2">
            <w:pPr>
              <w:tabs>
                <w:tab w:val="left" w:pos="1410"/>
              </w:tabs>
              <w:ind w:right="-150"/>
              <w:rPr>
                <w:rFonts w:ascii="Tahoma" w:hAnsi="Tahoma" w:cs="Tahoma"/>
                <w:i/>
                <w:sz w:val="16"/>
                <w:szCs w:val="16"/>
              </w:rPr>
            </w:pPr>
            <w:r w:rsidRPr="006C192F">
              <w:rPr>
                <w:rFonts w:ascii="Tahoma" w:hAnsi="Tahoma" w:cs="Tahoma"/>
                <w:i/>
                <w:sz w:val="16"/>
                <w:szCs w:val="16"/>
              </w:rPr>
              <w:t>Единый платежный день</w:t>
            </w:r>
          </w:p>
          <w:p w14:paraId="70AAF132" w14:textId="77777777" w:rsidR="003A3B1F" w:rsidRPr="006C192F" w:rsidRDefault="003A3B1F" w:rsidP="00014DA2">
            <w:pPr>
              <w:tabs>
                <w:tab w:val="left" w:pos="1410"/>
              </w:tabs>
              <w:ind w:right="-150"/>
              <w:rPr>
                <w:rFonts w:ascii="Tahoma" w:hAnsi="Tahoma" w:cs="Tahoma"/>
                <w:sz w:val="16"/>
                <w:szCs w:val="16"/>
              </w:rPr>
            </w:pPr>
          </w:p>
        </w:tc>
        <w:tc>
          <w:tcPr>
            <w:tcW w:w="8080" w:type="dxa"/>
            <w:tcBorders>
              <w:top w:val="dotted" w:sz="4" w:space="0" w:color="auto"/>
              <w:left w:val="dotted" w:sz="4" w:space="0" w:color="auto"/>
              <w:bottom w:val="dotted" w:sz="4" w:space="0" w:color="auto"/>
            </w:tcBorders>
            <w:shd w:val="clear" w:color="auto" w:fill="F2F2F2"/>
          </w:tcPr>
          <w:p w14:paraId="68F40FA3" w14:textId="27FC6A89" w:rsidR="003A3B1F" w:rsidRPr="006C192F" w:rsidRDefault="003A3B1F" w:rsidP="00014DA2">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w:t>
            </w:r>
            <w:r w:rsidR="00913FB0">
              <w:rPr>
                <w:rFonts w:ascii="Tahoma" w:hAnsi="Tahoma" w:cs="Tahoma"/>
                <w:color w:val="000000" w:themeColor="text1"/>
              </w:rPr>
              <w:t>последний</w:t>
            </w:r>
            <w:r w:rsidR="00913FB0" w:rsidRPr="006C192F">
              <w:rPr>
                <w:rFonts w:ascii="Tahoma" w:hAnsi="Tahoma" w:cs="Tahoma"/>
              </w:rPr>
              <w:t xml:space="preserve"> </w:t>
            </w:r>
            <w:r w:rsidRPr="006C192F">
              <w:rPr>
                <w:rFonts w:ascii="Tahoma" w:hAnsi="Tahoma" w:cs="Tahoma"/>
              </w:rPr>
              <w:t xml:space="preserve">рабочий </w:t>
            </w:r>
            <w:r>
              <w:rPr>
                <w:rFonts w:ascii="Tahoma" w:hAnsi="Tahoma" w:cs="Tahoma"/>
              </w:rPr>
              <w:t>вторник</w:t>
            </w:r>
          </w:p>
        </w:tc>
      </w:tr>
      <w:tr w:rsidR="003A3B1F" w:rsidRPr="006C192F" w14:paraId="52D93C7A" w14:textId="77777777" w:rsidTr="00014DA2">
        <w:tc>
          <w:tcPr>
            <w:tcW w:w="1843" w:type="dxa"/>
            <w:tcBorders>
              <w:bottom w:val="dotted" w:sz="4" w:space="0" w:color="auto"/>
              <w:right w:val="dotted" w:sz="4" w:space="0" w:color="auto"/>
            </w:tcBorders>
          </w:tcPr>
          <w:p w14:paraId="48A57372" w14:textId="77777777" w:rsidR="003A3B1F" w:rsidRPr="006C192F" w:rsidRDefault="003A3B1F" w:rsidP="00014DA2">
            <w:pPr>
              <w:tabs>
                <w:tab w:val="left" w:pos="1410"/>
              </w:tabs>
              <w:ind w:right="-150"/>
              <w:rPr>
                <w:rFonts w:ascii="Tahoma" w:hAnsi="Tahoma" w:cs="Tahoma"/>
                <w:i/>
                <w:sz w:val="16"/>
                <w:szCs w:val="16"/>
              </w:rPr>
            </w:pPr>
            <w:r w:rsidRPr="006C192F">
              <w:rPr>
                <w:rFonts w:ascii="Tahoma" w:hAnsi="Tahoma" w:cs="Tahoma"/>
                <w:i/>
                <w:sz w:val="16"/>
                <w:szCs w:val="16"/>
              </w:rPr>
              <w:t>Период отсрочки</w:t>
            </w:r>
          </w:p>
          <w:p w14:paraId="0E4AC026" w14:textId="77777777" w:rsidR="003A3B1F" w:rsidRPr="006C192F" w:rsidRDefault="003A3B1F" w:rsidP="00014DA2">
            <w:pPr>
              <w:tabs>
                <w:tab w:val="left" w:pos="1410"/>
              </w:tabs>
              <w:ind w:right="-150"/>
              <w:rPr>
                <w:rFonts w:ascii="Tahoma" w:hAnsi="Tahoma" w:cs="Tahoma"/>
                <w:sz w:val="16"/>
                <w:szCs w:val="16"/>
              </w:rPr>
            </w:pPr>
          </w:p>
        </w:tc>
        <w:tc>
          <w:tcPr>
            <w:tcW w:w="8080" w:type="dxa"/>
            <w:tcBorders>
              <w:top w:val="dotted" w:sz="4" w:space="0" w:color="auto"/>
              <w:left w:val="dotted" w:sz="4" w:space="0" w:color="auto"/>
              <w:bottom w:val="dotted" w:sz="4" w:space="0" w:color="auto"/>
            </w:tcBorders>
            <w:shd w:val="clear" w:color="auto" w:fill="F2F2F2"/>
          </w:tcPr>
          <w:p w14:paraId="64BA1C36" w14:textId="7A5D111C" w:rsidR="003A3B1F" w:rsidRPr="00920E78" w:rsidRDefault="003A3B1F" w:rsidP="00B933AD">
            <w:pPr>
              <w:ind w:left="148"/>
              <w:rPr>
                <w:rFonts w:ascii="Tahoma" w:hAnsi="Tahoma" w:cs="Tahoma"/>
              </w:rPr>
            </w:pPr>
            <w:r w:rsidRPr="00B933AD">
              <w:rPr>
                <w:rFonts w:ascii="Tahoma" w:hAnsi="Tahoma" w:cs="Tahoma"/>
                <w:sz w:val="18"/>
              </w:rPr>
              <w:t xml:space="preserve"> </w:t>
            </w:r>
            <w:r w:rsidR="00B933AD" w:rsidRPr="00B933AD">
              <w:rPr>
                <w:rFonts w:ascii="Tahoma" w:hAnsi="Tahoma" w:cs="Tahoma"/>
                <w:szCs w:val="22"/>
              </w:rPr>
              <w:t>[не позднее 7 р. д.]</w:t>
            </w:r>
            <w:r w:rsidR="00B933AD" w:rsidRPr="00B933AD">
              <w:rPr>
                <w:rStyle w:val="af8"/>
                <w:rFonts w:ascii="Tahoma" w:hAnsi="Tahoma" w:cs="Tahoma"/>
                <w:szCs w:val="22"/>
              </w:rPr>
              <w:footnoteReference w:id="2"/>
            </w:r>
            <w:r w:rsidR="00B933AD" w:rsidRPr="00B933AD">
              <w:rPr>
                <w:rFonts w:ascii="Tahoma" w:hAnsi="Tahoma" w:cs="Tahoma"/>
                <w:szCs w:val="22"/>
              </w:rPr>
              <w:t>/[в течение 37 календарных дней]</w:t>
            </w:r>
            <w:r w:rsidR="00B933AD" w:rsidRPr="00B933AD">
              <w:rPr>
                <w:rStyle w:val="af8"/>
                <w:rFonts w:ascii="Tahoma" w:hAnsi="Tahoma" w:cs="Tahoma"/>
                <w:szCs w:val="22"/>
              </w:rPr>
              <w:footnoteReference w:id="3"/>
            </w:r>
          </w:p>
        </w:tc>
      </w:tr>
      <w:tr w:rsidR="003A3B1F" w:rsidRPr="006C192F" w14:paraId="2C46EAE8" w14:textId="77777777" w:rsidTr="00014DA2">
        <w:tc>
          <w:tcPr>
            <w:tcW w:w="1843" w:type="dxa"/>
            <w:tcBorders>
              <w:top w:val="dotted" w:sz="4" w:space="0" w:color="auto"/>
              <w:bottom w:val="nil"/>
              <w:right w:val="dotted" w:sz="4" w:space="0" w:color="auto"/>
            </w:tcBorders>
          </w:tcPr>
          <w:p w14:paraId="72F1EDA2" w14:textId="77777777" w:rsidR="003A3B1F" w:rsidRPr="006C192F" w:rsidRDefault="003A3B1F" w:rsidP="00014DA2">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6364D79" w14:textId="5D09C4B2" w:rsidR="003A3B1F" w:rsidRPr="006C192F" w:rsidRDefault="003A3B1F" w:rsidP="000F3D9C">
            <w:pPr>
              <w:ind w:left="148"/>
              <w:rPr>
                <w:rFonts w:ascii="Tahoma" w:hAnsi="Tahoma" w:cs="Tahoma"/>
              </w:rPr>
            </w:pPr>
            <w:r w:rsidRPr="006C192F">
              <w:rPr>
                <w:rFonts w:ascii="Tahoma" w:hAnsi="Tahoma" w:cs="Tahoma"/>
              </w:rPr>
              <w:t xml:space="preserve">с </w:t>
            </w:r>
            <w:r>
              <w:rPr>
                <w:rFonts w:ascii="Tahoma" w:hAnsi="Tahoma" w:cs="Tahoma"/>
              </w:rPr>
              <w:t>даты приемки</w:t>
            </w:r>
            <w:r w:rsidRPr="006C192F">
              <w:rPr>
                <w:rFonts w:ascii="Tahoma" w:hAnsi="Tahoma" w:cs="Tahoma"/>
              </w:rPr>
              <w:t xml:space="preserve"> </w:t>
            </w:r>
            <w:r>
              <w:rPr>
                <w:rFonts w:ascii="Tahoma" w:hAnsi="Tahoma" w:cs="Tahoma"/>
              </w:rPr>
              <w:t>оказанных услуг</w:t>
            </w:r>
          </w:p>
        </w:tc>
      </w:tr>
      <w:tr w:rsidR="003A3B1F" w:rsidRPr="006C192F" w14:paraId="6CEF9BC7" w14:textId="77777777" w:rsidTr="00014DA2">
        <w:tc>
          <w:tcPr>
            <w:tcW w:w="1843" w:type="dxa"/>
            <w:tcBorders>
              <w:top w:val="nil"/>
              <w:bottom w:val="dotted" w:sz="4" w:space="0" w:color="auto"/>
              <w:right w:val="dotted" w:sz="4" w:space="0" w:color="auto"/>
            </w:tcBorders>
          </w:tcPr>
          <w:p w14:paraId="37AE98DA" w14:textId="77777777" w:rsidR="003A3B1F" w:rsidRPr="006C192F" w:rsidRDefault="003A3B1F" w:rsidP="00014DA2">
            <w:pPr>
              <w:tabs>
                <w:tab w:val="left" w:pos="1410"/>
              </w:tabs>
              <w:ind w:right="-150"/>
              <w:rPr>
                <w:rFonts w:ascii="Tahoma" w:hAnsi="Tahoma" w:cs="Tahoma"/>
                <w:i/>
                <w:sz w:val="16"/>
                <w:szCs w:val="16"/>
              </w:rPr>
            </w:pPr>
          </w:p>
        </w:tc>
        <w:tc>
          <w:tcPr>
            <w:tcW w:w="8080" w:type="dxa"/>
            <w:tcBorders>
              <w:top w:val="dotted" w:sz="4" w:space="0" w:color="auto"/>
              <w:left w:val="dotted" w:sz="4" w:space="0" w:color="auto"/>
              <w:bottom w:val="dotted" w:sz="4" w:space="0" w:color="auto"/>
            </w:tcBorders>
            <w:shd w:val="clear" w:color="auto" w:fill="F2F2F2"/>
          </w:tcPr>
          <w:p w14:paraId="402AC37A" w14:textId="5ACBD1A8" w:rsidR="003A3B1F" w:rsidRDefault="000F3D9C" w:rsidP="00014DA2">
            <w:pPr>
              <w:pStyle w:val="a8"/>
              <w:widowControl w:val="0"/>
              <w:autoSpaceDE w:val="0"/>
              <w:autoSpaceDN w:val="0"/>
              <w:adjustRightInd w:val="0"/>
              <w:ind w:left="148"/>
              <w:contextualSpacing w:val="0"/>
              <w:rPr>
                <w:rFonts w:ascii="Tahoma" w:hAnsi="Tahoma" w:cs="Tahoma"/>
              </w:rPr>
            </w:pPr>
            <w:r>
              <w:rPr>
                <w:rFonts w:ascii="Tahoma" w:hAnsi="Tahoma" w:cs="Tahoma"/>
              </w:rPr>
              <w:t>при условии предоставления оригиналов/скан-копий и, если применимо, подписания обеими Сторонами:</w:t>
            </w:r>
          </w:p>
          <w:p w14:paraId="439A08D2" w14:textId="5836F093" w:rsidR="003A3B1F" w:rsidRPr="006C192F" w:rsidRDefault="003A3B1F" w:rsidP="00014DA2">
            <w:pPr>
              <w:pStyle w:val="a8"/>
              <w:widowControl w:val="0"/>
              <w:numPr>
                <w:ilvl w:val="0"/>
                <w:numId w:val="21"/>
              </w:numPr>
              <w:autoSpaceDE w:val="0"/>
              <w:autoSpaceDN w:val="0"/>
              <w:adjustRightInd w:val="0"/>
              <w:ind w:left="148" w:hanging="5"/>
              <w:contextualSpacing w:val="0"/>
              <w:rPr>
                <w:rFonts w:ascii="Tahoma" w:hAnsi="Tahoma" w:cs="Tahoma"/>
              </w:rPr>
            </w:pPr>
            <w:r w:rsidRPr="006C192F">
              <w:rPr>
                <w:rFonts w:ascii="Tahoma" w:hAnsi="Tahoma" w:cs="Tahoma"/>
              </w:rPr>
              <w:t>Акта</w:t>
            </w:r>
            <w:r w:rsidRPr="006C192F">
              <w:rPr>
                <w:rFonts w:ascii="Tahoma" w:eastAsiaTheme="minorEastAsia" w:hAnsi="Tahoma" w:cs="Tahoma"/>
                <w:bCs/>
              </w:rPr>
              <w:t xml:space="preserve"> сдачи-приемки услуг</w:t>
            </w:r>
            <w:r w:rsidRPr="006C192F">
              <w:rPr>
                <w:rFonts w:ascii="Tahoma" w:hAnsi="Tahoma" w:cs="Tahoma"/>
              </w:rPr>
              <w:t xml:space="preserve">; </w:t>
            </w:r>
          </w:p>
          <w:p w14:paraId="0751308B" w14:textId="4EB80960" w:rsidR="003A3B1F" w:rsidRPr="006C192F" w:rsidRDefault="003A3B1F" w:rsidP="00014DA2">
            <w:pPr>
              <w:pStyle w:val="a8"/>
              <w:widowControl w:val="0"/>
              <w:numPr>
                <w:ilvl w:val="0"/>
                <w:numId w:val="21"/>
              </w:numPr>
              <w:autoSpaceDE w:val="0"/>
              <w:autoSpaceDN w:val="0"/>
              <w:adjustRightInd w:val="0"/>
              <w:ind w:left="148" w:hanging="5"/>
              <w:contextualSpacing w:val="0"/>
              <w:rPr>
                <w:rFonts w:ascii="Tahoma" w:hAnsi="Tahoma" w:cs="Tahoma"/>
              </w:rPr>
            </w:pPr>
            <w:r>
              <w:rPr>
                <w:rFonts w:ascii="Tahoma" w:hAnsi="Tahoma" w:cs="Tahoma"/>
                <w:b/>
                <w:bCs/>
                <w:color w:val="FF0000"/>
              </w:rPr>
              <w:t xml:space="preserve"> </w:t>
            </w:r>
            <w:r w:rsidRPr="006C192F">
              <w:rPr>
                <w:rFonts w:ascii="Tahoma" w:hAnsi="Tahoma" w:cs="Tahoma"/>
              </w:rPr>
              <w:t>счёта на оплату;</w:t>
            </w:r>
          </w:p>
          <w:p w14:paraId="50BFE637" w14:textId="77777777" w:rsidR="003A3B1F" w:rsidRPr="006C192F" w:rsidRDefault="003A3B1F" w:rsidP="00014DA2">
            <w:pPr>
              <w:pStyle w:val="a8"/>
              <w:widowControl w:val="0"/>
              <w:numPr>
                <w:ilvl w:val="0"/>
                <w:numId w:val="21"/>
              </w:numPr>
              <w:autoSpaceDE w:val="0"/>
              <w:autoSpaceDN w:val="0"/>
              <w:adjustRightInd w:val="0"/>
              <w:ind w:left="148" w:hanging="5"/>
              <w:contextualSpacing w:val="0"/>
              <w:rPr>
                <w:rFonts w:ascii="Tahoma" w:hAnsi="Tahoma" w:cs="Tahoma"/>
                <w:bCs/>
              </w:rPr>
            </w:pPr>
            <w:r w:rsidRPr="006C192F">
              <w:rPr>
                <w:rFonts w:ascii="Tahoma" w:hAnsi="Tahoma" w:cs="Tahoma"/>
                <w:color w:val="FF0000"/>
              </w:rPr>
              <w:t xml:space="preserve">[ </w:t>
            </w:r>
            <w:r w:rsidRPr="00BF39CC">
              <w:rPr>
                <w:rFonts w:ascii="Tahoma" w:hAnsi="Tahoma" w:cs="Tahoma"/>
                <w:highlight w:val="darkCyan"/>
              </w:rPr>
              <w:t>счёта- фактуры</w:t>
            </w:r>
            <w:r w:rsidRPr="006C192F">
              <w:rPr>
                <w:rFonts w:ascii="Tahoma" w:hAnsi="Tahoma" w:cs="Tahoma"/>
              </w:rPr>
              <w:t xml:space="preserve"> </w:t>
            </w:r>
            <w:r w:rsidRPr="006C192F">
              <w:rPr>
                <w:rFonts w:ascii="Tahoma" w:hAnsi="Tahoma" w:cs="Tahoma"/>
                <w:color w:val="FF0000"/>
              </w:rPr>
              <w:t>]</w:t>
            </w:r>
            <w:r w:rsidRPr="006C192F">
              <w:rPr>
                <w:rStyle w:val="af8"/>
                <w:rFonts w:ascii="Tahoma" w:hAnsi="Tahoma" w:cs="Tahoma"/>
                <w:color w:val="FF0000"/>
              </w:rPr>
              <w:footnoteReference w:id="4"/>
            </w:r>
            <w:r w:rsidRPr="006C192F">
              <w:rPr>
                <w:rFonts w:ascii="Tahoma" w:hAnsi="Tahoma" w:cs="Tahoma"/>
                <w:color w:val="FF0000"/>
              </w:rPr>
              <w:t>.</w:t>
            </w:r>
            <w:r>
              <w:rPr>
                <w:rFonts w:ascii="Tahoma" w:hAnsi="Tahoma" w:cs="Tahoma"/>
                <w:color w:val="FF0000"/>
              </w:rPr>
              <w:t xml:space="preserve"> </w:t>
            </w:r>
            <w:r w:rsidRPr="008B3518">
              <w:rPr>
                <w:rFonts w:ascii="Tahoma" w:hAnsi="Tahoma" w:cs="Tahoma"/>
                <w:color w:val="FF0000"/>
              </w:rPr>
              <w:t>]</w:t>
            </w:r>
            <w:r w:rsidRPr="008B3518">
              <w:rPr>
                <w:rStyle w:val="af8"/>
                <w:rFonts w:ascii="Tahoma" w:hAnsi="Tahoma" w:cs="Tahoma"/>
                <w:color w:val="FF0000"/>
              </w:rPr>
              <w:footnoteReference w:id="5"/>
            </w:r>
          </w:p>
        </w:tc>
      </w:tr>
      <w:tr w:rsidR="003A3B1F" w:rsidRPr="00344C0B" w14:paraId="7A8B8D87" w14:textId="77777777" w:rsidTr="00014DA2">
        <w:tc>
          <w:tcPr>
            <w:tcW w:w="1843" w:type="dxa"/>
            <w:tcBorders>
              <w:top w:val="dotted" w:sz="4" w:space="0" w:color="auto"/>
              <w:bottom w:val="dotted" w:sz="4" w:space="0" w:color="auto"/>
              <w:right w:val="dotted" w:sz="4" w:space="0" w:color="auto"/>
            </w:tcBorders>
          </w:tcPr>
          <w:p w14:paraId="3F380C4A" w14:textId="77777777" w:rsidR="003A3B1F" w:rsidRPr="006C192F" w:rsidRDefault="003A3B1F" w:rsidP="00014DA2">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643C5B68" w14:textId="77777777" w:rsidR="003A3B1F" w:rsidRPr="00344C0B" w:rsidRDefault="003A3B1F" w:rsidP="00014DA2">
            <w:pPr>
              <w:spacing w:before="120" w:after="240"/>
              <w:ind w:left="283"/>
              <w:rPr>
                <w:rFonts w:ascii="Tahoma" w:hAnsi="Tahoma" w:cs="Tahoma"/>
              </w:rPr>
            </w:pPr>
          </w:p>
        </w:tc>
      </w:tr>
    </w:tbl>
    <w:p w14:paraId="56C171B2" w14:textId="77777777" w:rsidR="003A3B1F" w:rsidRDefault="003A3B1F" w:rsidP="003A3B1F">
      <w:pPr>
        <w:tabs>
          <w:tab w:val="left" w:pos="639"/>
        </w:tabs>
        <w:spacing w:after="0" w:line="276" w:lineRule="auto"/>
        <w:ind w:right="57" w:firstLine="374"/>
        <w:jc w:val="both"/>
        <w:rPr>
          <w:rFonts w:ascii="Tahoma" w:hAnsi="Tahoma" w:cs="Tahoma"/>
        </w:rPr>
      </w:pPr>
    </w:p>
    <w:p w14:paraId="5633AB08" w14:textId="77777777" w:rsidR="003A3B1F" w:rsidRDefault="003A3B1F" w:rsidP="003A3B1F">
      <w:pPr>
        <w:tabs>
          <w:tab w:val="left" w:pos="639"/>
        </w:tabs>
        <w:spacing w:after="0" w:line="276" w:lineRule="auto"/>
        <w:ind w:right="57" w:firstLine="374"/>
        <w:jc w:val="both"/>
        <w:rPr>
          <w:rFonts w:ascii="Tahoma" w:hAnsi="Tahoma" w:cs="Tahoma"/>
        </w:rPr>
      </w:pPr>
      <w:r>
        <w:rPr>
          <w:rFonts w:ascii="Tahoma" w:hAnsi="Tahoma" w:cs="Tahoma"/>
        </w:rPr>
        <w:t>3. Место оказания услуг:</w:t>
      </w:r>
    </w:p>
    <w:p w14:paraId="7B5944C9" w14:textId="51497415" w:rsidR="003A3B1F" w:rsidRDefault="008C40A1" w:rsidP="003A3B1F">
      <w:pPr>
        <w:pStyle w:val="ad"/>
        <w:jc w:val="both"/>
        <w:rPr>
          <w:rFonts w:ascii="Tahoma" w:eastAsia="Calibri" w:hAnsi="Tahoma" w:cs="Tahoma"/>
          <w:lang w:val="ru-RU"/>
        </w:rPr>
      </w:pPr>
      <w:r w:rsidRPr="008C40A1">
        <w:rPr>
          <w:rFonts w:ascii="Tahoma" w:hAnsi="Tahoma" w:cs="Tahoma"/>
          <w:bCs/>
          <w:i w:val="0"/>
          <w:color w:val="000000"/>
          <w:sz w:val="22"/>
          <w:szCs w:val="22"/>
          <w:lang w:val="ru-RU"/>
        </w:rPr>
        <w:t>Красноярский край, г. Красноярск, ул. Коммунальная, 2, АЗС</w:t>
      </w:r>
      <w:r w:rsidR="003A3B1F" w:rsidRPr="00B86681">
        <w:rPr>
          <w:rFonts w:ascii="Tahoma" w:eastAsia="Calibri" w:hAnsi="Tahoma" w:cs="Tahoma"/>
          <w:lang w:val="ru-RU"/>
        </w:rPr>
        <w:t>.</w:t>
      </w:r>
    </w:p>
    <w:p w14:paraId="3A324DB4" w14:textId="77777777" w:rsidR="008C40A1" w:rsidRDefault="008C40A1" w:rsidP="003A3B1F">
      <w:pPr>
        <w:spacing w:after="0" w:line="276" w:lineRule="auto"/>
        <w:ind w:firstLine="426"/>
        <w:rPr>
          <w:rFonts w:ascii="Tahoma" w:hAnsi="Tahoma" w:cs="Tahoma"/>
        </w:rPr>
      </w:pPr>
    </w:p>
    <w:p w14:paraId="5B900FDE" w14:textId="75ED784A" w:rsidR="003A3B1F" w:rsidRDefault="008C40A1" w:rsidP="003A3B1F">
      <w:pPr>
        <w:spacing w:after="0" w:line="276" w:lineRule="auto"/>
        <w:ind w:firstLine="426"/>
        <w:rPr>
          <w:rFonts w:ascii="Tahoma" w:hAnsi="Tahoma" w:cs="Tahoma"/>
        </w:rPr>
      </w:pPr>
      <w:r>
        <w:rPr>
          <w:rFonts w:ascii="Tahoma" w:hAnsi="Tahoma" w:cs="Tahoma"/>
        </w:rPr>
        <w:t>4</w:t>
      </w:r>
      <w:r w:rsidR="003A3B1F" w:rsidRPr="00914669">
        <w:rPr>
          <w:rFonts w:ascii="Tahoma" w:hAnsi="Tahoma" w:cs="Tahoma"/>
        </w:rPr>
        <w:t xml:space="preserve">. </w:t>
      </w:r>
      <w:r w:rsidR="003A3B1F">
        <w:rPr>
          <w:rFonts w:ascii="Tahoma" w:hAnsi="Tahoma" w:cs="Tahoma"/>
        </w:rPr>
        <w:t xml:space="preserve">Услуги оказываются в соответствии с требованиями технического задания. </w:t>
      </w:r>
    </w:p>
    <w:p w14:paraId="5ECEE8E5" w14:textId="77777777" w:rsidR="001158E8" w:rsidRPr="009F4AE9" w:rsidRDefault="001158E8" w:rsidP="001158E8">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D5338B" w:rsidRPr="009F4AE9" w14:paraId="53212351" w14:textId="77777777" w:rsidTr="00820274">
        <w:tc>
          <w:tcPr>
            <w:tcW w:w="5027" w:type="dxa"/>
            <w:shd w:val="clear" w:color="auto" w:fill="auto"/>
          </w:tcPr>
          <w:p w14:paraId="4DC6E56D" w14:textId="1EB1582E"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w:t>
            </w:r>
            <w:r w:rsidR="00C02795">
              <w:rPr>
                <w:rFonts w:ascii="Tahoma" w:hAnsi="Tahoma" w:cs="Tahoma"/>
              </w:rPr>
              <w:t>_____________________________</w:t>
            </w:r>
          </w:p>
          <w:p w14:paraId="625C6C6C"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0EB865AC" w14:textId="77777777" w:rsidR="00D5338B" w:rsidRPr="009F4AE9" w:rsidRDefault="00D5338B" w:rsidP="00820274">
            <w:pPr>
              <w:pStyle w:val="afd"/>
              <w:tabs>
                <w:tab w:val="left" w:pos="709"/>
              </w:tabs>
              <w:autoSpaceDE w:val="0"/>
              <w:spacing w:line="240" w:lineRule="auto"/>
              <w:ind w:firstLine="0"/>
              <w:rPr>
                <w:rFonts w:ascii="Tahoma" w:hAnsi="Tahoma" w:cs="Tahoma"/>
              </w:rPr>
            </w:pPr>
          </w:p>
        </w:tc>
      </w:tr>
      <w:tr w:rsidR="00D5338B" w:rsidRPr="009F4AE9" w14:paraId="0FF402D1" w14:textId="77777777" w:rsidTr="00820274">
        <w:tc>
          <w:tcPr>
            <w:tcW w:w="5027" w:type="dxa"/>
            <w:shd w:val="clear" w:color="auto" w:fill="auto"/>
          </w:tcPr>
          <w:p w14:paraId="3954BE3B"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0312B52E"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7FBD4DB8"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1C5B8BE7"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7F12D14A"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1F1CB404" w14:textId="6993130E" w:rsidR="00D5338B" w:rsidRDefault="00D5338B" w:rsidP="00D5338B">
      <w:pPr>
        <w:tabs>
          <w:tab w:val="left" w:pos="3705"/>
        </w:tabs>
        <w:rPr>
          <w:rFonts w:ascii="Tahoma" w:eastAsia="Times New Roman" w:hAnsi="Tahoma" w:cs="Tahoma"/>
          <w:lang w:eastAsia="ru-RU"/>
        </w:rPr>
      </w:pPr>
    </w:p>
    <w:p w14:paraId="4A4EF44D" w14:textId="6917C07B" w:rsidR="00097C79" w:rsidRDefault="00097C79" w:rsidP="00D5338B">
      <w:pPr>
        <w:tabs>
          <w:tab w:val="left" w:pos="3705"/>
        </w:tabs>
        <w:rPr>
          <w:rFonts w:ascii="Tahoma" w:eastAsia="Times New Roman" w:hAnsi="Tahoma" w:cs="Tahoma"/>
          <w:lang w:eastAsia="ru-RU"/>
        </w:rPr>
      </w:pPr>
    </w:p>
    <w:p w14:paraId="12EC8AD5" w14:textId="77777777" w:rsidR="00097C79" w:rsidRDefault="00097C79" w:rsidP="00D5338B">
      <w:pPr>
        <w:tabs>
          <w:tab w:val="left" w:pos="3705"/>
        </w:tabs>
        <w:rPr>
          <w:rFonts w:ascii="Tahoma" w:eastAsia="Times New Roman" w:hAnsi="Tahoma" w:cs="Tahoma"/>
          <w:lang w:eastAsia="ru-RU"/>
        </w:rPr>
        <w:sectPr w:rsidR="00097C79" w:rsidSect="001158E8">
          <w:pgSz w:w="11900" w:h="16820"/>
          <w:pgMar w:top="851" w:right="1134" w:bottom="993" w:left="851" w:header="720" w:footer="720" w:gutter="0"/>
          <w:cols w:space="720"/>
          <w:docGrid w:linePitch="360"/>
        </w:sectPr>
      </w:pPr>
    </w:p>
    <w:p w14:paraId="201EB50E"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Pr>
          <w:rFonts w:ascii="Tahoma" w:eastAsia="Times New Roman" w:hAnsi="Tahoma" w:cs="Tahoma"/>
          <w:lang w:eastAsia="ru-RU"/>
        </w:rPr>
        <w:t>2</w:t>
      </w:r>
    </w:p>
    <w:p w14:paraId="55148AC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01D43C6"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4DBDB4F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1D4E7EA" w14:textId="77777777" w:rsidR="00D5338B" w:rsidRPr="00D80F51" w:rsidRDefault="00D5338B" w:rsidP="00D5338B">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5FD1B09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627B1A2F" w14:textId="77777777" w:rsidR="00E611A6" w:rsidRPr="00D80F51" w:rsidRDefault="00E611A6" w:rsidP="00E611A6">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27A87A22" w14:textId="1ED3DB39"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56223E7" w14:textId="0EF63B27"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б) требованию о не приостановлении деятельности Участника конкурентной закупки в порядке, установленном </w:t>
      </w:r>
      <w:hyperlink r:id="rId43"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2107F537" w14:textId="1A91B097"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44"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45"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4956FD78" w14:textId="43543511"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 физического лица, зарегистрированного в качестве,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w:t>
      </w:r>
      <w:r w:rsidR="00C02795" w:rsidRPr="00D80F51">
        <w:rPr>
          <w:rFonts w:ascii="Tahoma" w:eastAsia="Times New Roman" w:hAnsi="Tahoma" w:cs="Tahoma"/>
          <w:lang w:eastAsia="ru-RU"/>
        </w:rPr>
        <w:t xml:space="preserve">индивидуального предпринимателя, либо у руководителя, членов коллегиального исполнительного органа </w:t>
      </w:r>
      <w:r w:rsidRPr="00D80F51">
        <w:rPr>
          <w:rFonts w:ascii="Tahoma" w:eastAsia="Times New Roman" w:hAnsi="Tahoma" w:cs="Tahoma"/>
          <w:lang w:eastAsia="ru-RU"/>
        </w:rPr>
        <w:t xml:space="preserve">за преступления в сфере экономики и (или) преступления, предусмотренные </w:t>
      </w:r>
      <w:hyperlink r:id="rId46"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47"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48"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49"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946D12B" w14:textId="3C39640C"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50"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1CD319AB" w14:textId="530EC879" w:rsidR="00E611A6" w:rsidRPr="00D80F51" w:rsidRDefault="00E611A6" w:rsidP="00E611A6">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е) требованию о соответствии у Участника конкурентной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347F86FF" w14:textId="77777777" w:rsidR="00E611A6" w:rsidRDefault="00E611A6" w:rsidP="003C0D57">
      <w:pPr>
        <w:tabs>
          <w:tab w:val="center" w:pos="4677"/>
          <w:tab w:val="left" w:pos="9354"/>
        </w:tabs>
        <w:suppressAutoHyphens/>
        <w:spacing w:after="0" w:line="240" w:lineRule="auto"/>
        <w:jc w:val="both"/>
        <w:rPr>
          <w:rFonts w:ascii="Tahoma" w:hAnsi="Tahoma" w:cs="Tahoma"/>
        </w:rPr>
      </w:pPr>
    </w:p>
    <w:p w14:paraId="0C40C3B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Руководитель</w:t>
      </w:r>
    </w:p>
    <w:p w14:paraId="2BA15DFC"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Ф.И.О.                                                  </w:t>
      </w:r>
    </w:p>
    <w:p w14:paraId="689F54DA" w14:textId="2A09258D" w:rsidR="00D5338B" w:rsidRPr="00D80F51" w:rsidRDefault="00D5338B" w:rsidP="00D5338B">
      <w:pPr>
        <w:spacing w:after="0" w:line="240" w:lineRule="auto"/>
        <w:jc w:val="both"/>
        <w:rPr>
          <w:rFonts w:ascii="Tahoma" w:eastAsia="Times New Roman" w:hAnsi="Tahoma" w:cs="Tahoma"/>
          <w:lang w:eastAsia="ru-RU"/>
        </w:rPr>
      </w:pPr>
    </w:p>
    <w:p w14:paraId="438713E6" w14:textId="77777777" w:rsidR="00D5338B" w:rsidRDefault="00D5338B" w:rsidP="00D5338B">
      <w:pPr>
        <w:rPr>
          <w:rFonts w:ascii="Tahoma" w:hAnsi="Tahoma" w:cs="Tahoma"/>
          <w:b/>
          <w:bCs/>
        </w:rPr>
      </w:pPr>
      <w:r w:rsidRPr="00D80F51">
        <w:rPr>
          <w:rFonts w:ascii="Tahoma" w:eastAsia="Times New Roman" w:hAnsi="Tahoma" w:cs="Tahoma"/>
          <w:lang w:eastAsia="ru-RU"/>
        </w:rPr>
        <w:t xml:space="preserve"> М.П.</w:t>
      </w:r>
    </w:p>
    <w:p w14:paraId="5BA77390" w14:textId="180D9479" w:rsidR="00D5338B" w:rsidRPr="00E36E47" w:rsidRDefault="00021E87" w:rsidP="0010480E">
      <w:pPr>
        <w:spacing w:after="0" w:line="240" w:lineRule="auto"/>
        <w:jc w:val="right"/>
        <w:rPr>
          <w:rFonts w:ascii="Tahoma" w:eastAsia="Times New Roman" w:hAnsi="Tahoma" w:cs="Tahoma"/>
          <w:lang w:eastAsia="ru-RU"/>
        </w:rPr>
      </w:pPr>
      <w:r>
        <w:rPr>
          <w:rFonts w:ascii="Tahoma" w:eastAsia="Times New Roman" w:hAnsi="Tahoma" w:cs="Tahoma"/>
          <w:sz w:val="20"/>
          <w:szCs w:val="20"/>
          <w:highlight w:val="green"/>
          <w:lang w:eastAsia="ru-RU"/>
        </w:rPr>
        <w:br w:type="page"/>
      </w:r>
      <w:r w:rsidR="0010480E">
        <w:rPr>
          <w:rFonts w:ascii="Tahoma" w:eastAsia="Times New Roman" w:hAnsi="Tahoma" w:cs="Tahoma"/>
          <w:sz w:val="20"/>
          <w:szCs w:val="20"/>
          <w:lang w:eastAsia="ru-RU"/>
        </w:rPr>
        <w:t xml:space="preserve">  </w:t>
      </w:r>
      <w:r>
        <w:rPr>
          <w:rFonts w:ascii="Tahoma" w:eastAsia="Times New Roman" w:hAnsi="Tahoma" w:cs="Tahoma"/>
          <w:lang w:eastAsia="ru-RU"/>
        </w:rPr>
        <w:t>Приложение № 3</w:t>
      </w:r>
    </w:p>
    <w:p w14:paraId="420948EF" w14:textId="77777777" w:rsidR="00D5338B" w:rsidRPr="00E36E47" w:rsidRDefault="00D5338B" w:rsidP="00D5338B">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t>к Информационной карте</w:t>
      </w:r>
    </w:p>
    <w:p w14:paraId="793FC8B2" w14:textId="77777777" w:rsidR="00D5338B" w:rsidRDefault="00D5338B" w:rsidP="00D5338B">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1F0346A2" w14:textId="2D11AC8B" w:rsidR="00D5338B" w:rsidRDefault="00D5338B" w:rsidP="00D5338B">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1A152192" w14:textId="4B3EC872" w:rsidR="003C0D57" w:rsidRDefault="003C0D57" w:rsidP="00D5338B">
      <w:pPr>
        <w:spacing w:after="0" w:line="240" w:lineRule="auto"/>
        <w:ind w:right="110"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5245"/>
        <w:gridCol w:w="4110"/>
      </w:tblGrid>
      <w:tr w:rsidR="003C2CE2" w:rsidRPr="00E26874" w14:paraId="1A832FEB" w14:textId="77777777" w:rsidTr="00014DA2">
        <w:trPr>
          <w:trHeight w:val="440"/>
          <w:tblHeader/>
          <w:jc w:val="center"/>
        </w:trPr>
        <w:tc>
          <w:tcPr>
            <w:tcW w:w="562" w:type="dxa"/>
            <w:tcBorders>
              <w:left w:val="single" w:sz="4" w:space="0" w:color="auto"/>
              <w:right w:val="single" w:sz="4" w:space="0" w:color="auto"/>
            </w:tcBorders>
            <w:shd w:val="clear" w:color="auto" w:fill="auto"/>
            <w:vAlign w:val="center"/>
          </w:tcPr>
          <w:p w14:paraId="7F7809A1" w14:textId="77777777" w:rsidR="003C2CE2" w:rsidRPr="00E26874" w:rsidRDefault="003C2CE2" w:rsidP="00014DA2">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3B1655F5" w14:textId="77777777" w:rsidR="003C2CE2" w:rsidRPr="00E26874" w:rsidRDefault="003C2CE2" w:rsidP="00014DA2">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5245" w:type="dxa"/>
            <w:tcBorders>
              <w:left w:val="single" w:sz="4" w:space="0" w:color="auto"/>
              <w:right w:val="single" w:sz="4" w:space="0" w:color="auto"/>
            </w:tcBorders>
            <w:shd w:val="clear" w:color="auto" w:fill="auto"/>
            <w:vAlign w:val="center"/>
          </w:tcPr>
          <w:p w14:paraId="62EC6434" w14:textId="77777777" w:rsidR="003C2CE2" w:rsidRPr="00E26874" w:rsidRDefault="003C2CE2" w:rsidP="00014DA2">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110" w:type="dxa"/>
            <w:tcBorders>
              <w:left w:val="single" w:sz="4" w:space="0" w:color="auto"/>
            </w:tcBorders>
            <w:shd w:val="clear" w:color="auto" w:fill="auto"/>
            <w:vAlign w:val="center"/>
          </w:tcPr>
          <w:p w14:paraId="21CD14AE" w14:textId="77777777" w:rsidR="003C2CE2" w:rsidRPr="00E26874" w:rsidRDefault="003C2CE2" w:rsidP="00014DA2">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539F1F5E" w14:textId="77777777" w:rsidR="003C2CE2" w:rsidRPr="00E26874" w:rsidRDefault="003C2CE2" w:rsidP="00014DA2">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3C2CE2" w:rsidRPr="00E26874" w14:paraId="3F2ECC9F" w14:textId="77777777" w:rsidTr="00014DA2">
        <w:trPr>
          <w:trHeight w:val="699"/>
          <w:jc w:val="center"/>
        </w:trPr>
        <w:tc>
          <w:tcPr>
            <w:tcW w:w="562" w:type="dxa"/>
            <w:tcBorders>
              <w:top w:val="single" w:sz="4" w:space="0" w:color="auto"/>
            </w:tcBorders>
            <w:shd w:val="clear" w:color="auto" w:fill="FFFFFF"/>
            <w:vAlign w:val="center"/>
          </w:tcPr>
          <w:p w14:paraId="35D20AE3"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5245" w:type="dxa"/>
            <w:tcBorders>
              <w:top w:val="single" w:sz="4" w:space="0" w:color="auto"/>
            </w:tcBorders>
            <w:vAlign w:val="center"/>
          </w:tcPr>
          <w:p w14:paraId="55F86900"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35E10A3B"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Соответствие требованиям к поставляемому товару, выполняемым работам, оказываемым услугам, а также иным требованиям </w:t>
            </w:r>
            <w:r w:rsidRPr="00A01C0A">
              <w:rPr>
                <w:rFonts w:ascii="Tahoma" w:eastAsia="Times New Roman" w:hAnsi="Tahoma" w:cs="Tahoma"/>
                <w:sz w:val="20"/>
                <w:szCs w:val="20"/>
                <w:lang w:eastAsia="ru-RU"/>
              </w:rPr>
              <w:t>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110" w:type="dxa"/>
            <w:tcBorders>
              <w:top w:val="single" w:sz="4" w:space="0" w:color="auto"/>
            </w:tcBorders>
            <w:vAlign w:val="center"/>
          </w:tcPr>
          <w:p w14:paraId="15523C1F"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.1, п. 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.2 Информационной карты).</w:t>
            </w:r>
          </w:p>
          <w:p w14:paraId="0ED93E11"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C2CE2" w:rsidRPr="00E26874" w14:paraId="1FD825D2" w14:textId="77777777" w:rsidTr="00014DA2">
        <w:trPr>
          <w:trHeight w:val="699"/>
          <w:jc w:val="center"/>
        </w:trPr>
        <w:tc>
          <w:tcPr>
            <w:tcW w:w="562" w:type="dxa"/>
            <w:tcBorders>
              <w:top w:val="single" w:sz="4" w:space="0" w:color="auto"/>
            </w:tcBorders>
            <w:shd w:val="clear" w:color="auto" w:fill="FFFFFF"/>
            <w:vAlign w:val="center"/>
          </w:tcPr>
          <w:p w14:paraId="016CBD51"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5245" w:type="dxa"/>
            <w:tcBorders>
              <w:top w:val="single" w:sz="4" w:space="0" w:color="auto"/>
            </w:tcBorders>
            <w:vAlign w:val="center"/>
          </w:tcPr>
          <w:p w14:paraId="43A77FD4"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110" w:type="dxa"/>
            <w:tcBorders>
              <w:top w:val="single" w:sz="4" w:space="0" w:color="auto"/>
            </w:tcBorders>
            <w:vAlign w:val="center"/>
          </w:tcPr>
          <w:p w14:paraId="0BDFB2B9" w14:textId="77777777" w:rsidR="003C2CE2" w:rsidRPr="00BB19C3" w:rsidRDefault="003C2CE2" w:rsidP="00014DA2">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3C2CE2" w:rsidRPr="00E26874" w14:paraId="61292D1B" w14:textId="77777777" w:rsidTr="00014DA2">
        <w:trPr>
          <w:trHeight w:val="440"/>
          <w:jc w:val="center"/>
        </w:trPr>
        <w:tc>
          <w:tcPr>
            <w:tcW w:w="562" w:type="dxa"/>
            <w:shd w:val="clear" w:color="auto" w:fill="FFFFFF"/>
            <w:vAlign w:val="center"/>
          </w:tcPr>
          <w:p w14:paraId="422FAF1F"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5245" w:type="dxa"/>
            <w:vAlign w:val="center"/>
          </w:tcPr>
          <w:p w14:paraId="3A5E1D31" w14:textId="77777777" w:rsidR="003C2CE2" w:rsidRPr="00BB19C3" w:rsidRDefault="003C2CE2" w:rsidP="00014DA2">
            <w:pPr>
              <w:spacing w:after="0" w:line="240" w:lineRule="auto"/>
              <w:jc w:val="both"/>
              <w:rPr>
                <w:rFonts w:ascii="Tahoma" w:eastAsia="Times New Roman" w:hAnsi="Tahoma" w:cs="Tahoma"/>
                <w:sz w:val="20"/>
                <w:szCs w:val="20"/>
                <w:lang w:eastAsia="ru-RU"/>
              </w:rPr>
            </w:pPr>
            <w:r w:rsidRPr="00BB19C3">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4110" w:type="dxa"/>
            <w:vAlign w:val="center"/>
          </w:tcPr>
          <w:p w14:paraId="4792ADFA"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t>2</w:t>
            </w:r>
            <w:r w:rsidRPr="00F9794F">
              <w:t xml:space="preserve"> к информационной карте («Декларация Участника закупки»).</w:t>
            </w:r>
          </w:p>
        </w:tc>
      </w:tr>
      <w:tr w:rsidR="003C2CE2" w:rsidRPr="00E26874" w14:paraId="474DA828" w14:textId="77777777" w:rsidTr="00014DA2">
        <w:trPr>
          <w:trHeight w:val="70"/>
          <w:jc w:val="center"/>
        </w:trPr>
        <w:tc>
          <w:tcPr>
            <w:tcW w:w="562" w:type="dxa"/>
            <w:shd w:val="clear" w:color="auto" w:fill="FFFFFF"/>
            <w:vAlign w:val="center"/>
          </w:tcPr>
          <w:p w14:paraId="03B4441F"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5245" w:type="dxa"/>
            <w:vAlign w:val="center"/>
          </w:tcPr>
          <w:p w14:paraId="35A60E89" w14:textId="77777777" w:rsidR="003C2CE2" w:rsidRPr="00BB19C3" w:rsidRDefault="003C2CE2" w:rsidP="00014DA2">
            <w:pPr>
              <w:pStyle w:val="aff4"/>
            </w:pPr>
            <w:r w:rsidRPr="00521D33">
              <w:rPr>
                <w:rFonts w:ascii="Tahoma" w:eastAsia="Times New Roman" w:hAnsi="Tahoma" w:cs="Tahoma"/>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lang w:eastAsia="ru-RU"/>
              </w:rPr>
              <w:t>.</w:t>
            </w:r>
          </w:p>
        </w:tc>
        <w:tc>
          <w:tcPr>
            <w:tcW w:w="4110" w:type="dxa"/>
            <w:tcBorders>
              <w:top w:val="single" w:sz="4" w:space="0" w:color="auto"/>
              <w:bottom w:val="single" w:sz="4" w:space="0" w:color="auto"/>
            </w:tcBorders>
            <w:vAlign w:val="center"/>
          </w:tcPr>
          <w:p w14:paraId="3E887D3B"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53903A6" w14:textId="77777777" w:rsidR="003C2CE2" w:rsidRPr="00E26874" w:rsidRDefault="003C2CE2" w:rsidP="00014DA2">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3C2CE2" w:rsidRPr="00E26874" w14:paraId="2B75C211" w14:textId="77777777" w:rsidTr="00014DA2">
        <w:trPr>
          <w:trHeight w:val="70"/>
          <w:jc w:val="center"/>
        </w:trPr>
        <w:tc>
          <w:tcPr>
            <w:tcW w:w="562" w:type="dxa"/>
            <w:shd w:val="clear" w:color="auto" w:fill="FFFFFF"/>
            <w:vAlign w:val="center"/>
          </w:tcPr>
          <w:p w14:paraId="0938F0DC"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5245" w:type="dxa"/>
            <w:vAlign w:val="center"/>
          </w:tcPr>
          <w:p w14:paraId="687CD1BB" w14:textId="77777777" w:rsidR="003C2CE2" w:rsidRPr="00BB19C3" w:rsidRDefault="003C2CE2" w:rsidP="00014DA2">
            <w:pPr>
              <w:spacing w:after="0" w:line="240" w:lineRule="auto"/>
              <w:jc w:val="both"/>
              <w:rPr>
                <w:rFonts w:ascii="Tahoma" w:hAnsi="Tahoma" w:cs="Tahoma"/>
                <w:sz w:val="20"/>
                <w:szCs w:val="20"/>
              </w:rPr>
            </w:pPr>
            <w:r w:rsidRPr="00BB19C3">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110" w:type="dxa"/>
            <w:tcBorders>
              <w:top w:val="single" w:sz="4" w:space="0" w:color="auto"/>
              <w:bottom w:val="single" w:sz="4" w:space="0" w:color="auto"/>
            </w:tcBorders>
            <w:vAlign w:val="center"/>
          </w:tcPr>
          <w:p w14:paraId="1786DA6A" w14:textId="77777777" w:rsidR="003C2CE2" w:rsidRPr="002F0C05" w:rsidRDefault="003C2CE2" w:rsidP="00014DA2">
            <w:pPr>
              <w:spacing w:after="0" w:line="240" w:lineRule="auto"/>
              <w:jc w:val="both"/>
              <w:rPr>
                <w:rFonts w:ascii="Tahoma" w:eastAsia="Times New Roman" w:hAnsi="Tahoma" w:cs="Tahoma"/>
                <w:sz w:val="20"/>
                <w:szCs w:val="20"/>
                <w:lang w:eastAsia="ru-RU"/>
              </w:rPr>
            </w:pPr>
            <w:r w:rsidRPr="002F0C05">
              <w:rPr>
                <w:rFonts w:ascii="Tahoma" w:hAnsi="Tahoma" w:cs="Tahoma"/>
                <w:sz w:val="20"/>
                <w:szCs w:val="20"/>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3C2CE2" w:rsidRPr="00E26874" w14:paraId="10D08149" w14:textId="77777777" w:rsidTr="00014DA2">
        <w:trPr>
          <w:trHeight w:val="70"/>
          <w:jc w:val="center"/>
        </w:trPr>
        <w:tc>
          <w:tcPr>
            <w:tcW w:w="562" w:type="dxa"/>
            <w:shd w:val="clear" w:color="auto" w:fill="FFFFFF"/>
            <w:vAlign w:val="center"/>
          </w:tcPr>
          <w:p w14:paraId="5FA2CA6F"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245" w:type="dxa"/>
          </w:tcPr>
          <w:p w14:paraId="033CF060" w14:textId="77777777" w:rsidR="003C2CE2" w:rsidRPr="002F0C05" w:rsidRDefault="003C2CE2" w:rsidP="00014DA2">
            <w:pPr>
              <w:spacing w:after="0" w:line="240" w:lineRule="auto"/>
              <w:jc w:val="both"/>
              <w:rPr>
                <w:rFonts w:ascii="Tahoma" w:eastAsia="Times New Roman" w:hAnsi="Tahoma" w:cs="Tahoma"/>
                <w:sz w:val="20"/>
                <w:szCs w:val="20"/>
                <w:lang w:eastAsia="ru-RU"/>
              </w:rPr>
            </w:pPr>
            <w:r w:rsidRPr="002F0C05">
              <w:rPr>
                <w:rFonts w:ascii="Tahoma" w:hAnsi="Tahoma" w:cs="Tahoma"/>
                <w:sz w:val="20"/>
                <w:szCs w:val="20"/>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4110" w:type="dxa"/>
            <w:tcBorders>
              <w:top w:val="single" w:sz="4" w:space="0" w:color="auto"/>
              <w:bottom w:val="single" w:sz="4" w:space="0" w:color="auto"/>
            </w:tcBorders>
          </w:tcPr>
          <w:p w14:paraId="53DE4381" w14:textId="77777777" w:rsidR="003C2CE2" w:rsidRPr="002F0C05" w:rsidRDefault="003C2CE2" w:rsidP="00014DA2">
            <w:pPr>
              <w:spacing w:after="0" w:line="240" w:lineRule="auto"/>
              <w:jc w:val="both"/>
              <w:rPr>
                <w:rFonts w:ascii="Tahoma" w:hAnsi="Tahoma" w:cs="Tahoma"/>
                <w:sz w:val="20"/>
                <w:szCs w:val="20"/>
              </w:rPr>
            </w:pPr>
            <w:r w:rsidRPr="002F0C05">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3C2CE2" w:rsidRPr="00E26874" w14:paraId="6840C772" w14:textId="77777777" w:rsidTr="00014DA2">
        <w:trPr>
          <w:trHeight w:val="5630"/>
          <w:jc w:val="center"/>
        </w:trPr>
        <w:tc>
          <w:tcPr>
            <w:tcW w:w="562" w:type="dxa"/>
            <w:shd w:val="clear" w:color="auto" w:fill="FFFFFF"/>
            <w:vAlign w:val="center"/>
          </w:tcPr>
          <w:p w14:paraId="29FC9AB3"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5245" w:type="dxa"/>
            <w:vAlign w:val="center"/>
          </w:tcPr>
          <w:p w14:paraId="5AC77BF3" w14:textId="77777777" w:rsidR="003C2CE2" w:rsidRPr="002F0C05" w:rsidRDefault="003C2CE2" w:rsidP="00014DA2">
            <w:pPr>
              <w:rPr>
                <w:rFonts w:ascii="Tahoma" w:hAnsi="Tahoma" w:cs="Tahoma"/>
                <w:sz w:val="20"/>
                <w:szCs w:val="20"/>
              </w:rPr>
            </w:pPr>
            <w:r w:rsidRPr="002F0C05">
              <w:rPr>
                <w:rFonts w:ascii="Tahoma" w:hAnsi="Tahoma" w:cs="Tahoma"/>
                <w:sz w:val="20"/>
                <w:szCs w:val="20"/>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2F0C05">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p>
          <w:p w14:paraId="31EAF896" w14:textId="77777777" w:rsidR="003C2CE2" w:rsidRPr="002F0C05" w:rsidRDefault="003C2CE2" w:rsidP="00014DA2">
            <w:pPr>
              <w:spacing w:after="0" w:line="240" w:lineRule="auto"/>
              <w:jc w:val="both"/>
              <w:rPr>
                <w:rFonts w:ascii="Tahoma" w:eastAsia="Times New Roman" w:hAnsi="Tahoma" w:cs="Tahoma"/>
                <w:sz w:val="20"/>
                <w:szCs w:val="20"/>
                <w:lang w:eastAsia="ru-RU"/>
              </w:rPr>
            </w:pPr>
          </w:p>
        </w:tc>
        <w:tc>
          <w:tcPr>
            <w:tcW w:w="4110" w:type="dxa"/>
            <w:tcBorders>
              <w:top w:val="single" w:sz="4" w:space="0" w:color="auto"/>
              <w:bottom w:val="single" w:sz="4" w:space="0" w:color="auto"/>
            </w:tcBorders>
            <w:vAlign w:val="center"/>
          </w:tcPr>
          <w:p w14:paraId="1E4F6E22" w14:textId="77777777" w:rsidR="003C2CE2" w:rsidRPr="002F0C05" w:rsidRDefault="003C2CE2" w:rsidP="00014DA2">
            <w:pPr>
              <w:spacing w:after="0" w:line="240" w:lineRule="auto"/>
              <w:jc w:val="both"/>
              <w:rPr>
                <w:rFonts w:ascii="Tahoma" w:hAnsi="Tahoma" w:cs="Tahoma"/>
                <w:sz w:val="20"/>
                <w:szCs w:val="20"/>
              </w:rPr>
            </w:pPr>
            <w:r w:rsidRPr="002F0C05">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3C2CE2" w:rsidRPr="00E26874" w14:paraId="543ADD97" w14:textId="77777777" w:rsidTr="00014DA2">
        <w:trPr>
          <w:trHeight w:val="70"/>
          <w:jc w:val="center"/>
        </w:trPr>
        <w:tc>
          <w:tcPr>
            <w:tcW w:w="562" w:type="dxa"/>
            <w:shd w:val="clear" w:color="auto" w:fill="FFFFFF"/>
            <w:vAlign w:val="center"/>
          </w:tcPr>
          <w:p w14:paraId="183049FE"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245" w:type="dxa"/>
            <w:vAlign w:val="center"/>
          </w:tcPr>
          <w:p w14:paraId="0F934621" w14:textId="77777777" w:rsidR="003C2CE2" w:rsidRPr="003353A3" w:rsidRDefault="003C2CE2" w:rsidP="00014DA2">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1FF623F3" w14:textId="77777777" w:rsidR="003C2CE2" w:rsidRPr="003353A3" w:rsidRDefault="003C2CE2" w:rsidP="00014DA2">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40CDF173" w14:textId="77777777" w:rsidR="003C2CE2" w:rsidRPr="003353A3" w:rsidRDefault="003C2CE2" w:rsidP="00014DA2">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37B4B041" w14:textId="77777777" w:rsidR="003C2CE2" w:rsidRPr="003353A3" w:rsidRDefault="003C2CE2" w:rsidP="00014DA2">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9DA8189" w14:textId="77777777" w:rsidR="003C2CE2" w:rsidRPr="003353A3" w:rsidRDefault="003C2CE2" w:rsidP="00014DA2">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110" w:type="dxa"/>
            <w:tcBorders>
              <w:top w:val="single" w:sz="4" w:space="0" w:color="auto"/>
              <w:bottom w:val="single" w:sz="4" w:space="0" w:color="auto"/>
            </w:tcBorders>
            <w:vAlign w:val="center"/>
          </w:tcPr>
          <w:p w14:paraId="3EA82908" w14:textId="77777777" w:rsidR="003C2CE2" w:rsidRPr="002F0C05" w:rsidRDefault="003C2CE2" w:rsidP="00014DA2">
            <w:pPr>
              <w:spacing w:after="0" w:line="240" w:lineRule="auto"/>
              <w:jc w:val="both"/>
              <w:rPr>
                <w:rFonts w:ascii="Tahoma" w:eastAsia="Times New Roman" w:hAnsi="Tahoma" w:cs="Tahoma"/>
                <w:sz w:val="20"/>
                <w:szCs w:val="20"/>
                <w:lang w:eastAsia="ru-RU"/>
              </w:rPr>
            </w:pPr>
            <w:r w:rsidRPr="002F0C0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C2CE2" w:rsidRPr="00E26874" w14:paraId="24153660" w14:textId="77777777" w:rsidTr="00014DA2">
        <w:trPr>
          <w:trHeight w:val="70"/>
          <w:jc w:val="center"/>
        </w:trPr>
        <w:tc>
          <w:tcPr>
            <w:tcW w:w="562" w:type="dxa"/>
            <w:shd w:val="clear" w:color="auto" w:fill="FFFFFF"/>
            <w:vAlign w:val="center"/>
          </w:tcPr>
          <w:p w14:paraId="7153C0D8" w14:textId="77777777" w:rsidR="003C2CE2" w:rsidRPr="00E26874" w:rsidRDefault="003C2CE2" w:rsidP="00014DA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5245" w:type="dxa"/>
            <w:vAlign w:val="center"/>
          </w:tcPr>
          <w:p w14:paraId="351A1A40" w14:textId="77777777" w:rsidR="003C2CE2" w:rsidRPr="003353A3" w:rsidRDefault="003C2CE2" w:rsidP="00014DA2">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в составе заявки на участие в закупочной процедуре информации</w:t>
            </w:r>
            <w:r w:rsidRPr="003353A3">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tc>
        <w:tc>
          <w:tcPr>
            <w:tcW w:w="4110" w:type="dxa"/>
            <w:tcBorders>
              <w:top w:val="single" w:sz="4" w:space="0" w:color="auto"/>
              <w:bottom w:val="single" w:sz="4" w:space="0" w:color="auto"/>
            </w:tcBorders>
            <w:vAlign w:val="center"/>
          </w:tcPr>
          <w:p w14:paraId="456DE5C9" w14:textId="77777777" w:rsidR="003C2CE2" w:rsidRPr="00E26874" w:rsidRDefault="003C2CE2" w:rsidP="00014DA2">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C2CE2" w:rsidRPr="00E26874" w14:paraId="35DF7DEE" w14:textId="77777777" w:rsidTr="00014DA2">
        <w:trPr>
          <w:trHeight w:val="371"/>
          <w:jc w:val="center"/>
        </w:trPr>
        <w:tc>
          <w:tcPr>
            <w:tcW w:w="562" w:type="dxa"/>
            <w:shd w:val="clear" w:color="auto" w:fill="FFFFFF"/>
            <w:vAlign w:val="center"/>
          </w:tcPr>
          <w:p w14:paraId="5CD3B8FF" w14:textId="77777777" w:rsidR="003C2CE2" w:rsidRPr="00E26874" w:rsidRDefault="003C2CE2" w:rsidP="00014DA2">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10</w:t>
            </w:r>
          </w:p>
        </w:tc>
        <w:tc>
          <w:tcPr>
            <w:tcW w:w="5245" w:type="dxa"/>
            <w:vAlign w:val="center"/>
          </w:tcPr>
          <w:p w14:paraId="416CEA59" w14:textId="77777777" w:rsidR="003C2CE2" w:rsidRPr="003353A3" w:rsidRDefault="003C2CE2" w:rsidP="00014DA2">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110" w:type="dxa"/>
            <w:tcBorders>
              <w:top w:val="single" w:sz="4" w:space="0" w:color="auto"/>
              <w:bottom w:val="single" w:sz="4" w:space="0" w:color="auto"/>
            </w:tcBorders>
            <w:vAlign w:val="center"/>
          </w:tcPr>
          <w:p w14:paraId="0A673EC3" w14:textId="77777777" w:rsidR="003C2CE2" w:rsidRPr="00E26874" w:rsidRDefault="003C2CE2" w:rsidP="00014DA2">
            <w:pPr>
              <w:spacing w:after="0" w:line="240" w:lineRule="auto"/>
              <w:jc w:val="both"/>
              <w:rPr>
                <w:rFonts w:ascii="Tahoma" w:eastAsia="Times New Roman" w:hAnsi="Tahoma" w:cs="Tahoma"/>
                <w:sz w:val="20"/>
                <w:szCs w:val="20"/>
                <w:lang w:eastAsia="ru-RU"/>
              </w:rPr>
            </w:pPr>
            <w:r w:rsidRPr="000347F9">
              <w:rPr>
                <w:rFonts w:ascii="Tahoma" w:eastAsia="Times New Roman" w:hAnsi="Tahoma" w:cs="Tahoma"/>
                <w:sz w:val="20"/>
                <w:szCs w:val="20"/>
                <w:lang w:eastAsia="ru-RU"/>
              </w:rPr>
              <w:t>Коммерческое предложение Участника закупки по форме Приложения №</w:t>
            </w:r>
            <w:r>
              <w:rPr>
                <w:rFonts w:ascii="Tahoma" w:eastAsia="Times New Roman" w:hAnsi="Tahoma" w:cs="Tahoma"/>
                <w:sz w:val="20"/>
                <w:szCs w:val="20"/>
                <w:lang w:eastAsia="ru-RU"/>
              </w:rPr>
              <w:t>1.</w:t>
            </w:r>
            <w:r w:rsidRPr="000347F9">
              <w:rPr>
                <w:rFonts w:ascii="Tahoma" w:eastAsia="Times New Roman" w:hAnsi="Tahoma" w:cs="Tahoma"/>
                <w:sz w:val="20"/>
                <w:szCs w:val="20"/>
                <w:lang w:eastAsia="ru-RU"/>
              </w:rPr>
              <w:t>2</w:t>
            </w:r>
            <w:r>
              <w:rPr>
                <w:rFonts w:ascii="Tahoma" w:eastAsia="Times New Roman" w:hAnsi="Tahoma" w:cs="Tahoma"/>
                <w:sz w:val="20"/>
                <w:szCs w:val="20"/>
                <w:lang w:eastAsia="ru-RU"/>
              </w:rPr>
              <w:t>.</w:t>
            </w:r>
            <w:r w:rsidRPr="000347F9">
              <w:rPr>
                <w:rFonts w:ascii="Tahoma" w:eastAsia="Times New Roman" w:hAnsi="Tahoma" w:cs="Tahoma"/>
                <w:sz w:val="20"/>
                <w:szCs w:val="20"/>
                <w:lang w:eastAsia="ru-RU"/>
              </w:rPr>
              <w:t xml:space="preserve"> к Информационной карте.</w:t>
            </w:r>
          </w:p>
        </w:tc>
      </w:tr>
      <w:tr w:rsidR="003C2CE2" w:rsidRPr="00E26874" w14:paraId="6F24C8A3" w14:textId="77777777" w:rsidTr="00014DA2">
        <w:trPr>
          <w:trHeight w:val="371"/>
          <w:jc w:val="center"/>
        </w:trPr>
        <w:tc>
          <w:tcPr>
            <w:tcW w:w="562" w:type="dxa"/>
            <w:shd w:val="clear" w:color="auto" w:fill="FFFFFF"/>
            <w:vAlign w:val="center"/>
          </w:tcPr>
          <w:p w14:paraId="59EEEB0D" w14:textId="77777777" w:rsidR="003C2CE2" w:rsidRDefault="003C2CE2" w:rsidP="00014DA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5245" w:type="dxa"/>
            <w:vAlign w:val="center"/>
          </w:tcPr>
          <w:p w14:paraId="78D14E9C" w14:textId="2CB4F046" w:rsidR="003C2CE2" w:rsidRPr="00B367CC" w:rsidRDefault="002A4AFA" w:rsidP="002A4AFA">
            <w:pPr>
              <w:pStyle w:val="a8"/>
              <w:tabs>
                <w:tab w:val="left" w:pos="424"/>
              </w:tabs>
              <w:adjustRightInd w:val="0"/>
              <w:ind w:left="0"/>
              <w:jc w:val="both"/>
              <w:rPr>
                <w:rFonts w:ascii="Tahoma" w:eastAsia="Times New Roman" w:hAnsi="Tahoma" w:cs="Tahoma"/>
                <w:sz w:val="20"/>
                <w:szCs w:val="20"/>
                <w:lang w:eastAsia="ru-RU"/>
              </w:rPr>
            </w:pPr>
            <w:r w:rsidRPr="0015422F">
              <w:rPr>
                <w:rFonts w:ascii="Tahoma" w:hAnsi="Tahoma" w:cs="Tahoma"/>
                <w:sz w:val="20"/>
                <w:szCs w:val="20"/>
                <w:highlight w:val="yellow"/>
              </w:rPr>
              <w:t xml:space="preserve">Наличие разрешительных документов для   </w:t>
            </w:r>
            <w:r w:rsidRPr="002A4AFA">
              <w:rPr>
                <w:rFonts w:ascii="Tahoma" w:hAnsi="Tahoma" w:cs="Tahoma"/>
                <w:sz w:val="20"/>
                <w:szCs w:val="20"/>
                <w:highlight w:val="yellow"/>
              </w:rPr>
              <w:t>оказания услуг</w:t>
            </w:r>
          </w:p>
        </w:tc>
        <w:tc>
          <w:tcPr>
            <w:tcW w:w="4110" w:type="dxa"/>
            <w:tcBorders>
              <w:top w:val="single" w:sz="4" w:space="0" w:color="auto"/>
              <w:bottom w:val="single" w:sz="4" w:space="0" w:color="auto"/>
            </w:tcBorders>
            <w:vAlign w:val="center"/>
          </w:tcPr>
          <w:p w14:paraId="7A4C55F1" w14:textId="52271B5A" w:rsidR="00A139C8" w:rsidRPr="00A73E9B" w:rsidRDefault="00A139C8" w:rsidP="00A139C8">
            <w:pPr>
              <w:tabs>
                <w:tab w:val="left" w:pos="851"/>
              </w:tabs>
              <w:autoSpaceDE w:val="0"/>
              <w:autoSpaceDN w:val="0"/>
              <w:adjustRightInd w:val="0"/>
              <w:ind w:right="124"/>
              <w:jc w:val="both"/>
              <w:rPr>
                <w:rFonts w:ascii="Tahoma" w:eastAsia="Batang" w:hAnsi="Tahoma" w:cs="Tahoma"/>
                <w:sz w:val="20"/>
                <w:szCs w:val="20"/>
                <w:shd w:val="clear" w:color="auto" w:fill="FFFFFF"/>
                <w:lang w:eastAsia="ar-SA"/>
              </w:rPr>
            </w:pPr>
            <w:r w:rsidRPr="00A73E9B">
              <w:rPr>
                <w:rFonts w:ascii="Tahoma" w:eastAsia="Times New Roman" w:hAnsi="Tahoma" w:cs="Tahoma"/>
                <w:sz w:val="20"/>
                <w:szCs w:val="20"/>
                <w:highlight w:val="yellow"/>
              </w:rPr>
              <w:t xml:space="preserve">Копия аттестата </w:t>
            </w:r>
            <w:r w:rsidRPr="00A73E9B">
              <w:rPr>
                <w:rFonts w:ascii="Tahoma" w:hAnsi="Tahoma" w:cs="Tahoma"/>
                <w:sz w:val="20"/>
                <w:szCs w:val="20"/>
                <w:highlight w:val="yellow"/>
              </w:rPr>
              <w:t xml:space="preserve">аккредитации на право проведения </w:t>
            </w:r>
            <w:r w:rsidR="00191372" w:rsidRPr="006A2EB5">
              <w:rPr>
                <w:rFonts w:ascii="Tahoma" w:hAnsi="Tahoma" w:cs="Tahoma"/>
                <w:szCs w:val="24"/>
                <w:highlight w:val="yellow"/>
              </w:rPr>
              <w:t>поверки</w:t>
            </w:r>
            <w:r w:rsidR="00191372">
              <w:rPr>
                <w:rFonts w:ascii="Tahoma" w:hAnsi="Tahoma" w:cs="Tahoma"/>
                <w:szCs w:val="24"/>
                <w:highlight w:val="yellow"/>
              </w:rPr>
              <w:t xml:space="preserve"> в </w:t>
            </w:r>
            <w:r w:rsidR="00191372" w:rsidRPr="0034141D">
              <w:rPr>
                <w:rFonts w:ascii="Tahoma" w:hAnsi="Tahoma" w:cs="Tahoma"/>
                <w:color w:val="000000" w:themeColor="text1"/>
                <w:highlight w:val="yellow"/>
              </w:rPr>
              <w:t>соответствии с пунктом 2 статьи 13 Федерального закона РФ от 26.06.2008 №102-ФЗ «Об обеспечении единства измерений»</w:t>
            </w:r>
            <w:r w:rsidR="00191372" w:rsidRPr="006A2EB5">
              <w:rPr>
                <w:rFonts w:ascii="Tahoma" w:hAnsi="Tahoma" w:cs="Tahoma"/>
                <w:szCs w:val="24"/>
                <w:highlight w:val="yellow"/>
              </w:rPr>
              <w:t xml:space="preserve"> </w:t>
            </w:r>
            <w:r w:rsidRPr="00A73E9B">
              <w:rPr>
                <w:rFonts w:ascii="Tahoma" w:eastAsia="Batang" w:hAnsi="Tahoma" w:cs="Tahoma"/>
                <w:sz w:val="20"/>
                <w:szCs w:val="20"/>
                <w:highlight w:val="yellow"/>
                <w:shd w:val="clear" w:color="auto" w:fill="FFFFFF"/>
                <w:lang w:eastAsia="ar-SA"/>
              </w:rPr>
              <w:t xml:space="preserve">или письмо в свободной форме с указанием ссылки на реестр аккредитованных лиц, размещенный в информационно-телекоммуникационнй сети "Интернет" (информация с сайта </w:t>
            </w:r>
            <w:r w:rsidRPr="00A73E9B">
              <w:rPr>
                <w:rFonts w:ascii="Tahoma" w:hAnsi="Tahoma" w:cs="Tahoma"/>
                <w:sz w:val="20"/>
                <w:szCs w:val="20"/>
                <w:highlight w:val="yellow"/>
              </w:rPr>
              <w:t>«Росаккредитация»</w:t>
            </w:r>
            <w:r w:rsidRPr="00A73E9B">
              <w:rPr>
                <w:rFonts w:ascii="Tahoma" w:eastAsia="Batang" w:hAnsi="Tahoma" w:cs="Tahoma"/>
                <w:sz w:val="20"/>
                <w:szCs w:val="20"/>
                <w:highlight w:val="yellow"/>
                <w:shd w:val="clear" w:color="auto" w:fill="FFFFFF"/>
                <w:lang w:eastAsia="ar-SA"/>
              </w:rPr>
              <w:t>)</w:t>
            </w:r>
            <w:r w:rsidR="000020F2">
              <w:rPr>
                <w:rFonts w:ascii="Tahoma" w:eastAsia="Batang" w:hAnsi="Tahoma" w:cs="Tahoma"/>
                <w:sz w:val="20"/>
                <w:szCs w:val="20"/>
                <w:shd w:val="clear" w:color="auto" w:fill="FFFFFF"/>
                <w:lang w:eastAsia="ar-SA"/>
              </w:rPr>
              <w:t>.</w:t>
            </w:r>
          </w:p>
          <w:p w14:paraId="10C1A006" w14:textId="5EF9450D" w:rsidR="003C2CE2" w:rsidRPr="00A73E9B" w:rsidRDefault="003C2CE2" w:rsidP="00A139C8">
            <w:pPr>
              <w:spacing w:after="0" w:line="240" w:lineRule="auto"/>
              <w:jc w:val="both"/>
              <w:rPr>
                <w:rFonts w:ascii="Tahoma" w:eastAsia="Times New Roman" w:hAnsi="Tahoma" w:cs="Tahoma"/>
                <w:sz w:val="20"/>
                <w:szCs w:val="20"/>
                <w:lang w:eastAsia="ru-RU"/>
              </w:rPr>
            </w:pPr>
          </w:p>
        </w:tc>
      </w:tr>
    </w:tbl>
    <w:p w14:paraId="429C9C80" w14:textId="77777777" w:rsidR="003C0D57" w:rsidRDefault="003C0D57" w:rsidP="00D5338B">
      <w:pPr>
        <w:spacing w:after="0" w:line="240" w:lineRule="auto"/>
        <w:ind w:right="110" w:firstLine="851"/>
        <w:jc w:val="both"/>
        <w:rPr>
          <w:rFonts w:ascii="Tahoma" w:eastAsia="Times New Roman" w:hAnsi="Tahoma" w:cs="Tahoma"/>
          <w:sz w:val="20"/>
          <w:szCs w:val="20"/>
          <w:lang w:eastAsia="ru-RU"/>
        </w:rPr>
      </w:pPr>
    </w:p>
    <w:p w14:paraId="07206228" w14:textId="77777777" w:rsidR="00D5338B" w:rsidRPr="004D20DD" w:rsidRDefault="00D5338B" w:rsidP="00D5338B">
      <w:pPr>
        <w:spacing w:after="0" w:line="240" w:lineRule="auto"/>
        <w:jc w:val="both"/>
        <w:rPr>
          <w:rFonts w:ascii="Tahoma" w:eastAsia="Times New Roman" w:hAnsi="Tahoma" w:cs="Tahoma"/>
          <w:i/>
          <w:sz w:val="20"/>
          <w:szCs w:val="20"/>
          <w:lang w:eastAsia="ru-RU"/>
        </w:rPr>
      </w:pPr>
    </w:p>
    <w:p w14:paraId="00623B74"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538F76FB"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1D44A9C" w14:textId="513D0007" w:rsidR="00D02321" w:rsidRDefault="00D02321" w:rsidP="00D5338B">
      <w:pPr>
        <w:rPr>
          <w:rFonts w:ascii="Tahoma" w:hAnsi="Tahoma" w:cs="Tahoma"/>
          <w:b/>
          <w:bCs/>
        </w:rPr>
      </w:pPr>
      <w:r>
        <w:rPr>
          <w:rFonts w:ascii="Tahoma" w:hAnsi="Tahoma" w:cs="Tahoma"/>
          <w:b/>
          <w:bCs/>
        </w:rPr>
        <w:br w:type="page"/>
      </w:r>
    </w:p>
    <w:p w14:paraId="5AA77806" w14:textId="32D3361F" w:rsidR="009F1340" w:rsidRPr="00AC0379" w:rsidRDefault="0015239E" w:rsidP="009F1340">
      <w:pPr>
        <w:pStyle w:val="31"/>
        <w:jc w:val="right"/>
        <w:rPr>
          <w:rFonts w:ascii="Tahoma" w:eastAsia="Times New Roman" w:hAnsi="Tahoma" w:cs="Tahoma"/>
          <w:bCs/>
          <w:color w:val="auto"/>
          <w:sz w:val="22"/>
          <w:szCs w:val="22"/>
        </w:rPr>
      </w:pPr>
      <w:bookmarkStart w:id="77" w:name="_Toc198906428"/>
      <w:bookmarkStart w:id="78" w:name="_Toc454813218"/>
      <w:bookmarkStart w:id="79" w:name="_Toc456089758"/>
      <w:bookmarkStart w:id="80" w:name="_Toc456254323"/>
      <w:bookmarkStart w:id="81" w:name="_Toc494195686"/>
      <w:r>
        <w:rPr>
          <w:rFonts w:ascii="Tahoma" w:eastAsia="Times New Roman" w:hAnsi="Tahoma" w:cs="Tahoma"/>
          <w:bCs/>
          <w:color w:val="auto"/>
          <w:sz w:val="22"/>
          <w:szCs w:val="22"/>
        </w:rPr>
        <w:t>П</w:t>
      </w:r>
      <w:r w:rsidR="009F1340" w:rsidRPr="00AC0379">
        <w:rPr>
          <w:rFonts w:ascii="Tahoma" w:eastAsia="Times New Roman" w:hAnsi="Tahoma" w:cs="Tahoma"/>
          <w:bCs/>
          <w:color w:val="auto"/>
          <w:sz w:val="22"/>
          <w:szCs w:val="22"/>
        </w:rPr>
        <w:t>риложение №4</w:t>
      </w:r>
      <w:bookmarkEnd w:id="77"/>
      <w:r w:rsidR="009F1340" w:rsidRPr="00AC0379">
        <w:rPr>
          <w:rFonts w:ascii="Tahoma" w:eastAsia="Times New Roman" w:hAnsi="Tahoma" w:cs="Tahoma"/>
          <w:bCs/>
          <w:color w:val="auto"/>
          <w:sz w:val="22"/>
          <w:szCs w:val="22"/>
        </w:rPr>
        <w:t xml:space="preserve"> </w:t>
      </w:r>
    </w:p>
    <w:p w14:paraId="65B4558B" w14:textId="77777777" w:rsidR="009F1340" w:rsidRPr="00AC0379" w:rsidRDefault="009F1340" w:rsidP="009F1340">
      <w:pPr>
        <w:pStyle w:val="31"/>
        <w:jc w:val="right"/>
        <w:rPr>
          <w:rFonts w:ascii="Tahoma" w:eastAsia="Times New Roman" w:hAnsi="Tahoma" w:cs="Tahoma"/>
          <w:bCs/>
          <w:color w:val="auto"/>
          <w:sz w:val="22"/>
          <w:szCs w:val="22"/>
        </w:rPr>
      </w:pPr>
      <w:bookmarkStart w:id="82" w:name="_Toc198906429"/>
      <w:r w:rsidRPr="00AC0379">
        <w:rPr>
          <w:rFonts w:ascii="Tahoma" w:eastAsia="Times New Roman" w:hAnsi="Tahoma" w:cs="Tahoma"/>
          <w:bCs/>
          <w:color w:val="auto"/>
          <w:sz w:val="22"/>
          <w:szCs w:val="22"/>
        </w:rPr>
        <w:t>к Информационной карте</w:t>
      </w:r>
      <w:bookmarkEnd w:id="82"/>
    </w:p>
    <w:p w14:paraId="10866291" w14:textId="42DCD6B6" w:rsidR="00C3190A" w:rsidRPr="009F4AE9" w:rsidRDefault="00C3190A" w:rsidP="00C3190A">
      <w:pPr>
        <w:pStyle w:val="31"/>
        <w:jc w:val="center"/>
        <w:rPr>
          <w:rFonts w:ascii="Tahoma" w:hAnsi="Tahoma" w:cs="Tahoma"/>
          <w:b/>
          <w:sz w:val="22"/>
          <w:szCs w:val="22"/>
        </w:rPr>
      </w:pPr>
      <w:bookmarkStart w:id="83" w:name="_Toc198906430"/>
      <w:r w:rsidRPr="009F4AE9">
        <w:rPr>
          <w:rFonts w:ascii="Tahoma" w:eastAsia="Times New Roman" w:hAnsi="Tahoma" w:cs="Tahoma"/>
          <w:b/>
          <w:bCs/>
          <w:color w:val="auto"/>
          <w:sz w:val="22"/>
          <w:szCs w:val="22"/>
        </w:rPr>
        <w:t xml:space="preserve">Раздел 4. </w:t>
      </w:r>
      <w:bookmarkEnd w:id="78"/>
      <w:bookmarkEnd w:id="79"/>
      <w:bookmarkEnd w:id="80"/>
      <w:r w:rsidRPr="009F4AE9">
        <w:rPr>
          <w:rFonts w:ascii="Tahoma" w:hAnsi="Tahoma" w:cs="Tahoma"/>
          <w:b/>
          <w:color w:val="auto"/>
          <w:sz w:val="22"/>
          <w:szCs w:val="22"/>
        </w:rPr>
        <w:t>Матрица оценки предложений</w:t>
      </w:r>
      <w:bookmarkEnd w:id="81"/>
      <w:bookmarkEnd w:id="83"/>
    </w:p>
    <w:p w14:paraId="69D1689A" w14:textId="77777777" w:rsidR="003B7289" w:rsidRPr="007135FD" w:rsidRDefault="003B7289" w:rsidP="003B7289">
      <w:pPr>
        <w:spacing w:before="120" w:after="120" w:line="240" w:lineRule="auto"/>
        <w:jc w:val="center"/>
        <w:rPr>
          <w:rFonts w:ascii="Tahoma" w:hAnsi="Tahoma" w:cs="Tahoma"/>
          <w:b/>
        </w:rPr>
      </w:pPr>
      <w:r w:rsidRPr="007135FD">
        <w:rPr>
          <w:rFonts w:ascii="Tahoma" w:hAnsi="Tahoma" w:cs="Tahoma"/>
          <w:b/>
        </w:rPr>
        <w:t>КРИТЕРИИ ОЦЕНКИ ЗАЯВОК НА УЧАСТИЕ В ЗАПРОСЕ ПРЕДЛОЖЕНИЙ</w:t>
      </w:r>
    </w:p>
    <w:p w14:paraId="21A6CE37" w14:textId="78DBB47D" w:rsidR="003B7289" w:rsidRPr="007135FD" w:rsidRDefault="003B7289" w:rsidP="00E44D1F">
      <w:pPr>
        <w:autoSpaceDE w:val="0"/>
        <w:autoSpaceDN w:val="0"/>
        <w:spacing w:after="0" w:line="240" w:lineRule="auto"/>
        <w:ind w:firstLine="709"/>
        <w:jc w:val="both"/>
        <w:rPr>
          <w:rFonts w:ascii="Tahoma" w:hAnsi="Tahoma" w:cs="Tahoma"/>
        </w:rPr>
      </w:pPr>
      <w:r w:rsidRPr="007135FD">
        <w:rPr>
          <w:rFonts w:ascii="Tahoma" w:hAnsi="Tahoma" w:cs="Tahoma"/>
        </w:rPr>
        <w:t xml:space="preserve">1. Оценка заявок производится с использованием </w:t>
      </w:r>
      <w:r w:rsidR="00E44D1F">
        <w:rPr>
          <w:rFonts w:ascii="Tahoma" w:hAnsi="Tahoma" w:cs="Tahoma"/>
        </w:rPr>
        <w:t>2</w:t>
      </w:r>
      <w:r w:rsidRPr="007135FD">
        <w:rPr>
          <w:rFonts w:ascii="Tahoma" w:hAnsi="Tahoma" w:cs="Tahoma"/>
        </w:rPr>
        <w:t xml:space="preserve"> критериев оценки заявок, один из которых «ценовое предложение». </w:t>
      </w:r>
    </w:p>
    <w:p w14:paraId="1741C789" w14:textId="77777777" w:rsidR="003B7289" w:rsidRPr="007135FD" w:rsidRDefault="003B7289" w:rsidP="00E44D1F">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5190850C" w14:textId="77777777" w:rsidR="003B7289" w:rsidRPr="007135FD" w:rsidRDefault="003B7289" w:rsidP="00E44D1F">
      <w:pPr>
        <w:spacing w:after="0" w:line="240" w:lineRule="auto"/>
        <w:ind w:firstLine="709"/>
        <w:jc w:val="both"/>
        <w:rPr>
          <w:rFonts w:ascii="Tahoma" w:hAnsi="Tahoma" w:cs="Tahoma"/>
        </w:rPr>
      </w:pPr>
      <w:r w:rsidRPr="007135FD">
        <w:rPr>
          <w:rFonts w:ascii="Tahoma" w:hAnsi="Tahoma" w:cs="Tahoma"/>
        </w:rPr>
        <w:t>3. Применяемые Оценочные баллы для каждого из критериев:</w:t>
      </w:r>
    </w:p>
    <w:p w14:paraId="304CF2A1" w14:textId="77777777" w:rsidR="003B7289" w:rsidRPr="007135FD" w:rsidRDefault="003B7289" w:rsidP="00E44D1F">
      <w:pPr>
        <w:spacing w:after="0" w:line="240" w:lineRule="auto"/>
        <w:ind w:firstLine="993"/>
        <w:jc w:val="both"/>
        <w:rPr>
          <w:rFonts w:ascii="Tahoma" w:hAnsi="Tahoma" w:cs="Tahoma"/>
        </w:rPr>
      </w:pPr>
      <w:r w:rsidRPr="007135FD">
        <w:rPr>
          <w:rFonts w:ascii="Tahoma" w:hAnsi="Tahoma" w:cs="Tahoma"/>
        </w:rPr>
        <w:t>- Минимальный - 0 баллов</w:t>
      </w:r>
    </w:p>
    <w:p w14:paraId="0E801D96" w14:textId="1304D917" w:rsidR="00C3190A" w:rsidRPr="009F4AE9" w:rsidRDefault="003B7289" w:rsidP="00E44D1F">
      <w:pPr>
        <w:ind w:firstLine="993"/>
        <w:jc w:val="both"/>
        <w:rPr>
          <w:rFonts w:ascii="Tahoma" w:hAnsi="Tahoma" w:cs="Tahoma"/>
        </w:rPr>
      </w:pPr>
      <w:r w:rsidRPr="007135FD">
        <w:rPr>
          <w:rFonts w:ascii="Tahoma" w:hAnsi="Tahoma" w:cs="Tahoma"/>
        </w:rPr>
        <w:t>- Максимальный – 4 балла</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8"/>
        <w:gridCol w:w="1673"/>
        <w:gridCol w:w="1162"/>
        <w:gridCol w:w="7088"/>
      </w:tblGrid>
      <w:tr w:rsidR="00C3190A" w:rsidRPr="009F4AE9" w14:paraId="6E65303A" w14:textId="77777777" w:rsidTr="00AA7C38">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gridSpan w:val="2"/>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16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7088"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AA7C38">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DB9F03" w14:textId="77777777" w:rsidR="00C3190A" w:rsidRPr="00E3283E" w:rsidRDefault="00C3190A" w:rsidP="001E6C13">
            <w:pPr>
              <w:spacing w:after="0" w:line="240" w:lineRule="auto"/>
              <w:rPr>
                <w:rFonts w:ascii="Tahoma" w:hAnsi="Tahoma" w:cs="Tahoma"/>
              </w:rPr>
            </w:pPr>
            <w:r w:rsidRPr="00E3283E">
              <w:rPr>
                <w:rFonts w:ascii="Tahoma" w:hAnsi="Tahoma" w:cs="Tahoma"/>
              </w:rPr>
              <w:t>Ценовое предложение</w:t>
            </w:r>
          </w:p>
          <w:p w14:paraId="59C88747" w14:textId="7EC890FC" w:rsidR="00C951E9" w:rsidRPr="00E3283E" w:rsidRDefault="00C951E9" w:rsidP="001E6C13">
            <w:pPr>
              <w:spacing w:after="0" w:line="240" w:lineRule="auto"/>
              <w:rPr>
                <w:rFonts w:ascii="Tahoma" w:hAnsi="Tahoma" w:cs="Tahoma"/>
              </w:rPr>
            </w:pPr>
            <w:r w:rsidRPr="00E3283E">
              <w:rPr>
                <w:rFonts w:ascii="Tahoma" w:hAnsi="Tahoma" w:cs="Tahoma"/>
              </w:rPr>
              <w:t>ОБЦПi</w:t>
            </w:r>
          </w:p>
        </w:tc>
        <w:tc>
          <w:tcPr>
            <w:tcW w:w="1162" w:type="dxa"/>
            <w:tcBorders>
              <w:top w:val="single" w:sz="4" w:space="0" w:color="auto"/>
              <w:left w:val="single" w:sz="4" w:space="0" w:color="auto"/>
              <w:bottom w:val="single" w:sz="4" w:space="0" w:color="auto"/>
              <w:right w:val="single" w:sz="4" w:space="0" w:color="auto"/>
            </w:tcBorders>
            <w:hideMark/>
          </w:tcPr>
          <w:p w14:paraId="7CFAA76D" w14:textId="17D5A36B" w:rsidR="00C3190A" w:rsidRPr="009F4AE9" w:rsidRDefault="007634F1" w:rsidP="007634F1">
            <w:pPr>
              <w:spacing w:after="0" w:line="240" w:lineRule="auto"/>
              <w:rPr>
                <w:rFonts w:ascii="Tahoma" w:hAnsi="Tahoma" w:cs="Tahoma"/>
              </w:rPr>
            </w:pPr>
            <w:r>
              <w:rPr>
                <w:rFonts w:ascii="Tahoma" w:hAnsi="Tahoma" w:cs="Tahoma"/>
              </w:rPr>
              <w:t>80</w:t>
            </w:r>
            <w:r w:rsidR="00C3190A" w:rsidRPr="009F4AE9">
              <w:rPr>
                <w:rFonts w:ascii="Tahoma" w:hAnsi="Tahoma" w:cs="Tahoma"/>
              </w:rPr>
              <w:t>%</w:t>
            </w:r>
          </w:p>
        </w:tc>
        <w:tc>
          <w:tcPr>
            <w:tcW w:w="7088" w:type="dxa"/>
            <w:tcBorders>
              <w:top w:val="single" w:sz="4" w:space="0" w:color="auto"/>
              <w:left w:val="single" w:sz="4" w:space="0" w:color="auto"/>
              <w:bottom w:val="single" w:sz="4" w:space="0" w:color="auto"/>
              <w:right w:val="single" w:sz="4" w:space="0" w:color="auto"/>
            </w:tcBorders>
            <w:hideMark/>
          </w:tcPr>
          <w:p w14:paraId="3A3DEDA8" w14:textId="77777777" w:rsidR="003727D4" w:rsidRPr="00214658" w:rsidRDefault="003727D4" w:rsidP="00850B5A">
            <w:pPr>
              <w:spacing w:after="0" w:line="240" w:lineRule="auto"/>
              <w:jc w:val="both"/>
              <w:rPr>
                <w:rFonts w:ascii="Tahoma" w:hAnsi="Tahoma" w:cs="Tahoma"/>
              </w:rPr>
            </w:pPr>
            <w:r w:rsidRPr="00676680">
              <w:rPr>
                <w:rFonts w:ascii="Tahoma" w:hAnsi="Tahoma" w:cs="Tahoma"/>
              </w:rPr>
              <w:t xml:space="preserve">Расчет ценового предложения </w:t>
            </w:r>
            <w:r w:rsidRPr="00676680">
              <w:rPr>
                <w:rFonts w:ascii="Tahoma" w:hAnsi="Tahoma" w:cs="Tahoma"/>
                <w:lang w:val="en-US"/>
              </w:rPr>
              <w:t>i</w:t>
            </w:r>
            <w:r w:rsidRPr="00676680">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74D3257D" w14:textId="77777777" w:rsidR="003727D4" w:rsidRPr="00676680" w:rsidRDefault="003727D4" w:rsidP="003727D4">
            <w:pPr>
              <w:spacing w:after="0" w:line="240" w:lineRule="auto"/>
              <w:rPr>
                <w:rFonts w:ascii="Tahoma" w:hAnsi="Tahoma" w:cs="Tahoma"/>
              </w:rPr>
            </w:pPr>
            <w:r w:rsidRPr="00676680">
              <w:rPr>
                <w:rFonts w:ascii="Tahoma" w:hAnsi="Tahoma" w:cs="Tahoma"/>
              </w:rPr>
              <w:t xml:space="preserve">Максимальный балл – соответствует самому низкому ценовому предложению. </w:t>
            </w:r>
          </w:p>
          <w:p w14:paraId="635215FB" w14:textId="77777777" w:rsidR="003727D4" w:rsidRPr="00676680" w:rsidRDefault="003727D4" w:rsidP="003727D4">
            <w:pPr>
              <w:spacing w:after="0" w:line="240" w:lineRule="auto"/>
              <w:rPr>
                <w:rFonts w:ascii="Tahoma" w:hAnsi="Tahoma" w:cs="Tahoma"/>
              </w:rPr>
            </w:pPr>
            <w:r w:rsidRPr="00676680">
              <w:rPr>
                <w:rFonts w:ascii="Tahoma" w:hAnsi="Tahoma" w:cs="Tahoma"/>
              </w:rPr>
              <w:t>Остальные предложения получают баллы по формуле:</w:t>
            </w:r>
          </w:p>
          <w:p w14:paraId="5F223BD6" w14:textId="77777777" w:rsidR="003727D4" w:rsidRPr="00676680" w:rsidRDefault="003727D4" w:rsidP="003727D4">
            <w:pPr>
              <w:spacing w:after="0" w:line="240" w:lineRule="auto"/>
              <w:jc w:val="center"/>
              <w:rPr>
                <w:rFonts w:ascii="Tahoma" w:hAnsi="Tahoma" w:cs="Tahoma"/>
              </w:rPr>
            </w:pPr>
            <w:r w:rsidRPr="00676680">
              <w:rPr>
                <w:rFonts w:ascii="Tahoma" w:hAnsi="Tahoma" w:cs="Tahoma"/>
                <w:noProof/>
                <w:position w:val="-32"/>
                <w:lang w:eastAsia="ru-RU"/>
              </w:rPr>
              <w:drawing>
                <wp:inline distT="0" distB="0" distL="0" distR="0" wp14:anchorId="029587D8" wp14:editId="3D890AAA">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1"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3F5E7209" w14:textId="77777777" w:rsidR="003727D4" w:rsidRPr="002F6498" w:rsidRDefault="003727D4" w:rsidP="003727D4">
            <w:pPr>
              <w:spacing w:after="0" w:line="240" w:lineRule="auto"/>
              <w:rPr>
                <w:rFonts w:ascii="Tahoma" w:hAnsi="Tahoma" w:cs="Tahoma"/>
              </w:rPr>
            </w:pPr>
            <w:r w:rsidRPr="00214658">
              <w:rPr>
                <w:rFonts w:ascii="Tahoma" w:hAnsi="Tahoma" w:cs="Tahoma"/>
              </w:rPr>
              <w:t>где,</w:t>
            </w:r>
          </w:p>
          <w:p w14:paraId="25498F53" w14:textId="77777777" w:rsidR="003727D4" w:rsidRPr="00676680" w:rsidRDefault="003727D4" w:rsidP="003727D4">
            <w:pPr>
              <w:spacing w:after="0" w:line="240" w:lineRule="auto"/>
              <w:rPr>
                <w:rFonts w:ascii="Tahoma" w:hAnsi="Tahoma" w:cs="Tahoma"/>
              </w:rPr>
            </w:pPr>
            <w:r w:rsidRPr="00676680">
              <w:rPr>
                <w:rFonts w:ascii="Tahoma" w:hAnsi="Tahoma" w:cs="Tahoma"/>
              </w:rPr>
              <w:t>Х – максимальный оценочный балл;</w:t>
            </w:r>
          </w:p>
          <w:p w14:paraId="120C24A5" w14:textId="6FE967F8" w:rsidR="003727D4"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rPr>
              <w:t xml:space="preserve"> –</w:t>
            </w:r>
            <w:r w:rsidR="00A74DBC" w:rsidRPr="00676680">
              <w:rPr>
                <w:rFonts w:ascii="Tahoma" w:hAnsi="Tahoma" w:cs="Tahoma"/>
              </w:rPr>
              <w:t xml:space="preserve"> </w:t>
            </w:r>
            <w:r w:rsidRPr="00676680">
              <w:rPr>
                <w:rFonts w:ascii="Tahoma" w:hAnsi="Tahoma" w:cs="Tahoma"/>
              </w:rPr>
              <w:t xml:space="preserve">цена предложения; </w:t>
            </w:r>
          </w:p>
          <w:p w14:paraId="36F5EB5F" w14:textId="76E677F9" w:rsidR="00C3190A"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vertAlign w:val="subscript"/>
                <w:lang w:val="en-US"/>
              </w:rPr>
              <w:t>min</w:t>
            </w:r>
            <w:r w:rsidRPr="00676680">
              <w:rPr>
                <w:rFonts w:ascii="Tahoma" w:hAnsi="Tahoma" w:cs="Tahoma"/>
                <w:vertAlign w:val="subscript"/>
              </w:rPr>
              <w:t xml:space="preserve"> </w:t>
            </w:r>
            <w:r w:rsidRPr="00676680">
              <w:rPr>
                <w:rFonts w:ascii="Tahoma" w:hAnsi="Tahoma" w:cs="Tahoma"/>
              </w:rPr>
              <w:t>– цена минимального предложения.</w:t>
            </w:r>
          </w:p>
        </w:tc>
      </w:tr>
      <w:tr w:rsidR="001B0743" w:rsidRPr="009F4AE9" w14:paraId="32D8E9B5" w14:textId="77777777" w:rsidTr="00D36F80">
        <w:tc>
          <w:tcPr>
            <w:tcW w:w="454" w:type="dxa"/>
            <w:gridSpan w:val="2"/>
            <w:tcBorders>
              <w:top w:val="single" w:sz="4" w:space="0" w:color="auto"/>
              <w:left w:val="single" w:sz="4" w:space="0" w:color="auto"/>
              <w:bottom w:val="single" w:sz="4" w:space="0" w:color="auto"/>
              <w:right w:val="single" w:sz="4" w:space="0" w:color="auto"/>
            </w:tcBorders>
          </w:tcPr>
          <w:p w14:paraId="2E45B81D" w14:textId="77D3B0FD" w:rsidR="001B0743" w:rsidRPr="00E3283E" w:rsidRDefault="001B0743" w:rsidP="001B0743">
            <w:pPr>
              <w:spacing w:after="0" w:line="240" w:lineRule="auto"/>
              <w:rPr>
                <w:rFonts w:ascii="Tahoma" w:hAnsi="Tahoma" w:cs="Tahoma"/>
              </w:rPr>
            </w:pPr>
            <w:r w:rsidRPr="00E3283E">
              <w:rPr>
                <w:rFonts w:ascii="Tahoma" w:hAnsi="Tahoma" w:cs="Tahoma"/>
              </w:rPr>
              <w:t>2</w:t>
            </w:r>
          </w:p>
        </w:tc>
        <w:tc>
          <w:tcPr>
            <w:tcW w:w="1673" w:type="dxa"/>
            <w:tcBorders>
              <w:top w:val="single" w:sz="4" w:space="0" w:color="auto"/>
              <w:left w:val="single" w:sz="4" w:space="0" w:color="auto"/>
              <w:bottom w:val="single" w:sz="4" w:space="0" w:color="auto"/>
              <w:right w:val="single" w:sz="4" w:space="0" w:color="auto"/>
            </w:tcBorders>
          </w:tcPr>
          <w:p w14:paraId="43B4EAAE" w14:textId="66788061" w:rsidR="001B0743" w:rsidRPr="00E3283E" w:rsidRDefault="001B0743" w:rsidP="001B0743">
            <w:pPr>
              <w:spacing w:after="0" w:line="240" w:lineRule="auto"/>
              <w:rPr>
                <w:rFonts w:ascii="Tahoma" w:hAnsi="Tahoma" w:cs="Tahoma"/>
              </w:rPr>
            </w:pPr>
            <w:r w:rsidRPr="007F2A77">
              <w:rPr>
                <w:rFonts w:ascii="Tahoma" w:hAnsi="Tahoma" w:cs="Tahoma"/>
              </w:rPr>
              <w:t xml:space="preserve">Опыт </w:t>
            </w:r>
            <w:r>
              <w:rPr>
                <w:rFonts w:ascii="Tahoma" w:hAnsi="Tahoma" w:cs="Tahoma"/>
              </w:rPr>
              <w:t xml:space="preserve">оказания услуг </w:t>
            </w:r>
            <w:r w:rsidRPr="00351B52">
              <w:rPr>
                <w:rFonts w:ascii="Tahoma" w:hAnsi="Tahoma" w:cs="Tahoma"/>
              </w:rPr>
              <w:t>ОБОi</w:t>
            </w:r>
          </w:p>
        </w:tc>
        <w:tc>
          <w:tcPr>
            <w:tcW w:w="1162" w:type="dxa"/>
            <w:tcBorders>
              <w:top w:val="single" w:sz="4" w:space="0" w:color="auto"/>
              <w:left w:val="single" w:sz="4" w:space="0" w:color="auto"/>
              <w:bottom w:val="single" w:sz="4" w:space="0" w:color="auto"/>
              <w:right w:val="single" w:sz="4" w:space="0" w:color="auto"/>
            </w:tcBorders>
          </w:tcPr>
          <w:p w14:paraId="0E9BED41" w14:textId="26480C45" w:rsidR="001B0743" w:rsidRPr="007634F1" w:rsidRDefault="00BE273C" w:rsidP="00BE273C">
            <w:pPr>
              <w:spacing w:after="0" w:line="240" w:lineRule="auto"/>
              <w:rPr>
                <w:rFonts w:ascii="Tahoma" w:hAnsi="Tahoma" w:cs="Tahoma"/>
              </w:rPr>
            </w:pPr>
            <w:r>
              <w:rPr>
                <w:rFonts w:ascii="Tahoma" w:hAnsi="Tahoma" w:cs="Tahoma"/>
              </w:rPr>
              <w:t>2</w:t>
            </w:r>
            <w:r w:rsidR="001B0743">
              <w:rPr>
                <w:rFonts w:ascii="Tahoma" w:hAnsi="Tahoma" w:cs="Tahoma"/>
              </w:rPr>
              <w:t>0%</w:t>
            </w:r>
          </w:p>
        </w:tc>
        <w:tc>
          <w:tcPr>
            <w:tcW w:w="7088" w:type="dxa"/>
            <w:tcBorders>
              <w:top w:val="single" w:sz="4" w:space="0" w:color="auto"/>
              <w:left w:val="single" w:sz="4" w:space="0" w:color="auto"/>
              <w:bottom w:val="single" w:sz="4" w:space="0" w:color="auto"/>
              <w:right w:val="single" w:sz="4" w:space="0" w:color="auto"/>
            </w:tcBorders>
          </w:tcPr>
          <w:p w14:paraId="248DBF8C" w14:textId="6BEAD7CF" w:rsidR="001B0743" w:rsidRPr="00676680" w:rsidRDefault="001B0743" w:rsidP="001B0743">
            <w:pPr>
              <w:spacing w:after="0" w:line="240" w:lineRule="auto"/>
              <w:jc w:val="both"/>
              <w:rPr>
                <w:rFonts w:ascii="Tahoma" w:hAnsi="Tahoma" w:cs="Tahoma"/>
              </w:rPr>
            </w:pPr>
            <w:r w:rsidRPr="00676680">
              <w:rPr>
                <w:rFonts w:ascii="Tahoma" w:hAnsi="Tahoma" w:cs="Tahoma"/>
              </w:rPr>
              <w:t xml:space="preserve">Предложения участников, оцениваются по сведениям об </w:t>
            </w:r>
            <w:r w:rsidR="00BE273C" w:rsidRPr="00BE273C">
              <w:rPr>
                <w:rFonts w:ascii="Tahoma" w:hAnsi="Tahoma" w:cs="Tahoma"/>
              </w:rPr>
              <w:t>опыте о</w:t>
            </w:r>
            <w:r w:rsidR="00BE273C" w:rsidRPr="00BE273C">
              <w:rPr>
                <w:rFonts w:ascii="Tahoma" w:hAnsi="Tahoma" w:cs="Tahoma"/>
                <w:color w:val="000000"/>
              </w:rPr>
              <w:t xml:space="preserve">казания услуг </w:t>
            </w:r>
            <w:r w:rsidR="00BE273C" w:rsidRPr="00BE273C">
              <w:rPr>
                <w:rFonts w:ascii="Tahoma" w:hAnsi="Tahoma" w:cs="Tahoma"/>
                <w:szCs w:val="24"/>
              </w:rPr>
              <w:t>по зачистке (с дегазацией), техническому диагностированию, калибровке (градуировке) резервуара для хранения нефтепродуктов</w:t>
            </w:r>
            <w:r w:rsidR="00BE273C" w:rsidRPr="00BE273C">
              <w:rPr>
                <w:rFonts w:ascii="Tahoma" w:hAnsi="Tahoma" w:cs="Tahoma"/>
              </w:rPr>
              <w:t xml:space="preserve"> с подтверждением исполнения</w:t>
            </w:r>
            <w:r w:rsidRPr="00BE273C">
              <w:rPr>
                <w:rFonts w:ascii="Tahoma" w:hAnsi="Tahoma" w:cs="Tahoma"/>
              </w:rPr>
              <w:t xml:space="preserve"> </w:t>
            </w:r>
            <w:r w:rsidR="00BE273C" w:rsidRPr="00BE273C">
              <w:rPr>
                <w:rFonts w:ascii="Tahoma" w:hAnsi="Tahoma" w:cs="Tahoma"/>
              </w:rPr>
              <w:t>не менее</w:t>
            </w:r>
            <w:r w:rsidR="00BE273C">
              <w:rPr>
                <w:rFonts w:ascii="Tahoma" w:hAnsi="Tahoma" w:cs="Tahoma"/>
              </w:rPr>
              <w:t xml:space="preserve"> 3-х </w:t>
            </w:r>
            <w:r w:rsidRPr="00676680">
              <w:rPr>
                <w:rFonts w:ascii="Tahoma" w:hAnsi="Tahoma" w:cs="Tahoma"/>
              </w:rPr>
              <w:t xml:space="preserve">контрактов и(или) иных гражданско-правовых договоров за </w:t>
            </w:r>
            <w:r>
              <w:rPr>
                <w:rFonts w:ascii="Tahoma" w:hAnsi="Tahoma" w:cs="Tahoma"/>
              </w:rPr>
              <w:t>последний</w:t>
            </w:r>
            <w:r w:rsidRPr="00676680">
              <w:rPr>
                <w:rFonts w:ascii="Tahoma" w:hAnsi="Tahoma" w:cs="Tahoma"/>
              </w:rPr>
              <w:t xml:space="preserve"> </w:t>
            </w:r>
            <w:r>
              <w:rPr>
                <w:rFonts w:ascii="Tahoma" w:hAnsi="Tahoma" w:cs="Tahoma"/>
              </w:rPr>
              <w:t>202</w:t>
            </w:r>
            <w:r w:rsidR="00DF096B">
              <w:rPr>
                <w:rFonts w:ascii="Tahoma" w:hAnsi="Tahoma" w:cs="Tahoma"/>
              </w:rPr>
              <w:t>5</w:t>
            </w:r>
            <w:r>
              <w:rPr>
                <w:rFonts w:ascii="Tahoma" w:hAnsi="Tahoma" w:cs="Tahoma"/>
              </w:rPr>
              <w:t xml:space="preserve"> г</w:t>
            </w:r>
            <w:r w:rsidRPr="00676680">
              <w:rPr>
                <w:rFonts w:ascii="Tahoma" w:hAnsi="Tahoma" w:cs="Tahoma"/>
              </w:rPr>
              <w:t>од</w:t>
            </w:r>
            <w:r>
              <w:rPr>
                <w:rFonts w:ascii="Tahoma" w:hAnsi="Tahoma" w:cs="Tahoma"/>
              </w:rPr>
              <w:t>.</w:t>
            </w:r>
            <w:r w:rsidRPr="00676680">
              <w:rPr>
                <w:rFonts w:ascii="Tahoma" w:hAnsi="Tahoma" w:cs="Tahoma"/>
              </w:rPr>
              <w:t xml:space="preserve"> </w:t>
            </w:r>
          </w:p>
          <w:p w14:paraId="6CFA3081" w14:textId="77777777" w:rsidR="001B0743" w:rsidRPr="00214658" w:rsidRDefault="001B0743" w:rsidP="001B0743">
            <w:pPr>
              <w:spacing w:after="0" w:line="240" w:lineRule="auto"/>
              <w:jc w:val="both"/>
              <w:rPr>
                <w:rFonts w:ascii="Tahoma" w:hAnsi="Tahoma" w:cs="Tahoma"/>
              </w:rPr>
            </w:pPr>
          </w:p>
          <w:p w14:paraId="5523AC1D" w14:textId="77777777" w:rsidR="001B0743" w:rsidRPr="00676680" w:rsidRDefault="001B0743" w:rsidP="001B0743">
            <w:pPr>
              <w:spacing w:after="0" w:line="240" w:lineRule="auto"/>
              <w:jc w:val="both"/>
              <w:rPr>
                <w:rFonts w:ascii="Tahoma" w:hAnsi="Tahoma" w:cs="Tahoma"/>
              </w:rPr>
            </w:pPr>
            <w:r w:rsidRPr="00676680">
              <w:rPr>
                <w:rFonts w:ascii="Tahoma" w:hAnsi="Tahoma" w:cs="Tahoma"/>
              </w:rPr>
              <w:t>Заявленные сведения должны быть подтверждены в составе заявки на участие референц-листом (</w:t>
            </w:r>
            <w:r>
              <w:rPr>
                <w:rFonts w:ascii="Tahoma" w:hAnsi="Tahoma" w:cs="Tahoma"/>
              </w:rPr>
              <w:t>Приложение №4.1.</w:t>
            </w:r>
            <w:r w:rsidRPr="00676680">
              <w:rPr>
                <w:rFonts w:ascii="Tahoma" w:hAnsi="Tahoma" w:cs="Tahoma"/>
              </w:rPr>
              <w:t xml:space="preserve"> к </w:t>
            </w:r>
            <w:r>
              <w:rPr>
                <w:rFonts w:ascii="Tahoma" w:hAnsi="Tahoma" w:cs="Tahoma"/>
              </w:rPr>
              <w:t>Информационной карте</w:t>
            </w:r>
            <w:r w:rsidRPr="00676680">
              <w:rPr>
                <w:rFonts w:ascii="Tahoma" w:hAnsi="Tahoma" w:cs="Tahoma"/>
              </w:rPr>
              <w:t xml:space="preserve">) </w:t>
            </w:r>
            <w:r w:rsidRPr="00676680">
              <w:rPr>
                <w:rFonts w:ascii="Tahoma" w:hAnsi="Tahoma" w:cs="Tahoma"/>
                <w:b/>
              </w:rPr>
              <w:t>с приложением документов, подтверждающих исполнение (акты</w:t>
            </w:r>
            <w:r>
              <w:rPr>
                <w:rFonts w:ascii="Tahoma" w:hAnsi="Tahoma" w:cs="Tahoma"/>
                <w:b/>
              </w:rPr>
              <w:t xml:space="preserve"> сдачи-приемки услуг/работ</w:t>
            </w:r>
            <w:r w:rsidRPr="00676680">
              <w:rPr>
                <w:rFonts w:ascii="Tahoma" w:hAnsi="Tahoma" w:cs="Tahoma"/>
                <w:b/>
              </w:rPr>
              <w:t>, подписанные сторонами)</w:t>
            </w:r>
            <w:r w:rsidRPr="00676680">
              <w:rPr>
                <w:rFonts w:ascii="Tahoma" w:hAnsi="Tahoma" w:cs="Tahoma"/>
              </w:rPr>
              <w:t>.</w:t>
            </w:r>
          </w:p>
          <w:p w14:paraId="548EBA10" w14:textId="77777777" w:rsidR="001B0743" w:rsidRPr="00676680" w:rsidRDefault="001B0743" w:rsidP="001B0743">
            <w:pPr>
              <w:rPr>
                <w:rFonts w:ascii="Tahoma" w:hAnsi="Tahoma" w:cs="Tahoma"/>
              </w:rPr>
            </w:pPr>
            <w:r w:rsidRPr="00676680">
              <w:rPr>
                <w:rFonts w:ascii="Tahoma" w:hAnsi="Tahoma" w:cs="Tahoma"/>
              </w:rPr>
              <w:t xml:space="preserve">Оценка по подкритерию «Опыт </w:t>
            </w:r>
            <w:r>
              <w:rPr>
                <w:rFonts w:ascii="Tahoma" w:hAnsi="Tahoma" w:cs="Tahoma"/>
              </w:rPr>
              <w:t>оказания услуг</w:t>
            </w:r>
            <w:r w:rsidRPr="00676680">
              <w:rPr>
                <w:rFonts w:ascii="Tahoma" w:hAnsi="Tahoma" w:cs="Tahoma"/>
              </w:rPr>
              <w:t>»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18"/>
              <w:gridCol w:w="1844"/>
            </w:tblGrid>
            <w:tr w:rsidR="001B0743" w:rsidRPr="00676680" w14:paraId="30D2831C" w14:textId="77777777" w:rsidTr="00014DA2">
              <w:tc>
                <w:tcPr>
                  <w:tcW w:w="4313" w:type="dxa"/>
                  <w:tcMar>
                    <w:top w:w="0" w:type="dxa"/>
                    <w:left w:w="108" w:type="dxa"/>
                    <w:bottom w:w="0" w:type="dxa"/>
                    <w:right w:w="108" w:type="dxa"/>
                  </w:tcMar>
                  <w:hideMark/>
                </w:tcPr>
                <w:p w14:paraId="0284D660" w14:textId="1B9B2F78" w:rsidR="001B0743" w:rsidRPr="00676680" w:rsidRDefault="001B0743" w:rsidP="0072246D">
                  <w:pPr>
                    <w:ind w:right="-66"/>
                    <w:rPr>
                      <w:rFonts w:ascii="Tahoma" w:hAnsi="Tahoma" w:cs="Tahoma"/>
                    </w:rPr>
                  </w:pPr>
                  <w:r w:rsidRPr="00676680">
                    <w:rPr>
                      <w:rFonts w:ascii="Tahoma" w:hAnsi="Tahoma" w:cs="Tahoma"/>
                    </w:rPr>
                    <w:t xml:space="preserve">Наличие опыта </w:t>
                  </w:r>
                  <w:r>
                    <w:rPr>
                      <w:rFonts w:ascii="Tahoma" w:hAnsi="Tahoma" w:cs="Tahoma"/>
                    </w:rPr>
                    <w:t xml:space="preserve">оказания услуг </w:t>
                  </w:r>
                  <w:r w:rsidR="0072246D" w:rsidRPr="00BE273C">
                    <w:rPr>
                      <w:rFonts w:ascii="Tahoma" w:hAnsi="Tahoma" w:cs="Tahoma"/>
                      <w:szCs w:val="24"/>
                    </w:rPr>
                    <w:t xml:space="preserve">по зачистке (с дегазацией), техническому </w:t>
                  </w:r>
                  <w:r w:rsidR="0072246D">
                    <w:rPr>
                      <w:rFonts w:ascii="Tahoma" w:hAnsi="Tahoma" w:cs="Tahoma"/>
                      <w:szCs w:val="24"/>
                    </w:rPr>
                    <w:t>д</w:t>
                  </w:r>
                  <w:r w:rsidR="0072246D" w:rsidRPr="00BE273C">
                    <w:rPr>
                      <w:rFonts w:ascii="Tahoma" w:hAnsi="Tahoma" w:cs="Tahoma"/>
                      <w:szCs w:val="24"/>
                    </w:rPr>
                    <w:t>иагностированию, калибровке (градуировке) резервуара для хранения нефтепродуктов</w:t>
                  </w:r>
                </w:p>
              </w:tc>
              <w:tc>
                <w:tcPr>
                  <w:tcW w:w="1585" w:type="dxa"/>
                  <w:tcMar>
                    <w:top w:w="0" w:type="dxa"/>
                    <w:left w:w="108" w:type="dxa"/>
                    <w:bottom w:w="0" w:type="dxa"/>
                    <w:right w:w="108" w:type="dxa"/>
                  </w:tcMar>
                  <w:hideMark/>
                </w:tcPr>
                <w:p w14:paraId="3D20DD31" w14:textId="77777777" w:rsidR="001B0743" w:rsidRPr="00676680" w:rsidRDefault="001B0743" w:rsidP="001B0743">
                  <w:pPr>
                    <w:rPr>
                      <w:rFonts w:ascii="Tahoma" w:hAnsi="Tahoma" w:cs="Tahoma"/>
                    </w:rPr>
                  </w:pPr>
                  <w:r w:rsidRPr="00676680">
                    <w:rPr>
                      <w:rFonts w:ascii="Tahoma" w:hAnsi="Tahoma" w:cs="Tahoma"/>
                    </w:rPr>
                    <w:t>Количество баллов</w:t>
                  </w:r>
                </w:p>
              </w:tc>
            </w:tr>
            <w:tr w:rsidR="001B0743" w:rsidRPr="00676680" w14:paraId="32662427" w14:textId="77777777" w:rsidTr="00014DA2">
              <w:tc>
                <w:tcPr>
                  <w:tcW w:w="4313" w:type="dxa"/>
                  <w:tcMar>
                    <w:top w:w="0" w:type="dxa"/>
                    <w:left w:w="108" w:type="dxa"/>
                    <w:bottom w:w="0" w:type="dxa"/>
                    <w:right w:w="108" w:type="dxa"/>
                  </w:tcMar>
                </w:tcPr>
                <w:p w14:paraId="16FC9FA4" w14:textId="56465558" w:rsidR="001B0743" w:rsidRPr="00214658" w:rsidRDefault="001B0743" w:rsidP="001B0743">
                  <w:pPr>
                    <w:rPr>
                      <w:rFonts w:ascii="Tahoma" w:hAnsi="Tahoma" w:cs="Tahoma"/>
                    </w:rPr>
                  </w:pPr>
                  <w:r w:rsidRPr="00676680">
                    <w:rPr>
                      <w:rFonts w:ascii="Tahoma" w:hAnsi="Tahoma" w:cs="Tahoma"/>
                    </w:rPr>
                    <w:t xml:space="preserve">отсутствие </w:t>
                  </w:r>
                  <w:r>
                    <w:rPr>
                      <w:rFonts w:ascii="Tahoma" w:hAnsi="Tahoma" w:cs="Tahoma"/>
                    </w:rPr>
                    <w:t xml:space="preserve">опыта оказания услуг </w:t>
                  </w:r>
                  <w:r w:rsidR="0072246D" w:rsidRPr="00BE273C">
                    <w:rPr>
                      <w:rFonts w:ascii="Tahoma" w:hAnsi="Tahoma" w:cs="Tahoma"/>
                      <w:szCs w:val="24"/>
                    </w:rPr>
                    <w:t>по зачистке (с дегазацией), техническому диагностированию, калибровке (градуировке) резервуара для хранения нефтепродуктов</w:t>
                  </w:r>
                  <w:r w:rsidRPr="00676680">
                    <w:rPr>
                      <w:rFonts w:ascii="Tahoma" w:hAnsi="Tahoma" w:cs="Tahoma"/>
                    </w:rPr>
                    <w:t xml:space="preserve"> или не предоставление участником, документов, подтверждающих надлежащее </w:t>
                  </w:r>
                  <w:r>
                    <w:rPr>
                      <w:rFonts w:ascii="Tahoma" w:hAnsi="Tahoma" w:cs="Tahoma"/>
                    </w:rPr>
                    <w:t xml:space="preserve">оказание услуг </w:t>
                  </w:r>
                  <w:r w:rsidR="0072246D" w:rsidRPr="00BE273C">
                    <w:rPr>
                      <w:rFonts w:ascii="Tahoma" w:hAnsi="Tahoma" w:cs="Tahoma"/>
                      <w:szCs w:val="24"/>
                    </w:rPr>
                    <w:t>по зачистке (с дегазацией), техническому диагностированию, калибровке (градуировке) резервуара для хранения нефтепродуктов</w:t>
                  </w:r>
                </w:p>
              </w:tc>
              <w:tc>
                <w:tcPr>
                  <w:tcW w:w="1585" w:type="dxa"/>
                  <w:tcMar>
                    <w:top w:w="0" w:type="dxa"/>
                    <w:left w:w="108" w:type="dxa"/>
                    <w:bottom w:w="0" w:type="dxa"/>
                    <w:right w:w="108" w:type="dxa"/>
                  </w:tcMar>
                </w:tcPr>
                <w:p w14:paraId="74852194" w14:textId="77777777" w:rsidR="001B0743" w:rsidRPr="00676680" w:rsidRDefault="001B0743" w:rsidP="001B0743">
                  <w:pPr>
                    <w:rPr>
                      <w:rFonts w:ascii="Tahoma" w:hAnsi="Tahoma" w:cs="Tahoma"/>
                    </w:rPr>
                  </w:pPr>
                  <w:r w:rsidRPr="00676680">
                    <w:rPr>
                      <w:rFonts w:ascii="Tahoma" w:hAnsi="Tahoma" w:cs="Tahoma"/>
                    </w:rPr>
                    <w:t>0</w:t>
                  </w:r>
                </w:p>
              </w:tc>
            </w:tr>
            <w:tr w:rsidR="001B0743" w:rsidRPr="00676680" w14:paraId="02054FFF" w14:textId="77777777" w:rsidTr="00014DA2">
              <w:tc>
                <w:tcPr>
                  <w:tcW w:w="4313" w:type="dxa"/>
                  <w:tcMar>
                    <w:top w:w="0" w:type="dxa"/>
                    <w:left w:w="108" w:type="dxa"/>
                    <w:bottom w:w="0" w:type="dxa"/>
                    <w:right w:w="108" w:type="dxa"/>
                  </w:tcMar>
                </w:tcPr>
                <w:p w14:paraId="1385A98A" w14:textId="7D6B20FE" w:rsidR="001B0743" w:rsidRPr="00676680" w:rsidRDefault="002768AA" w:rsidP="002768AA">
                  <w:pPr>
                    <w:rPr>
                      <w:rFonts w:ascii="Tahoma" w:hAnsi="Tahoma" w:cs="Tahoma"/>
                    </w:rPr>
                  </w:pPr>
                  <w:r>
                    <w:rPr>
                      <w:rFonts w:ascii="Tahoma" w:hAnsi="Tahoma" w:cs="Tahoma"/>
                    </w:rPr>
                    <w:t>3</w:t>
                  </w:r>
                  <w:r w:rsidR="001B0743">
                    <w:rPr>
                      <w:rFonts w:ascii="Tahoma" w:hAnsi="Tahoma" w:cs="Tahoma"/>
                    </w:rPr>
                    <w:t xml:space="preserve"> договор</w:t>
                  </w:r>
                  <w:r>
                    <w:rPr>
                      <w:rFonts w:ascii="Tahoma" w:hAnsi="Tahoma" w:cs="Tahoma"/>
                    </w:rPr>
                    <w:t>а</w:t>
                  </w:r>
                </w:p>
              </w:tc>
              <w:tc>
                <w:tcPr>
                  <w:tcW w:w="1585" w:type="dxa"/>
                  <w:tcMar>
                    <w:top w:w="0" w:type="dxa"/>
                    <w:left w:w="108" w:type="dxa"/>
                    <w:bottom w:w="0" w:type="dxa"/>
                    <w:right w:w="108" w:type="dxa"/>
                  </w:tcMar>
                </w:tcPr>
                <w:p w14:paraId="09C5BD8C" w14:textId="77777777" w:rsidR="001B0743" w:rsidRPr="002F6498" w:rsidRDefault="001B0743" w:rsidP="001B0743">
                  <w:pPr>
                    <w:rPr>
                      <w:rFonts w:ascii="Tahoma" w:hAnsi="Tahoma" w:cs="Tahoma"/>
                    </w:rPr>
                  </w:pPr>
                  <w:r>
                    <w:rPr>
                      <w:rFonts w:ascii="Tahoma" w:hAnsi="Tahoma" w:cs="Tahoma"/>
                    </w:rPr>
                    <w:t>4</w:t>
                  </w:r>
                </w:p>
              </w:tc>
            </w:tr>
          </w:tbl>
          <w:p w14:paraId="0EE99A80" w14:textId="77777777" w:rsidR="001B0743" w:rsidRPr="00676680" w:rsidRDefault="001B0743" w:rsidP="001B0743">
            <w:pPr>
              <w:spacing w:after="0" w:line="240" w:lineRule="auto"/>
              <w:rPr>
                <w:rFonts w:ascii="Tahoma" w:hAnsi="Tahoma" w:cs="Tahoma"/>
              </w:rPr>
            </w:pPr>
          </w:p>
        </w:tc>
      </w:tr>
      <w:tr w:rsidR="00C951E9" w:rsidRPr="009F4AE9" w14:paraId="196A0B36" w14:textId="77777777" w:rsidTr="00AA7C38">
        <w:tc>
          <w:tcPr>
            <w:tcW w:w="426" w:type="dxa"/>
            <w:tcBorders>
              <w:top w:val="single" w:sz="4" w:space="0" w:color="auto"/>
              <w:left w:val="single" w:sz="4" w:space="0" w:color="auto"/>
              <w:bottom w:val="single" w:sz="4" w:space="0" w:color="auto"/>
              <w:right w:val="single" w:sz="4" w:space="0" w:color="auto"/>
            </w:tcBorders>
          </w:tcPr>
          <w:p w14:paraId="5A3E1186" w14:textId="77777777" w:rsidR="00C951E9" w:rsidRDefault="00C951E9" w:rsidP="007634F1">
            <w:pPr>
              <w:spacing w:after="0" w:line="240" w:lineRule="auto"/>
              <w:rPr>
                <w:rFonts w:ascii="Tahoma" w:hAnsi="Tahoma" w:cs="Tahoma"/>
              </w:rPr>
            </w:pPr>
          </w:p>
        </w:tc>
        <w:tc>
          <w:tcPr>
            <w:tcW w:w="1701" w:type="dxa"/>
            <w:gridSpan w:val="2"/>
            <w:tcBorders>
              <w:top w:val="single" w:sz="4" w:space="0" w:color="auto"/>
              <w:left w:val="single" w:sz="4" w:space="0" w:color="auto"/>
              <w:bottom w:val="single" w:sz="4" w:space="0" w:color="auto"/>
              <w:right w:val="single" w:sz="4" w:space="0" w:color="auto"/>
            </w:tcBorders>
          </w:tcPr>
          <w:p w14:paraId="1A33269C" w14:textId="5C590F99" w:rsidR="00C951E9" w:rsidRPr="007F2A77" w:rsidRDefault="00C951E9" w:rsidP="007F2A77">
            <w:pPr>
              <w:spacing w:after="0" w:line="240" w:lineRule="auto"/>
              <w:rPr>
                <w:rFonts w:ascii="Tahoma" w:hAnsi="Tahoma" w:cs="Tahoma"/>
              </w:rPr>
            </w:pPr>
            <w:r>
              <w:rPr>
                <w:rFonts w:ascii="Tahoma" w:hAnsi="Tahoma" w:cs="Tahoma"/>
              </w:rPr>
              <w:t>ИТОГО:</w:t>
            </w:r>
          </w:p>
        </w:tc>
        <w:tc>
          <w:tcPr>
            <w:tcW w:w="1162" w:type="dxa"/>
            <w:tcBorders>
              <w:top w:val="single" w:sz="4" w:space="0" w:color="auto"/>
              <w:left w:val="single" w:sz="4" w:space="0" w:color="auto"/>
              <w:bottom w:val="single" w:sz="4" w:space="0" w:color="auto"/>
              <w:right w:val="single" w:sz="4" w:space="0" w:color="auto"/>
            </w:tcBorders>
          </w:tcPr>
          <w:p w14:paraId="375CFBD9" w14:textId="48760F57" w:rsidR="00C951E9" w:rsidRDefault="00C951E9" w:rsidP="007634F1">
            <w:pPr>
              <w:spacing w:after="0" w:line="240" w:lineRule="auto"/>
              <w:rPr>
                <w:rFonts w:ascii="Tahoma" w:hAnsi="Tahoma" w:cs="Tahoma"/>
              </w:rPr>
            </w:pPr>
            <w:r>
              <w:rPr>
                <w:rFonts w:ascii="Tahoma" w:hAnsi="Tahoma" w:cs="Tahoma"/>
              </w:rPr>
              <w:t>100%</w:t>
            </w:r>
          </w:p>
        </w:tc>
        <w:tc>
          <w:tcPr>
            <w:tcW w:w="7088" w:type="dxa"/>
            <w:tcBorders>
              <w:top w:val="single" w:sz="4" w:space="0" w:color="auto"/>
              <w:left w:val="single" w:sz="4" w:space="0" w:color="auto"/>
              <w:bottom w:val="single" w:sz="4" w:space="0" w:color="auto"/>
              <w:right w:val="single" w:sz="4" w:space="0" w:color="auto"/>
            </w:tcBorders>
          </w:tcPr>
          <w:p w14:paraId="0536911F" w14:textId="77777777" w:rsidR="00C951E9" w:rsidRPr="00DC1BA4" w:rsidRDefault="00C951E9" w:rsidP="007634F1">
            <w:pPr>
              <w:spacing w:after="0" w:line="240" w:lineRule="auto"/>
              <w:jc w:val="both"/>
              <w:rPr>
                <w:rFonts w:ascii="Tahoma" w:hAnsi="Tahoma" w:cs="Tahoma"/>
              </w:rPr>
            </w:pPr>
          </w:p>
        </w:tc>
      </w:tr>
    </w:tbl>
    <w:p w14:paraId="02DE19FA" w14:textId="77777777" w:rsidR="00C3190A" w:rsidRPr="009F4AE9" w:rsidRDefault="00C3190A" w:rsidP="00C3190A">
      <w:pPr>
        <w:jc w:val="center"/>
        <w:rPr>
          <w:rFonts w:ascii="Tahoma" w:hAnsi="Tahoma" w:cs="Tahoma"/>
          <w:b/>
        </w:rPr>
      </w:pPr>
    </w:p>
    <w:p w14:paraId="0E878C8C" w14:textId="77777777" w:rsidR="00DF4734" w:rsidRDefault="00DF4734" w:rsidP="00C3190A">
      <w:pPr>
        <w:jc w:val="center"/>
        <w:rPr>
          <w:rFonts w:ascii="Tahoma" w:hAnsi="Tahoma" w:cs="Tahoma"/>
          <w:b/>
        </w:rPr>
      </w:pPr>
    </w:p>
    <w:p w14:paraId="1D973782" w14:textId="2BB9B5FE"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01274F2E" w14:textId="77777777" w:rsidR="00C951E9" w:rsidRPr="00C951E9" w:rsidRDefault="00C951E9" w:rsidP="00C951E9">
      <w:pPr>
        <w:pStyle w:val="NoSpacing2"/>
        <w:spacing w:before="120" w:after="120"/>
        <w:jc w:val="both"/>
        <w:rPr>
          <w:rFonts w:ascii="Tahoma" w:hAnsi="Tahoma" w:cs="Tahoma"/>
          <w:b/>
          <w:bCs/>
          <w:sz w:val="22"/>
          <w:szCs w:val="22"/>
        </w:rPr>
      </w:pPr>
      <w:r w:rsidRPr="00C951E9">
        <w:rPr>
          <w:rFonts w:ascii="Tahoma" w:hAnsi="Tahoma" w:cs="Tahoma"/>
          <w:b/>
          <w:bCs/>
          <w:sz w:val="22"/>
          <w:szCs w:val="22"/>
        </w:rPr>
        <w:t>Порядок расчета итогового оценочного балла по заявке участника:</w:t>
      </w:r>
    </w:p>
    <w:p w14:paraId="5C1558F9" w14:textId="77777777" w:rsidR="00C951E9" w:rsidRPr="007135FD" w:rsidRDefault="00C951E9" w:rsidP="00C951E9">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1E9B3E35" w14:textId="70BE5E95" w:rsidR="001B0743" w:rsidRPr="007135FD" w:rsidRDefault="001B0743" w:rsidP="001B0743">
      <w:pPr>
        <w:spacing w:before="120" w:after="120" w:line="240" w:lineRule="auto"/>
        <w:ind w:left="567"/>
        <w:jc w:val="both"/>
        <w:rPr>
          <w:rFonts w:ascii="Tahoma" w:hAnsi="Tahoma" w:cs="Tahoma"/>
          <w:b/>
          <w:bCs/>
          <w:vertAlign w:val="superscript"/>
        </w:rPr>
      </w:pPr>
      <w:r w:rsidRPr="007135FD">
        <w:rPr>
          <w:rFonts w:ascii="Tahoma" w:hAnsi="Tahoma" w:cs="Tahoma"/>
          <w:b/>
          <w:bCs/>
        </w:rPr>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w:t>
      </w:r>
      <w:r w:rsidR="002768AA">
        <w:rPr>
          <w:rFonts w:ascii="Tahoma" w:hAnsi="Tahoma" w:cs="Tahoma"/>
          <w:b/>
          <w:bCs/>
        </w:rPr>
        <w:t>2</w:t>
      </w:r>
      <w:r>
        <w:rPr>
          <w:rFonts w:ascii="Tahoma" w:hAnsi="Tahoma" w:cs="Tahoma"/>
          <w:b/>
          <w:bCs/>
        </w:rPr>
        <w:t xml:space="preserve"> </w:t>
      </w:r>
    </w:p>
    <w:p w14:paraId="44AE475A" w14:textId="77777777" w:rsidR="001B0743" w:rsidRPr="007135FD" w:rsidRDefault="001B0743" w:rsidP="001B0743">
      <w:pPr>
        <w:pStyle w:val="NoSpacing2"/>
        <w:ind w:left="567"/>
        <w:jc w:val="both"/>
        <w:rPr>
          <w:rFonts w:ascii="Tahoma" w:hAnsi="Tahoma" w:cs="Tahoma"/>
          <w:sz w:val="22"/>
          <w:szCs w:val="22"/>
        </w:rPr>
      </w:pPr>
      <w:r w:rsidRPr="007135FD">
        <w:rPr>
          <w:rFonts w:ascii="Tahoma" w:hAnsi="Tahoma" w:cs="Tahoma"/>
          <w:sz w:val="22"/>
          <w:szCs w:val="22"/>
        </w:rPr>
        <w:t>где:</w:t>
      </w:r>
    </w:p>
    <w:p w14:paraId="6CF42833" w14:textId="77777777" w:rsidR="001B0743" w:rsidRPr="007135FD" w:rsidRDefault="001B0743" w:rsidP="001B0743">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6DB72AEE" w14:textId="77777777" w:rsidR="001B0743" w:rsidRPr="007135FD" w:rsidRDefault="001B0743" w:rsidP="001B0743">
      <w:pPr>
        <w:pStyle w:val="NoSpacing2"/>
        <w:jc w:val="both"/>
        <w:rPr>
          <w:rFonts w:ascii="Tahoma" w:hAnsi="Tahoma" w:cs="Tahoma"/>
          <w:sz w:val="22"/>
          <w:szCs w:val="22"/>
        </w:rPr>
      </w:pPr>
      <w:r w:rsidRPr="007135FD">
        <w:rPr>
          <w:rFonts w:ascii="Tahoma" w:hAnsi="Tahoma" w:cs="Tahoma"/>
          <w:b/>
          <w:bCs/>
          <w:sz w:val="22"/>
          <w:szCs w:val="22"/>
        </w:rPr>
        <w:t>ОБЦП</w:t>
      </w:r>
      <w:r w:rsidRPr="007135FD">
        <w:rPr>
          <w:rFonts w:ascii="Tahoma" w:hAnsi="Tahoma" w:cs="Tahoma"/>
          <w:b/>
          <w:bCs/>
          <w:sz w:val="22"/>
          <w:szCs w:val="22"/>
          <w:lang w:val="en-US"/>
        </w:rPr>
        <w:t>i</w:t>
      </w:r>
      <w:r w:rsidRPr="007135FD">
        <w:rPr>
          <w:rFonts w:ascii="Tahoma" w:hAnsi="Tahoma" w:cs="Tahoma"/>
          <w:sz w:val="22"/>
          <w:szCs w:val="22"/>
        </w:rPr>
        <w:t xml:space="preserve"> – оценочный балл, присуждаемый i-й заявке по критерию «Ценовое предложение»;</w:t>
      </w:r>
    </w:p>
    <w:p w14:paraId="26F6D6C9" w14:textId="08B2242E" w:rsidR="001B0743" w:rsidRDefault="001B0743" w:rsidP="001B0743">
      <w:pPr>
        <w:pStyle w:val="ad"/>
        <w:jc w:val="both"/>
        <w:rPr>
          <w:rFonts w:ascii="Tahoma" w:hAnsi="Tahoma" w:cs="Tahoma"/>
          <w:i w:val="0"/>
          <w:iCs w:val="0"/>
          <w:sz w:val="22"/>
          <w:szCs w:val="22"/>
          <w:lang w:val="ru-RU"/>
        </w:rPr>
      </w:pPr>
      <w:r w:rsidRPr="007135FD">
        <w:rPr>
          <w:rFonts w:ascii="Tahoma" w:hAnsi="Tahoma" w:cs="Tahoma"/>
          <w:b/>
          <w:bCs/>
          <w:i w:val="0"/>
          <w:iCs w:val="0"/>
          <w:sz w:val="22"/>
          <w:szCs w:val="22"/>
          <w:lang w:val="ru-RU"/>
        </w:rPr>
        <w:t>ОБО</w:t>
      </w:r>
      <w:r w:rsidRPr="007135FD">
        <w:rPr>
          <w:rFonts w:ascii="Tahoma" w:hAnsi="Tahoma" w:cs="Tahoma"/>
          <w:b/>
          <w:bCs/>
          <w:i w:val="0"/>
          <w:iCs w:val="0"/>
          <w:sz w:val="22"/>
          <w:szCs w:val="22"/>
        </w:rPr>
        <w:t>i</w:t>
      </w:r>
      <w:r w:rsidRPr="007135FD">
        <w:rPr>
          <w:rFonts w:ascii="Tahoma" w:hAnsi="Tahoma" w:cs="Tahoma"/>
          <w:b/>
          <w:bCs/>
          <w:i w:val="0"/>
          <w:iCs w:val="0"/>
          <w:sz w:val="22"/>
          <w:szCs w:val="22"/>
          <w:lang w:val="ru-RU"/>
        </w:rPr>
        <w:t xml:space="preserve"> </w:t>
      </w:r>
      <w:r w:rsidRPr="007135FD">
        <w:rPr>
          <w:rFonts w:ascii="Tahoma" w:hAnsi="Tahoma" w:cs="Tahoma"/>
          <w:i w:val="0"/>
          <w:iCs w:val="0"/>
          <w:sz w:val="22"/>
          <w:szCs w:val="22"/>
          <w:lang w:val="ru-RU"/>
        </w:rPr>
        <w:t xml:space="preserve">– оценочный балл, присуждаемый </w:t>
      </w:r>
      <w:r w:rsidRPr="007135FD">
        <w:rPr>
          <w:rFonts w:ascii="Tahoma" w:hAnsi="Tahoma" w:cs="Tahoma"/>
          <w:i w:val="0"/>
          <w:iCs w:val="0"/>
          <w:sz w:val="22"/>
          <w:szCs w:val="22"/>
        </w:rPr>
        <w:t>i</w:t>
      </w:r>
      <w:r w:rsidRPr="007135FD">
        <w:rPr>
          <w:rFonts w:ascii="Tahoma" w:hAnsi="Tahoma" w:cs="Tahoma"/>
          <w:i w:val="0"/>
          <w:iCs w:val="0"/>
          <w:sz w:val="22"/>
          <w:szCs w:val="22"/>
          <w:lang w:val="ru-RU"/>
        </w:rPr>
        <w:t xml:space="preserve">-й заявке по критерию «Опыт </w:t>
      </w:r>
      <w:r>
        <w:rPr>
          <w:rFonts w:ascii="Tahoma" w:hAnsi="Tahoma" w:cs="Tahoma"/>
          <w:i w:val="0"/>
          <w:iCs w:val="0"/>
          <w:sz w:val="22"/>
          <w:szCs w:val="22"/>
          <w:lang w:val="ru-RU"/>
        </w:rPr>
        <w:t>оказания услуг</w:t>
      </w:r>
      <w:r w:rsidRPr="007135FD">
        <w:rPr>
          <w:rFonts w:ascii="Tahoma" w:hAnsi="Tahoma" w:cs="Tahoma"/>
          <w:i w:val="0"/>
          <w:iCs w:val="0"/>
          <w:snapToGrid w:val="0"/>
          <w:sz w:val="22"/>
          <w:szCs w:val="22"/>
          <w:lang w:val="ru-RU"/>
        </w:rPr>
        <w:t>»</w:t>
      </w:r>
      <w:r w:rsidR="002768AA">
        <w:rPr>
          <w:rFonts w:ascii="Tahoma" w:hAnsi="Tahoma" w:cs="Tahoma"/>
          <w:i w:val="0"/>
          <w:iCs w:val="0"/>
          <w:sz w:val="22"/>
          <w:szCs w:val="22"/>
          <w:lang w:val="ru-RU"/>
        </w:rPr>
        <w:t>.</w:t>
      </w:r>
    </w:p>
    <w:p w14:paraId="33F933D0" w14:textId="77777777" w:rsidR="00C951E9" w:rsidRPr="007135FD" w:rsidRDefault="00C951E9" w:rsidP="00C951E9">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7A456EE0"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4BB900B" w14:textId="77777777" w:rsidR="00C951E9" w:rsidRPr="007135FD" w:rsidRDefault="00C951E9" w:rsidP="00C951E9">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3A91DBD3"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08AB01BA" w14:textId="77777777" w:rsidR="00C951E9" w:rsidRPr="007135FD" w:rsidRDefault="00C951E9" w:rsidP="00C951E9">
      <w:pPr>
        <w:spacing w:after="0" w:line="240" w:lineRule="auto"/>
        <w:ind w:firstLine="709"/>
        <w:jc w:val="both"/>
        <w:rPr>
          <w:rFonts w:ascii="Tahoma" w:hAnsi="Tahoma" w:cs="Tahoma"/>
        </w:rPr>
      </w:pPr>
    </w:p>
    <w:p w14:paraId="4A9A0E97" w14:textId="77777777" w:rsidR="00183F48" w:rsidRDefault="00183F48" w:rsidP="007E6CA5">
      <w:pPr>
        <w:rPr>
          <w:rFonts w:ascii="Tahoma" w:hAnsi="Tahoma" w:cs="Tahoma"/>
        </w:rPr>
        <w:sectPr w:rsidR="00183F48" w:rsidSect="0010480E">
          <w:pgSz w:w="11900" w:h="16820"/>
          <w:pgMar w:top="851" w:right="985" w:bottom="993" w:left="851" w:header="720" w:footer="720" w:gutter="0"/>
          <w:cols w:space="720"/>
          <w:docGrid w:linePitch="360"/>
        </w:sectPr>
      </w:pPr>
    </w:p>
    <w:p w14:paraId="6EA8D02E" w14:textId="77777777" w:rsidR="009F1340" w:rsidRPr="00AC0379" w:rsidRDefault="009F1340" w:rsidP="009F1340">
      <w:pPr>
        <w:pStyle w:val="31"/>
        <w:jc w:val="right"/>
        <w:rPr>
          <w:rFonts w:ascii="Tahoma" w:eastAsia="Times New Roman" w:hAnsi="Tahoma" w:cs="Tahoma"/>
          <w:bCs/>
          <w:color w:val="auto"/>
          <w:sz w:val="22"/>
          <w:szCs w:val="22"/>
        </w:rPr>
      </w:pPr>
      <w:bookmarkStart w:id="84" w:name="_Toc198906431"/>
      <w:bookmarkStart w:id="85" w:name="_Toc454813219"/>
      <w:bookmarkStart w:id="86" w:name="_Toc456089759"/>
      <w:bookmarkStart w:id="87" w:name="_Toc456254324"/>
      <w:bookmarkStart w:id="88" w:name="_Toc494195687"/>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.1</w:t>
      </w:r>
      <w:bookmarkEnd w:id="84"/>
      <w:r w:rsidRPr="00AC0379">
        <w:rPr>
          <w:rFonts w:ascii="Tahoma" w:eastAsia="Times New Roman" w:hAnsi="Tahoma" w:cs="Tahoma"/>
          <w:bCs/>
          <w:color w:val="auto"/>
          <w:sz w:val="22"/>
          <w:szCs w:val="22"/>
        </w:rPr>
        <w:t xml:space="preserve"> </w:t>
      </w:r>
    </w:p>
    <w:p w14:paraId="5D4777D6" w14:textId="77777777" w:rsidR="009F1340" w:rsidRDefault="009F1340" w:rsidP="009F1340">
      <w:pPr>
        <w:pStyle w:val="31"/>
        <w:jc w:val="right"/>
        <w:rPr>
          <w:rFonts w:ascii="Tahoma" w:eastAsia="Times New Roman" w:hAnsi="Tahoma" w:cs="Tahoma"/>
          <w:bCs/>
          <w:color w:val="auto"/>
          <w:sz w:val="22"/>
          <w:szCs w:val="22"/>
        </w:rPr>
      </w:pPr>
      <w:bookmarkStart w:id="89" w:name="_Toc198906432"/>
      <w:r w:rsidRPr="00AC0379">
        <w:rPr>
          <w:rFonts w:ascii="Tahoma" w:eastAsia="Times New Roman" w:hAnsi="Tahoma" w:cs="Tahoma"/>
          <w:bCs/>
          <w:color w:val="auto"/>
          <w:sz w:val="22"/>
          <w:szCs w:val="22"/>
        </w:rPr>
        <w:t>к Информационной карте</w:t>
      </w:r>
      <w:bookmarkEnd w:id="89"/>
    </w:p>
    <w:p w14:paraId="19CD21CA" w14:textId="77777777" w:rsidR="009F1340" w:rsidRPr="00AC0379" w:rsidRDefault="009F1340" w:rsidP="009F1340">
      <w:pPr>
        <w:jc w:val="right"/>
      </w:pPr>
      <w:r>
        <w:t>________________</w:t>
      </w:r>
    </w:p>
    <w:p w14:paraId="6D95FC13" w14:textId="77777777" w:rsidR="009F1340" w:rsidRPr="007135FD" w:rsidRDefault="009F1340" w:rsidP="009F1340">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2DF45FD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p>
    <w:p w14:paraId="130E579C" w14:textId="7D3E0AD2"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 xml:space="preserve">Сведения об опыте </w:t>
      </w:r>
    </w:p>
    <w:p w14:paraId="2843C999"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9F1340" w:rsidRPr="007135FD" w14:paraId="30E1EEEC" w14:textId="77777777" w:rsidTr="00820274">
        <w:tc>
          <w:tcPr>
            <w:tcW w:w="9497" w:type="dxa"/>
            <w:tcBorders>
              <w:top w:val="double" w:sz="6" w:space="0" w:color="auto"/>
              <w:left w:val="double" w:sz="6" w:space="0" w:color="auto"/>
              <w:bottom w:val="double" w:sz="6" w:space="0" w:color="auto"/>
              <w:right w:val="double" w:sz="6" w:space="0" w:color="auto"/>
            </w:tcBorders>
          </w:tcPr>
          <w:p w14:paraId="4B99C8D3"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65BA231D"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r w:rsidR="009F1340" w:rsidRPr="007135FD" w14:paraId="5F7B4528" w14:textId="77777777" w:rsidTr="00820274">
        <w:tc>
          <w:tcPr>
            <w:tcW w:w="9497" w:type="dxa"/>
            <w:tcBorders>
              <w:top w:val="double" w:sz="6" w:space="0" w:color="auto"/>
              <w:left w:val="double" w:sz="6" w:space="0" w:color="auto"/>
              <w:bottom w:val="double" w:sz="6" w:space="0" w:color="auto"/>
              <w:right w:val="double" w:sz="6" w:space="0" w:color="auto"/>
            </w:tcBorders>
          </w:tcPr>
          <w:p w14:paraId="66978FFA"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bl>
    <w:p w14:paraId="1718F97C"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7751F6A9" w14:textId="78A67E3F" w:rsidR="001E1214" w:rsidRPr="007135FD" w:rsidRDefault="001E1214" w:rsidP="001E1214">
      <w:pPr>
        <w:tabs>
          <w:tab w:val="left" w:pos="1260"/>
          <w:tab w:val="left" w:pos="1865"/>
          <w:tab w:val="left" w:pos="2700"/>
          <w:tab w:val="left" w:pos="4140"/>
        </w:tabs>
        <w:suppressAutoHyphens/>
        <w:spacing w:after="0" w:line="240" w:lineRule="auto"/>
        <w:jc w:val="both"/>
        <w:rPr>
          <w:rFonts w:ascii="Tahoma" w:hAnsi="Tahoma" w:cs="Tahoma"/>
        </w:rPr>
      </w:pPr>
      <w:r w:rsidRPr="007135FD">
        <w:rPr>
          <w:rFonts w:ascii="Tahoma" w:hAnsi="Tahoma" w:cs="Tahoma"/>
        </w:rPr>
        <w:t xml:space="preserve">Заполнив таблицу 1 Участник должен привести перечень всех договоров, аналогичных по характеру и степени сложности предмету закупки </w:t>
      </w:r>
      <w:r w:rsidR="00BE273C">
        <w:rPr>
          <w:rFonts w:ascii="Tahoma" w:hAnsi="Tahoma" w:cs="Tahoma"/>
        </w:rPr>
        <w:t>(</w:t>
      </w:r>
      <w:r w:rsidR="00BE273C" w:rsidRPr="00BE273C">
        <w:rPr>
          <w:rFonts w:ascii="Tahoma" w:hAnsi="Tahoma" w:cs="Tahoma"/>
        </w:rPr>
        <w:t>о</w:t>
      </w:r>
      <w:r w:rsidR="00BE273C" w:rsidRPr="00BE273C">
        <w:rPr>
          <w:rFonts w:ascii="Tahoma" w:hAnsi="Tahoma" w:cs="Tahoma"/>
          <w:color w:val="000000"/>
        </w:rPr>
        <w:t>казани</w:t>
      </w:r>
      <w:r w:rsidR="00BE273C">
        <w:rPr>
          <w:rFonts w:ascii="Tahoma" w:hAnsi="Tahoma" w:cs="Tahoma"/>
          <w:color w:val="000000"/>
        </w:rPr>
        <w:t>е</w:t>
      </w:r>
      <w:r w:rsidR="00BE273C" w:rsidRPr="00BE273C">
        <w:rPr>
          <w:rFonts w:ascii="Tahoma" w:hAnsi="Tahoma" w:cs="Tahoma"/>
          <w:color w:val="000000"/>
        </w:rPr>
        <w:t xml:space="preserve"> услуг </w:t>
      </w:r>
      <w:r w:rsidR="00BE273C" w:rsidRPr="00BE273C">
        <w:rPr>
          <w:rFonts w:ascii="Tahoma" w:hAnsi="Tahoma" w:cs="Tahoma"/>
          <w:szCs w:val="24"/>
        </w:rPr>
        <w:t>по зачистке (с дегазацией), техническому диагностированию, калибровке (градуировке) резервуара для хранения нефтепродуктов</w:t>
      </w:r>
      <w:r w:rsidR="00BE273C">
        <w:rPr>
          <w:rFonts w:ascii="Tahoma" w:hAnsi="Tahoma" w:cs="Tahoma"/>
          <w:szCs w:val="24"/>
        </w:rPr>
        <w:t>)</w:t>
      </w:r>
      <w:r w:rsidR="00BE273C" w:rsidRPr="00BE273C">
        <w:rPr>
          <w:rFonts w:ascii="Tahoma" w:hAnsi="Tahoma" w:cs="Tahoma"/>
        </w:rPr>
        <w:t xml:space="preserve"> </w:t>
      </w:r>
      <w:r w:rsidRPr="007135FD">
        <w:rPr>
          <w:rFonts w:ascii="Tahoma" w:hAnsi="Tahoma" w:cs="Tahoma"/>
        </w:rPr>
        <w:t xml:space="preserve">за </w:t>
      </w:r>
      <w:r>
        <w:rPr>
          <w:rFonts w:ascii="Tahoma" w:hAnsi="Tahoma" w:cs="Tahoma"/>
        </w:rPr>
        <w:t>последний 202</w:t>
      </w:r>
      <w:r w:rsidR="00DF096B">
        <w:rPr>
          <w:rFonts w:ascii="Tahoma" w:hAnsi="Tahoma" w:cs="Tahoma"/>
        </w:rPr>
        <w:t>5</w:t>
      </w:r>
      <w:r>
        <w:rPr>
          <w:rFonts w:ascii="Tahoma" w:hAnsi="Tahoma" w:cs="Tahoma"/>
        </w:rPr>
        <w:t xml:space="preserve"> год</w:t>
      </w:r>
      <w:r w:rsidRPr="007135FD">
        <w:rPr>
          <w:rFonts w:ascii="Tahoma" w:hAnsi="Tahoma" w:cs="Tahoma"/>
        </w:rPr>
        <w:t xml:space="preserve"> с обязательным приложением копий актов приемки, подписанных сторонами. </w:t>
      </w:r>
    </w:p>
    <w:p w14:paraId="72B2D9F4" w14:textId="77777777" w:rsidR="009F1340" w:rsidRPr="007135FD" w:rsidRDefault="009F1340" w:rsidP="009F1340">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7"/>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9F1340" w:rsidRPr="007135FD" w14:paraId="08036338" w14:textId="77777777" w:rsidTr="00820274">
        <w:trPr>
          <w:trHeight w:val="749"/>
        </w:trPr>
        <w:tc>
          <w:tcPr>
            <w:tcW w:w="513" w:type="dxa"/>
          </w:tcPr>
          <w:p w14:paraId="52605E0D" w14:textId="77777777" w:rsidR="009F1340" w:rsidRPr="007135FD" w:rsidRDefault="009F1340" w:rsidP="00820274">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5604EEAA"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 и дата договора</w:t>
            </w:r>
          </w:p>
        </w:tc>
        <w:tc>
          <w:tcPr>
            <w:tcW w:w="1590" w:type="dxa"/>
          </w:tcPr>
          <w:p w14:paraId="1644D6B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предмета договора</w:t>
            </w:r>
          </w:p>
        </w:tc>
        <w:tc>
          <w:tcPr>
            <w:tcW w:w="1590" w:type="dxa"/>
          </w:tcPr>
          <w:p w14:paraId="69EDCD9F"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и контакты заказчика</w:t>
            </w:r>
          </w:p>
        </w:tc>
        <w:tc>
          <w:tcPr>
            <w:tcW w:w="1285" w:type="dxa"/>
          </w:tcPr>
          <w:p w14:paraId="62F62DD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Стоимость, руб. без НДС</w:t>
            </w:r>
          </w:p>
        </w:tc>
        <w:tc>
          <w:tcPr>
            <w:tcW w:w="1321" w:type="dxa"/>
          </w:tcPr>
          <w:p w14:paraId="194A8713"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Период исполнения договора</w:t>
            </w:r>
          </w:p>
        </w:tc>
        <w:tc>
          <w:tcPr>
            <w:tcW w:w="1141" w:type="dxa"/>
          </w:tcPr>
          <w:p w14:paraId="5B2CAD2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Стадия исполнения</w:t>
            </w:r>
          </w:p>
        </w:tc>
        <w:tc>
          <w:tcPr>
            <w:tcW w:w="1418" w:type="dxa"/>
          </w:tcPr>
          <w:p w14:paraId="5BFCB04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Являлся ли ответчиком в суде по не исполнению договора/ Решение</w:t>
            </w:r>
          </w:p>
        </w:tc>
      </w:tr>
      <w:tr w:rsidR="009F1340" w:rsidRPr="007135FD" w14:paraId="2A03E691" w14:textId="77777777" w:rsidTr="00820274">
        <w:trPr>
          <w:trHeight w:val="249"/>
        </w:trPr>
        <w:tc>
          <w:tcPr>
            <w:tcW w:w="513" w:type="dxa"/>
          </w:tcPr>
          <w:p w14:paraId="050223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E18BC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5FB63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8280D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3A117F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7622079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128A456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5D94A1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24C1513" w14:textId="77777777" w:rsidTr="00820274">
        <w:trPr>
          <w:trHeight w:val="249"/>
        </w:trPr>
        <w:tc>
          <w:tcPr>
            <w:tcW w:w="513" w:type="dxa"/>
          </w:tcPr>
          <w:p w14:paraId="72B11E5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E4FAD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E78F0C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BA3C9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3B24F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AA3D6D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A764D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77D705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7897BDB1" w14:textId="77777777" w:rsidTr="00820274">
        <w:trPr>
          <w:trHeight w:val="249"/>
        </w:trPr>
        <w:tc>
          <w:tcPr>
            <w:tcW w:w="513" w:type="dxa"/>
          </w:tcPr>
          <w:p w14:paraId="5BD12E6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2EEF21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3CA95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DD649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0C840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D4E54C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117C5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7F978B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3B4F56F" w14:textId="77777777" w:rsidTr="00820274">
        <w:trPr>
          <w:trHeight w:val="249"/>
        </w:trPr>
        <w:tc>
          <w:tcPr>
            <w:tcW w:w="513" w:type="dxa"/>
          </w:tcPr>
          <w:p w14:paraId="7055339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AA529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42E95F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A3BDFE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460A4D9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4500A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5DA521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2303CBF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454C3CD" w14:textId="77777777" w:rsidTr="00820274">
        <w:trPr>
          <w:trHeight w:val="249"/>
        </w:trPr>
        <w:tc>
          <w:tcPr>
            <w:tcW w:w="513" w:type="dxa"/>
          </w:tcPr>
          <w:p w14:paraId="3038855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35FD7D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EE7E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2CA3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358A173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DA929B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2DB1322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1DF087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5C65E282" w14:textId="77777777" w:rsidTr="00820274">
        <w:trPr>
          <w:trHeight w:val="249"/>
        </w:trPr>
        <w:tc>
          <w:tcPr>
            <w:tcW w:w="513" w:type="dxa"/>
          </w:tcPr>
          <w:p w14:paraId="22E8720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A6A7BB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19C0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F31E1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9D73E2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177AB5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66F6092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7C99BA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F36D10F" w14:textId="77777777" w:rsidTr="00820274">
        <w:trPr>
          <w:trHeight w:val="237"/>
        </w:trPr>
        <w:tc>
          <w:tcPr>
            <w:tcW w:w="513" w:type="dxa"/>
          </w:tcPr>
          <w:p w14:paraId="4BAF8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87200B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932D8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1473A5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496C7D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77D7CF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42EF5D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89B0C6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12827D4E" w14:textId="77777777" w:rsidTr="00820274">
        <w:trPr>
          <w:trHeight w:val="249"/>
        </w:trPr>
        <w:tc>
          <w:tcPr>
            <w:tcW w:w="513" w:type="dxa"/>
          </w:tcPr>
          <w:p w14:paraId="34FF14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8D19D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C8DC7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4631429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AD444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C4416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B1723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11C01F6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D5DD681" w14:textId="77777777" w:rsidTr="00820274">
        <w:trPr>
          <w:trHeight w:val="249"/>
        </w:trPr>
        <w:tc>
          <w:tcPr>
            <w:tcW w:w="513" w:type="dxa"/>
          </w:tcPr>
          <w:p w14:paraId="330DD19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42F10F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CAA653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FF8C8A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06360C2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27C0B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BD7F2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677CF7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EEE21C6" w14:textId="77777777" w:rsidTr="00820274">
        <w:trPr>
          <w:trHeight w:val="249"/>
        </w:trPr>
        <w:tc>
          <w:tcPr>
            <w:tcW w:w="513" w:type="dxa"/>
          </w:tcPr>
          <w:p w14:paraId="03FACC0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7723F7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4F8F1E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D63E2B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BFD2CC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AAB547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9D322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3DEA1B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9F13887" w14:textId="77777777" w:rsidTr="00820274">
        <w:trPr>
          <w:trHeight w:val="249"/>
        </w:trPr>
        <w:tc>
          <w:tcPr>
            <w:tcW w:w="513" w:type="dxa"/>
          </w:tcPr>
          <w:p w14:paraId="5092895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0AC85D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59810E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5CE43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4F85D0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5714B12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FDCEB1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693323C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CDA2023" w14:textId="77777777" w:rsidTr="00820274">
        <w:trPr>
          <w:trHeight w:val="249"/>
        </w:trPr>
        <w:tc>
          <w:tcPr>
            <w:tcW w:w="513" w:type="dxa"/>
          </w:tcPr>
          <w:p w14:paraId="661270B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6C7A852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353FC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13E65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E79090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45C0E7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AA3924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02F2C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7BCD79C" w14:textId="77777777" w:rsidTr="00820274">
        <w:trPr>
          <w:trHeight w:val="249"/>
        </w:trPr>
        <w:tc>
          <w:tcPr>
            <w:tcW w:w="513" w:type="dxa"/>
          </w:tcPr>
          <w:p w14:paraId="470FBB7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1981A9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341534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C24694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BE812F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12BE7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C663A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8D8FF0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bl>
    <w:p w14:paraId="62A83F55"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6B927A8A" w14:textId="77777777" w:rsidR="009F1340" w:rsidRPr="007135FD" w:rsidRDefault="009F1340" w:rsidP="009F1340">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6D73F817" w14:textId="77777777" w:rsidR="009F1340" w:rsidRPr="007135FD" w:rsidRDefault="009F1340" w:rsidP="009F1340">
      <w:pPr>
        <w:rPr>
          <w:rFonts w:ascii="Tahoma" w:hAnsi="Tahoma" w:cs="Tahoma"/>
        </w:rPr>
      </w:pPr>
    </w:p>
    <w:p w14:paraId="15018338" w14:textId="77777777" w:rsidR="009F1340" w:rsidRDefault="009F1340" w:rsidP="009F1340">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7613AE5E" w14:textId="6EB82AFA" w:rsidR="009F1340" w:rsidRDefault="009F1340" w:rsidP="009F1340">
      <w:pPr>
        <w:rPr>
          <w:rFonts w:ascii="Tahoma" w:hAnsi="Tahoma" w:cs="Tahoma"/>
        </w:rPr>
      </w:pPr>
    </w:p>
    <w:p w14:paraId="2A55A9F7" w14:textId="240AD005" w:rsidR="001E1214" w:rsidRDefault="001E1214" w:rsidP="009F1340">
      <w:pPr>
        <w:rPr>
          <w:rFonts w:ascii="Tahoma" w:hAnsi="Tahoma" w:cs="Tahoma"/>
        </w:rPr>
      </w:pPr>
    </w:p>
    <w:p w14:paraId="4DDB21B6" w14:textId="30C77732" w:rsidR="001E1214" w:rsidRDefault="001E1214" w:rsidP="009F1340">
      <w:pPr>
        <w:rPr>
          <w:rFonts w:ascii="Tahoma" w:hAnsi="Tahoma" w:cs="Tahoma"/>
        </w:rPr>
      </w:pPr>
    </w:p>
    <w:p w14:paraId="6F3479E6" w14:textId="382C81EE" w:rsidR="001E1214" w:rsidRDefault="001E1214" w:rsidP="009F1340">
      <w:pPr>
        <w:rPr>
          <w:rFonts w:ascii="Tahoma" w:hAnsi="Tahoma" w:cs="Tahoma"/>
        </w:rPr>
      </w:pPr>
    </w:p>
    <w:p w14:paraId="1E8147AD" w14:textId="77777777" w:rsidR="001E1214" w:rsidRDefault="001E1214" w:rsidP="009F1340">
      <w:pPr>
        <w:rPr>
          <w:rFonts w:ascii="Tahoma" w:hAnsi="Tahoma" w:cs="Tahoma"/>
        </w:rPr>
      </w:pPr>
    </w:p>
    <w:p w14:paraId="7D2CD043" w14:textId="6779A46B" w:rsidR="001E1214" w:rsidRPr="00AC0379" w:rsidRDefault="001E1214" w:rsidP="001E1214">
      <w:pPr>
        <w:pStyle w:val="31"/>
        <w:jc w:val="right"/>
        <w:rPr>
          <w:rFonts w:ascii="Tahoma" w:eastAsia="Times New Roman" w:hAnsi="Tahoma" w:cs="Tahoma"/>
          <w:bCs/>
          <w:color w:val="auto"/>
          <w:sz w:val="22"/>
          <w:szCs w:val="22"/>
        </w:rPr>
      </w:pPr>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.2</w:t>
      </w:r>
      <w:r w:rsidRPr="00AC0379">
        <w:rPr>
          <w:rFonts w:ascii="Tahoma" w:eastAsia="Times New Roman" w:hAnsi="Tahoma" w:cs="Tahoma"/>
          <w:bCs/>
          <w:color w:val="auto"/>
          <w:sz w:val="22"/>
          <w:szCs w:val="22"/>
        </w:rPr>
        <w:t xml:space="preserve"> </w:t>
      </w:r>
    </w:p>
    <w:p w14:paraId="3B3E8869" w14:textId="77777777" w:rsidR="001E1214" w:rsidRDefault="001E1214" w:rsidP="001E1214">
      <w:pPr>
        <w:pStyle w:val="31"/>
        <w:jc w:val="right"/>
        <w:rPr>
          <w:rFonts w:ascii="Tahoma" w:eastAsia="Times New Roman" w:hAnsi="Tahoma" w:cs="Tahoma"/>
          <w:bCs/>
          <w:color w:val="auto"/>
          <w:sz w:val="22"/>
          <w:szCs w:val="22"/>
        </w:rPr>
      </w:pPr>
      <w:r w:rsidRPr="00AC0379">
        <w:rPr>
          <w:rFonts w:ascii="Tahoma" w:eastAsia="Times New Roman" w:hAnsi="Tahoma" w:cs="Tahoma"/>
          <w:bCs/>
          <w:color w:val="auto"/>
          <w:sz w:val="22"/>
          <w:szCs w:val="22"/>
        </w:rPr>
        <w:t>к Информационной карте</w:t>
      </w:r>
    </w:p>
    <w:p w14:paraId="6903F78A" w14:textId="77777777" w:rsidR="001E1214" w:rsidRPr="00AC0379" w:rsidRDefault="001E1214" w:rsidP="001E1214">
      <w:pPr>
        <w:jc w:val="right"/>
      </w:pPr>
      <w:r>
        <w:t>________________</w:t>
      </w:r>
    </w:p>
    <w:p w14:paraId="583C4957" w14:textId="77777777" w:rsidR="001E1214" w:rsidRPr="007135FD" w:rsidRDefault="001E1214" w:rsidP="001E1214">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1BD67124" w14:textId="77777777" w:rsidR="001E1214" w:rsidRPr="00AF70E6" w:rsidRDefault="001E1214" w:rsidP="001E1214">
      <w:pPr>
        <w:jc w:val="right"/>
        <w:rPr>
          <w:lang w:eastAsia="ru-RU"/>
        </w:rPr>
      </w:pPr>
    </w:p>
    <w:p w14:paraId="477E36EB" w14:textId="77777777" w:rsidR="00AF70E6" w:rsidRPr="00AF70E6" w:rsidRDefault="00AF70E6" w:rsidP="00AF70E6">
      <w:pPr>
        <w:widowControl w:val="0"/>
        <w:suppressAutoHyphens/>
        <w:autoSpaceDE w:val="0"/>
        <w:autoSpaceDN w:val="0"/>
        <w:adjustRightInd w:val="0"/>
        <w:jc w:val="center"/>
        <w:rPr>
          <w:rFonts w:ascii="Tahoma" w:hAnsi="Tahoma" w:cs="Tahoma"/>
          <w:b/>
        </w:rPr>
      </w:pPr>
      <w:r w:rsidRPr="00AF70E6">
        <w:rPr>
          <w:rFonts w:ascii="Tahoma" w:hAnsi="Tahoma" w:cs="Tahoma"/>
          <w:b/>
        </w:rPr>
        <w:t xml:space="preserve">Справка о материально-технических ресурсах </w:t>
      </w:r>
    </w:p>
    <w:p w14:paraId="500D9D3A" w14:textId="77777777" w:rsidR="00AF70E6" w:rsidRPr="00AF70E6" w:rsidRDefault="00AF70E6" w:rsidP="00AF70E6">
      <w:pPr>
        <w:widowControl w:val="0"/>
        <w:suppressAutoHyphens/>
        <w:autoSpaceDE w:val="0"/>
        <w:autoSpaceDN w:val="0"/>
        <w:adjustRightInd w:val="0"/>
        <w:rPr>
          <w:rFonts w:ascii="Tahoma" w:hAnsi="Tahoma" w:cs="Tahoma"/>
          <w:color w:val="000000"/>
        </w:rPr>
      </w:pPr>
      <w:r w:rsidRPr="00AF70E6">
        <w:rPr>
          <w:rFonts w:ascii="Tahoma" w:hAnsi="Tahoma" w:cs="Tahoma"/>
          <w:color w:val="000000"/>
        </w:rPr>
        <w:t>Наименование Участника: _________________________________</w:t>
      </w:r>
    </w:p>
    <w:tbl>
      <w:tblPr>
        <w:tblW w:w="529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5"/>
        <w:gridCol w:w="1988"/>
        <w:gridCol w:w="711"/>
        <w:gridCol w:w="833"/>
        <w:gridCol w:w="2428"/>
        <w:gridCol w:w="1558"/>
        <w:gridCol w:w="851"/>
        <w:gridCol w:w="1259"/>
      </w:tblGrid>
      <w:tr w:rsidR="00AF70E6" w:rsidRPr="00AF70E6" w14:paraId="60819BA3" w14:textId="77777777" w:rsidTr="000645D2">
        <w:trPr>
          <w:cantSplit/>
          <w:trHeight w:val="532"/>
        </w:trPr>
        <w:tc>
          <w:tcPr>
            <w:tcW w:w="273" w:type="pct"/>
          </w:tcPr>
          <w:p w14:paraId="35559B54" w14:textId="77777777" w:rsidR="00AF70E6" w:rsidRPr="00AF70E6" w:rsidRDefault="00AF70E6" w:rsidP="000645D2">
            <w:pPr>
              <w:keepNext/>
              <w:suppressAutoHyphens/>
              <w:spacing w:before="40" w:after="40"/>
              <w:ind w:left="57" w:right="57"/>
              <w:rPr>
                <w:rFonts w:ascii="Tahoma" w:hAnsi="Tahoma" w:cs="Tahoma"/>
                <w:snapToGrid w:val="0"/>
              </w:rPr>
            </w:pPr>
            <w:r w:rsidRPr="00AF70E6">
              <w:rPr>
                <w:rFonts w:ascii="Tahoma" w:hAnsi="Tahoma" w:cs="Tahoma"/>
                <w:snapToGrid w:val="0"/>
              </w:rPr>
              <w:t>№</w:t>
            </w:r>
          </w:p>
          <w:p w14:paraId="3034B684" w14:textId="77777777" w:rsidR="00AF70E6" w:rsidRPr="00AF70E6" w:rsidRDefault="00AF70E6" w:rsidP="000645D2">
            <w:pPr>
              <w:keepNext/>
              <w:suppressAutoHyphens/>
              <w:spacing w:before="40" w:after="40"/>
              <w:ind w:left="57" w:right="57"/>
              <w:rPr>
                <w:rFonts w:ascii="Tahoma" w:hAnsi="Tahoma" w:cs="Tahoma"/>
                <w:snapToGrid w:val="0"/>
              </w:rPr>
            </w:pPr>
            <w:r w:rsidRPr="00AF70E6">
              <w:rPr>
                <w:rFonts w:ascii="Tahoma" w:hAnsi="Tahoma" w:cs="Tahoma"/>
                <w:snapToGrid w:val="0"/>
              </w:rPr>
              <w:t>п/п</w:t>
            </w:r>
          </w:p>
        </w:tc>
        <w:tc>
          <w:tcPr>
            <w:tcW w:w="976" w:type="pct"/>
          </w:tcPr>
          <w:p w14:paraId="714AA6FD" w14:textId="77777777" w:rsidR="00AF70E6" w:rsidRPr="00AF70E6" w:rsidRDefault="00AF70E6" w:rsidP="000645D2">
            <w:pPr>
              <w:keepNext/>
              <w:suppressAutoHyphens/>
              <w:spacing w:before="40" w:after="40"/>
              <w:ind w:left="57" w:right="57"/>
              <w:rPr>
                <w:rFonts w:ascii="Tahoma" w:hAnsi="Tahoma" w:cs="Tahoma"/>
                <w:snapToGrid w:val="0"/>
              </w:rPr>
            </w:pPr>
            <w:r w:rsidRPr="00AF70E6">
              <w:rPr>
                <w:rFonts w:ascii="Tahoma" w:hAnsi="Tahoma" w:cs="Tahoma"/>
                <w:snapToGrid w:val="0"/>
              </w:rPr>
              <w:t>Наименование ресурса</w:t>
            </w:r>
          </w:p>
        </w:tc>
        <w:tc>
          <w:tcPr>
            <w:tcW w:w="349" w:type="pct"/>
          </w:tcPr>
          <w:p w14:paraId="57F52B39" w14:textId="77777777" w:rsidR="00AF70E6" w:rsidRPr="00AF70E6" w:rsidRDefault="00AF70E6" w:rsidP="000645D2">
            <w:pPr>
              <w:keepNext/>
              <w:suppressAutoHyphens/>
              <w:spacing w:before="40" w:after="40"/>
              <w:ind w:left="57" w:right="57"/>
              <w:rPr>
                <w:rFonts w:ascii="Tahoma" w:hAnsi="Tahoma" w:cs="Tahoma"/>
                <w:snapToGrid w:val="0"/>
              </w:rPr>
            </w:pPr>
            <w:r w:rsidRPr="00AF70E6">
              <w:rPr>
                <w:rFonts w:ascii="Tahoma" w:hAnsi="Tahoma" w:cs="Tahoma"/>
                <w:snapToGrid w:val="0"/>
              </w:rPr>
              <w:t>Количество</w:t>
            </w:r>
          </w:p>
        </w:tc>
        <w:tc>
          <w:tcPr>
            <w:tcW w:w="409" w:type="pct"/>
          </w:tcPr>
          <w:p w14:paraId="73881886" w14:textId="77777777" w:rsidR="00AF70E6" w:rsidRPr="00AF70E6" w:rsidRDefault="00AF70E6" w:rsidP="000645D2">
            <w:pPr>
              <w:keepNext/>
              <w:suppressAutoHyphens/>
              <w:spacing w:before="40" w:after="40"/>
              <w:ind w:left="57" w:right="57"/>
              <w:rPr>
                <w:rFonts w:ascii="Tahoma" w:hAnsi="Tahoma" w:cs="Tahoma"/>
                <w:snapToGrid w:val="0"/>
              </w:rPr>
            </w:pPr>
            <w:r w:rsidRPr="00AF70E6">
              <w:rPr>
                <w:rFonts w:ascii="Tahoma" w:hAnsi="Tahoma" w:cs="Tahoma"/>
                <w:snapToGrid w:val="0"/>
              </w:rPr>
              <w:t>Местонахождение</w:t>
            </w:r>
          </w:p>
        </w:tc>
        <w:tc>
          <w:tcPr>
            <w:tcW w:w="1192" w:type="pct"/>
          </w:tcPr>
          <w:p w14:paraId="4721BF52" w14:textId="2883E5FD" w:rsidR="00AF70E6" w:rsidRPr="00AF70E6" w:rsidRDefault="00AF70E6" w:rsidP="000645D2">
            <w:pPr>
              <w:keepNext/>
              <w:suppressAutoHyphens/>
              <w:spacing w:before="40" w:after="40"/>
              <w:ind w:left="57" w:right="57"/>
              <w:rPr>
                <w:rFonts w:ascii="Tahoma" w:hAnsi="Tahoma" w:cs="Tahoma"/>
                <w:snapToGrid w:val="0"/>
              </w:rPr>
            </w:pPr>
            <w:r w:rsidRPr="00AF70E6">
              <w:rPr>
                <w:rFonts w:ascii="Tahoma" w:hAnsi="Tahoma" w:cs="Tahoma"/>
                <w:snapToGrid w:val="0"/>
              </w:rPr>
              <w:t>Право собственности или иное право (хозяйственного ведения, оперативного управления</w:t>
            </w:r>
            <w:r w:rsidR="00B55CE3">
              <w:rPr>
                <w:rFonts w:ascii="Tahoma" w:hAnsi="Tahoma" w:cs="Tahoma"/>
                <w:snapToGrid w:val="0"/>
              </w:rPr>
              <w:t>, аренды</w:t>
            </w:r>
            <w:r w:rsidRPr="00AF70E6">
              <w:rPr>
                <w:rFonts w:ascii="Tahoma" w:hAnsi="Tahoma" w:cs="Tahoma"/>
                <w:snapToGrid w:val="0"/>
              </w:rPr>
              <w:t>)</w:t>
            </w:r>
          </w:p>
        </w:tc>
        <w:tc>
          <w:tcPr>
            <w:tcW w:w="765" w:type="pct"/>
          </w:tcPr>
          <w:p w14:paraId="74B58354" w14:textId="77777777" w:rsidR="00AF70E6" w:rsidRPr="00AF70E6" w:rsidRDefault="00AF70E6" w:rsidP="000645D2">
            <w:pPr>
              <w:keepNext/>
              <w:suppressAutoHyphens/>
              <w:spacing w:before="40" w:after="40"/>
              <w:ind w:left="57" w:right="57"/>
              <w:rPr>
                <w:rFonts w:ascii="Tahoma" w:hAnsi="Tahoma" w:cs="Tahoma"/>
                <w:snapToGrid w:val="0"/>
              </w:rPr>
            </w:pPr>
            <w:r w:rsidRPr="00AF70E6">
              <w:rPr>
                <w:rFonts w:ascii="Tahoma" w:hAnsi="Tahoma" w:cs="Tahoma"/>
                <w:snapToGrid w:val="0"/>
              </w:rPr>
              <w:t>Предназначение (с точки зрения выполнения Договора)</w:t>
            </w:r>
          </w:p>
        </w:tc>
        <w:tc>
          <w:tcPr>
            <w:tcW w:w="418" w:type="pct"/>
          </w:tcPr>
          <w:p w14:paraId="727C25D9" w14:textId="77777777" w:rsidR="00AF70E6" w:rsidRPr="00AF70E6" w:rsidRDefault="00AF70E6" w:rsidP="000645D2">
            <w:pPr>
              <w:keepNext/>
              <w:suppressAutoHyphens/>
              <w:spacing w:before="40" w:after="40"/>
              <w:ind w:left="57" w:right="57"/>
              <w:rPr>
                <w:rFonts w:ascii="Tahoma" w:hAnsi="Tahoma" w:cs="Tahoma"/>
                <w:snapToGrid w:val="0"/>
              </w:rPr>
            </w:pPr>
            <w:r w:rsidRPr="00AF70E6">
              <w:rPr>
                <w:rFonts w:ascii="Tahoma" w:hAnsi="Tahoma" w:cs="Tahoma"/>
                <w:snapToGrid w:val="0"/>
              </w:rPr>
              <w:t>Состояние</w:t>
            </w:r>
          </w:p>
        </w:tc>
        <w:tc>
          <w:tcPr>
            <w:tcW w:w="618" w:type="pct"/>
          </w:tcPr>
          <w:p w14:paraId="1FC4EB3F" w14:textId="77777777" w:rsidR="00AF70E6" w:rsidRPr="00AF70E6" w:rsidRDefault="00AF70E6" w:rsidP="000645D2">
            <w:pPr>
              <w:keepNext/>
              <w:suppressAutoHyphens/>
              <w:spacing w:before="40" w:after="40"/>
              <w:ind w:left="57" w:right="57"/>
              <w:rPr>
                <w:rFonts w:ascii="Tahoma" w:hAnsi="Tahoma" w:cs="Tahoma"/>
                <w:snapToGrid w:val="0"/>
              </w:rPr>
            </w:pPr>
            <w:r w:rsidRPr="00AF70E6">
              <w:rPr>
                <w:rFonts w:ascii="Tahoma" w:hAnsi="Tahoma" w:cs="Tahoma"/>
                <w:snapToGrid w:val="0"/>
              </w:rPr>
              <w:t>Примечания</w:t>
            </w:r>
          </w:p>
        </w:tc>
      </w:tr>
      <w:tr w:rsidR="00AF70E6" w:rsidRPr="00AF70E6" w14:paraId="1E015E78" w14:textId="77777777" w:rsidTr="000645D2">
        <w:trPr>
          <w:cantSplit/>
          <w:trHeight w:val="309"/>
        </w:trPr>
        <w:tc>
          <w:tcPr>
            <w:tcW w:w="5000" w:type="pct"/>
            <w:gridSpan w:val="8"/>
          </w:tcPr>
          <w:p w14:paraId="673CAE8E" w14:textId="77777777" w:rsidR="00AF70E6" w:rsidRPr="00AF70E6" w:rsidRDefault="00AF70E6" w:rsidP="000645D2">
            <w:pPr>
              <w:keepNext/>
              <w:suppressAutoHyphens/>
              <w:spacing w:before="40" w:after="40"/>
              <w:ind w:left="57" w:right="57"/>
              <w:rPr>
                <w:rFonts w:ascii="Tahoma" w:hAnsi="Tahoma" w:cs="Tahoma"/>
                <w:snapToGrid w:val="0"/>
              </w:rPr>
            </w:pPr>
          </w:p>
        </w:tc>
      </w:tr>
      <w:tr w:rsidR="00AF70E6" w:rsidRPr="00AF70E6" w14:paraId="63D2D1A9" w14:textId="77777777" w:rsidTr="000645D2">
        <w:trPr>
          <w:cantSplit/>
          <w:trHeight w:val="904"/>
        </w:trPr>
        <w:tc>
          <w:tcPr>
            <w:tcW w:w="273" w:type="pct"/>
          </w:tcPr>
          <w:p w14:paraId="3591F61D" w14:textId="77777777" w:rsidR="00AF70E6" w:rsidRPr="00AF70E6" w:rsidRDefault="00AF70E6" w:rsidP="000645D2">
            <w:pPr>
              <w:widowControl w:val="0"/>
              <w:suppressAutoHyphens/>
              <w:autoSpaceDE w:val="0"/>
              <w:autoSpaceDN w:val="0"/>
              <w:adjustRightInd w:val="0"/>
              <w:spacing w:after="0" w:line="240" w:lineRule="auto"/>
              <w:ind w:right="-131"/>
              <w:rPr>
                <w:rFonts w:ascii="Tahoma" w:hAnsi="Tahoma" w:cs="Tahoma"/>
              </w:rPr>
            </w:pPr>
          </w:p>
        </w:tc>
        <w:tc>
          <w:tcPr>
            <w:tcW w:w="976" w:type="pct"/>
          </w:tcPr>
          <w:p w14:paraId="3B9B8C2E" w14:textId="77777777" w:rsidR="00AF70E6" w:rsidRPr="00AF70E6" w:rsidRDefault="00AF70E6" w:rsidP="000645D2">
            <w:pPr>
              <w:suppressAutoHyphens/>
              <w:spacing w:before="40" w:after="40"/>
              <w:ind w:left="57" w:right="57"/>
              <w:rPr>
                <w:rFonts w:ascii="Tahoma" w:hAnsi="Tahoma" w:cs="Tahoma"/>
                <w:snapToGrid w:val="0"/>
              </w:rPr>
            </w:pPr>
          </w:p>
        </w:tc>
        <w:tc>
          <w:tcPr>
            <w:tcW w:w="349" w:type="pct"/>
          </w:tcPr>
          <w:p w14:paraId="595D8BCA" w14:textId="77777777" w:rsidR="00AF70E6" w:rsidRPr="00AF70E6" w:rsidRDefault="00AF70E6" w:rsidP="000645D2">
            <w:pPr>
              <w:suppressAutoHyphens/>
              <w:spacing w:before="40" w:after="40"/>
              <w:ind w:left="57" w:right="57"/>
              <w:rPr>
                <w:rFonts w:ascii="Tahoma" w:hAnsi="Tahoma" w:cs="Tahoma"/>
                <w:snapToGrid w:val="0"/>
              </w:rPr>
            </w:pPr>
          </w:p>
        </w:tc>
        <w:tc>
          <w:tcPr>
            <w:tcW w:w="409" w:type="pct"/>
          </w:tcPr>
          <w:p w14:paraId="74C89E5E" w14:textId="77777777" w:rsidR="00AF70E6" w:rsidRPr="00AF70E6" w:rsidRDefault="00AF70E6" w:rsidP="000645D2">
            <w:pPr>
              <w:suppressAutoHyphens/>
              <w:spacing w:before="40" w:after="40"/>
              <w:ind w:left="57" w:right="57"/>
              <w:rPr>
                <w:rFonts w:ascii="Tahoma" w:hAnsi="Tahoma" w:cs="Tahoma"/>
                <w:snapToGrid w:val="0"/>
              </w:rPr>
            </w:pPr>
          </w:p>
        </w:tc>
        <w:tc>
          <w:tcPr>
            <w:tcW w:w="1192" w:type="pct"/>
          </w:tcPr>
          <w:p w14:paraId="4F70821F" w14:textId="77777777" w:rsidR="00AF70E6" w:rsidRPr="00AF70E6" w:rsidRDefault="00AF70E6" w:rsidP="000645D2">
            <w:pPr>
              <w:suppressAutoHyphens/>
              <w:spacing w:before="40" w:after="40"/>
              <w:ind w:left="57" w:right="57"/>
              <w:rPr>
                <w:rFonts w:ascii="Tahoma" w:hAnsi="Tahoma" w:cs="Tahoma"/>
                <w:snapToGrid w:val="0"/>
              </w:rPr>
            </w:pPr>
          </w:p>
        </w:tc>
        <w:tc>
          <w:tcPr>
            <w:tcW w:w="765" w:type="pct"/>
          </w:tcPr>
          <w:p w14:paraId="2A3CB069" w14:textId="77777777" w:rsidR="00AF70E6" w:rsidRPr="00AF70E6" w:rsidRDefault="00AF70E6" w:rsidP="000645D2">
            <w:pPr>
              <w:suppressAutoHyphens/>
              <w:spacing w:before="40" w:after="40"/>
              <w:ind w:left="57" w:right="57"/>
              <w:rPr>
                <w:rFonts w:ascii="Tahoma" w:hAnsi="Tahoma" w:cs="Tahoma"/>
                <w:snapToGrid w:val="0"/>
              </w:rPr>
            </w:pPr>
          </w:p>
        </w:tc>
        <w:tc>
          <w:tcPr>
            <w:tcW w:w="418" w:type="pct"/>
          </w:tcPr>
          <w:p w14:paraId="75487B1E" w14:textId="77777777" w:rsidR="00AF70E6" w:rsidRPr="00AF70E6" w:rsidRDefault="00AF70E6" w:rsidP="000645D2">
            <w:pPr>
              <w:suppressAutoHyphens/>
              <w:spacing w:before="40" w:after="40"/>
              <w:ind w:left="57" w:right="57"/>
              <w:rPr>
                <w:rFonts w:ascii="Tahoma" w:hAnsi="Tahoma" w:cs="Tahoma"/>
                <w:snapToGrid w:val="0"/>
              </w:rPr>
            </w:pPr>
          </w:p>
        </w:tc>
        <w:tc>
          <w:tcPr>
            <w:tcW w:w="618" w:type="pct"/>
          </w:tcPr>
          <w:p w14:paraId="78A818F8" w14:textId="77777777" w:rsidR="00AF70E6" w:rsidRPr="00AF70E6" w:rsidRDefault="00AF70E6" w:rsidP="000645D2">
            <w:pPr>
              <w:suppressAutoHyphens/>
              <w:spacing w:before="40" w:after="40"/>
              <w:ind w:left="57" w:right="57"/>
              <w:rPr>
                <w:rFonts w:ascii="Tahoma" w:hAnsi="Tahoma" w:cs="Tahoma"/>
                <w:snapToGrid w:val="0"/>
              </w:rPr>
            </w:pPr>
          </w:p>
        </w:tc>
      </w:tr>
      <w:tr w:rsidR="00AF70E6" w:rsidRPr="00AF70E6" w14:paraId="007C67EB" w14:textId="77777777" w:rsidTr="000645D2">
        <w:trPr>
          <w:cantSplit/>
          <w:trHeight w:val="904"/>
        </w:trPr>
        <w:tc>
          <w:tcPr>
            <w:tcW w:w="273" w:type="pct"/>
          </w:tcPr>
          <w:p w14:paraId="29C22C11" w14:textId="77777777" w:rsidR="00AF70E6" w:rsidRPr="00AF70E6" w:rsidRDefault="00AF70E6" w:rsidP="000645D2">
            <w:pPr>
              <w:widowControl w:val="0"/>
              <w:suppressAutoHyphens/>
              <w:autoSpaceDE w:val="0"/>
              <w:autoSpaceDN w:val="0"/>
              <w:adjustRightInd w:val="0"/>
              <w:spacing w:after="0" w:line="240" w:lineRule="auto"/>
              <w:ind w:right="-131"/>
              <w:rPr>
                <w:rFonts w:ascii="Tahoma" w:hAnsi="Tahoma" w:cs="Tahoma"/>
              </w:rPr>
            </w:pPr>
          </w:p>
        </w:tc>
        <w:tc>
          <w:tcPr>
            <w:tcW w:w="976" w:type="pct"/>
          </w:tcPr>
          <w:p w14:paraId="192162B1" w14:textId="77777777" w:rsidR="00AF70E6" w:rsidRPr="00AF70E6" w:rsidRDefault="00AF70E6" w:rsidP="000645D2">
            <w:pPr>
              <w:suppressAutoHyphens/>
              <w:spacing w:before="40" w:after="40"/>
              <w:ind w:left="57" w:right="57"/>
              <w:rPr>
                <w:rFonts w:ascii="Tahoma" w:hAnsi="Tahoma" w:cs="Tahoma"/>
                <w:snapToGrid w:val="0"/>
              </w:rPr>
            </w:pPr>
          </w:p>
        </w:tc>
        <w:tc>
          <w:tcPr>
            <w:tcW w:w="349" w:type="pct"/>
          </w:tcPr>
          <w:p w14:paraId="30D3E3F6" w14:textId="77777777" w:rsidR="00AF70E6" w:rsidRPr="00AF70E6" w:rsidRDefault="00AF70E6" w:rsidP="000645D2">
            <w:pPr>
              <w:suppressAutoHyphens/>
              <w:spacing w:before="40" w:after="40"/>
              <w:ind w:left="57" w:right="57"/>
              <w:rPr>
                <w:rFonts w:ascii="Tahoma" w:hAnsi="Tahoma" w:cs="Tahoma"/>
                <w:snapToGrid w:val="0"/>
              </w:rPr>
            </w:pPr>
          </w:p>
        </w:tc>
        <w:tc>
          <w:tcPr>
            <w:tcW w:w="409" w:type="pct"/>
          </w:tcPr>
          <w:p w14:paraId="4BDD2F08" w14:textId="77777777" w:rsidR="00AF70E6" w:rsidRPr="00AF70E6" w:rsidRDefault="00AF70E6" w:rsidP="000645D2">
            <w:pPr>
              <w:suppressAutoHyphens/>
              <w:spacing w:before="40" w:after="40"/>
              <w:ind w:left="57" w:right="57"/>
              <w:rPr>
                <w:rFonts w:ascii="Tahoma" w:hAnsi="Tahoma" w:cs="Tahoma"/>
                <w:snapToGrid w:val="0"/>
              </w:rPr>
            </w:pPr>
          </w:p>
        </w:tc>
        <w:tc>
          <w:tcPr>
            <w:tcW w:w="1192" w:type="pct"/>
          </w:tcPr>
          <w:p w14:paraId="7F621780" w14:textId="77777777" w:rsidR="00AF70E6" w:rsidRPr="00AF70E6" w:rsidRDefault="00AF70E6" w:rsidP="000645D2">
            <w:pPr>
              <w:suppressAutoHyphens/>
              <w:spacing w:before="40" w:after="40"/>
              <w:ind w:left="57" w:right="57"/>
              <w:rPr>
                <w:rFonts w:ascii="Tahoma" w:hAnsi="Tahoma" w:cs="Tahoma"/>
                <w:snapToGrid w:val="0"/>
              </w:rPr>
            </w:pPr>
          </w:p>
        </w:tc>
        <w:tc>
          <w:tcPr>
            <w:tcW w:w="765" w:type="pct"/>
          </w:tcPr>
          <w:p w14:paraId="712C8248" w14:textId="77777777" w:rsidR="00AF70E6" w:rsidRPr="00AF70E6" w:rsidRDefault="00AF70E6" w:rsidP="000645D2">
            <w:pPr>
              <w:suppressAutoHyphens/>
              <w:spacing w:before="40" w:after="40"/>
              <w:ind w:left="57" w:right="57"/>
              <w:rPr>
                <w:rFonts w:ascii="Tahoma" w:hAnsi="Tahoma" w:cs="Tahoma"/>
                <w:snapToGrid w:val="0"/>
              </w:rPr>
            </w:pPr>
          </w:p>
        </w:tc>
        <w:tc>
          <w:tcPr>
            <w:tcW w:w="418" w:type="pct"/>
          </w:tcPr>
          <w:p w14:paraId="538EFCDD" w14:textId="77777777" w:rsidR="00AF70E6" w:rsidRPr="00AF70E6" w:rsidRDefault="00AF70E6" w:rsidP="000645D2">
            <w:pPr>
              <w:suppressAutoHyphens/>
              <w:spacing w:before="40" w:after="40"/>
              <w:ind w:left="57" w:right="57"/>
              <w:rPr>
                <w:rFonts w:ascii="Tahoma" w:hAnsi="Tahoma" w:cs="Tahoma"/>
                <w:snapToGrid w:val="0"/>
              </w:rPr>
            </w:pPr>
          </w:p>
        </w:tc>
        <w:tc>
          <w:tcPr>
            <w:tcW w:w="618" w:type="pct"/>
          </w:tcPr>
          <w:p w14:paraId="2F879C1A" w14:textId="77777777" w:rsidR="00AF70E6" w:rsidRPr="00AF70E6" w:rsidRDefault="00AF70E6" w:rsidP="000645D2">
            <w:pPr>
              <w:suppressAutoHyphens/>
              <w:spacing w:before="40" w:after="40"/>
              <w:ind w:left="57" w:right="57"/>
              <w:rPr>
                <w:rFonts w:ascii="Tahoma" w:hAnsi="Tahoma" w:cs="Tahoma"/>
                <w:snapToGrid w:val="0"/>
              </w:rPr>
            </w:pPr>
          </w:p>
        </w:tc>
      </w:tr>
      <w:tr w:rsidR="00AF70E6" w:rsidRPr="00AF70E6" w14:paraId="6038F58F" w14:textId="77777777" w:rsidTr="000645D2">
        <w:trPr>
          <w:cantSplit/>
          <w:trHeight w:val="904"/>
        </w:trPr>
        <w:tc>
          <w:tcPr>
            <w:tcW w:w="273" w:type="pct"/>
          </w:tcPr>
          <w:p w14:paraId="3FAB4703" w14:textId="77777777" w:rsidR="00AF70E6" w:rsidRPr="00AF70E6" w:rsidRDefault="00AF70E6" w:rsidP="000645D2">
            <w:pPr>
              <w:widowControl w:val="0"/>
              <w:suppressAutoHyphens/>
              <w:autoSpaceDE w:val="0"/>
              <w:autoSpaceDN w:val="0"/>
              <w:adjustRightInd w:val="0"/>
              <w:spacing w:after="0" w:line="240" w:lineRule="auto"/>
              <w:ind w:right="-131"/>
              <w:rPr>
                <w:rFonts w:ascii="Tahoma" w:hAnsi="Tahoma" w:cs="Tahoma"/>
              </w:rPr>
            </w:pPr>
          </w:p>
        </w:tc>
        <w:tc>
          <w:tcPr>
            <w:tcW w:w="976" w:type="pct"/>
          </w:tcPr>
          <w:p w14:paraId="28D0111D" w14:textId="77777777" w:rsidR="00AF70E6" w:rsidRPr="00AF70E6" w:rsidRDefault="00AF70E6" w:rsidP="000645D2">
            <w:pPr>
              <w:suppressAutoHyphens/>
              <w:spacing w:before="40" w:after="40"/>
              <w:ind w:left="57" w:right="57"/>
              <w:rPr>
                <w:rFonts w:ascii="Tahoma" w:hAnsi="Tahoma" w:cs="Tahoma"/>
                <w:snapToGrid w:val="0"/>
              </w:rPr>
            </w:pPr>
          </w:p>
        </w:tc>
        <w:tc>
          <w:tcPr>
            <w:tcW w:w="349" w:type="pct"/>
          </w:tcPr>
          <w:p w14:paraId="512D4E5D" w14:textId="77777777" w:rsidR="00AF70E6" w:rsidRPr="00AF70E6" w:rsidRDefault="00AF70E6" w:rsidP="000645D2">
            <w:pPr>
              <w:suppressAutoHyphens/>
              <w:spacing w:before="40" w:after="40"/>
              <w:ind w:left="57" w:right="57"/>
              <w:rPr>
                <w:rFonts w:ascii="Tahoma" w:hAnsi="Tahoma" w:cs="Tahoma"/>
                <w:snapToGrid w:val="0"/>
              </w:rPr>
            </w:pPr>
          </w:p>
        </w:tc>
        <w:tc>
          <w:tcPr>
            <w:tcW w:w="409" w:type="pct"/>
          </w:tcPr>
          <w:p w14:paraId="522434E7" w14:textId="77777777" w:rsidR="00AF70E6" w:rsidRPr="00AF70E6" w:rsidRDefault="00AF70E6" w:rsidP="000645D2">
            <w:pPr>
              <w:suppressAutoHyphens/>
              <w:spacing w:before="40" w:after="40"/>
              <w:ind w:left="57" w:right="57"/>
              <w:rPr>
                <w:rFonts w:ascii="Tahoma" w:hAnsi="Tahoma" w:cs="Tahoma"/>
                <w:snapToGrid w:val="0"/>
              </w:rPr>
            </w:pPr>
          </w:p>
        </w:tc>
        <w:tc>
          <w:tcPr>
            <w:tcW w:w="1192" w:type="pct"/>
          </w:tcPr>
          <w:p w14:paraId="520E6A11" w14:textId="77777777" w:rsidR="00AF70E6" w:rsidRPr="00AF70E6" w:rsidRDefault="00AF70E6" w:rsidP="000645D2">
            <w:pPr>
              <w:suppressAutoHyphens/>
              <w:spacing w:before="40" w:after="40"/>
              <w:ind w:left="57" w:right="57"/>
              <w:rPr>
                <w:rFonts w:ascii="Tahoma" w:hAnsi="Tahoma" w:cs="Tahoma"/>
                <w:snapToGrid w:val="0"/>
              </w:rPr>
            </w:pPr>
          </w:p>
        </w:tc>
        <w:tc>
          <w:tcPr>
            <w:tcW w:w="765" w:type="pct"/>
          </w:tcPr>
          <w:p w14:paraId="0E07FA73" w14:textId="77777777" w:rsidR="00AF70E6" w:rsidRPr="00AF70E6" w:rsidRDefault="00AF70E6" w:rsidP="000645D2">
            <w:pPr>
              <w:suppressAutoHyphens/>
              <w:spacing w:before="40" w:after="40"/>
              <w:ind w:left="57" w:right="57"/>
              <w:rPr>
                <w:rFonts w:ascii="Tahoma" w:hAnsi="Tahoma" w:cs="Tahoma"/>
                <w:snapToGrid w:val="0"/>
              </w:rPr>
            </w:pPr>
          </w:p>
        </w:tc>
        <w:tc>
          <w:tcPr>
            <w:tcW w:w="418" w:type="pct"/>
          </w:tcPr>
          <w:p w14:paraId="631FD34F" w14:textId="77777777" w:rsidR="00AF70E6" w:rsidRPr="00AF70E6" w:rsidRDefault="00AF70E6" w:rsidP="000645D2">
            <w:pPr>
              <w:suppressAutoHyphens/>
              <w:spacing w:before="40" w:after="40"/>
              <w:ind w:left="57" w:right="57"/>
              <w:rPr>
                <w:rFonts w:ascii="Tahoma" w:hAnsi="Tahoma" w:cs="Tahoma"/>
                <w:snapToGrid w:val="0"/>
              </w:rPr>
            </w:pPr>
          </w:p>
        </w:tc>
        <w:tc>
          <w:tcPr>
            <w:tcW w:w="618" w:type="pct"/>
          </w:tcPr>
          <w:p w14:paraId="56FA6D1E" w14:textId="77777777" w:rsidR="00AF70E6" w:rsidRPr="00AF70E6" w:rsidRDefault="00AF70E6" w:rsidP="000645D2">
            <w:pPr>
              <w:suppressAutoHyphens/>
              <w:spacing w:before="40" w:after="40"/>
              <w:ind w:left="57" w:right="57"/>
              <w:rPr>
                <w:rFonts w:ascii="Tahoma" w:hAnsi="Tahoma" w:cs="Tahoma"/>
                <w:snapToGrid w:val="0"/>
              </w:rPr>
            </w:pPr>
          </w:p>
        </w:tc>
      </w:tr>
    </w:tbl>
    <w:p w14:paraId="04314ABE" w14:textId="77777777" w:rsidR="00AF70E6" w:rsidRPr="00AF70E6" w:rsidRDefault="00AF70E6" w:rsidP="00AF70E6">
      <w:pPr>
        <w:widowControl w:val="0"/>
        <w:suppressAutoHyphens/>
        <w:autoSpaceDE w:val="0"/>
        <w:autoSpaceDN w:val="0"/>
        <w:adjustRightInd w:val="0"/>
        <w:ind w:right="284"/>
        <w:jc w:val="both"/>
        <w:rPr>
          <w:rFonts w:ascii="Tahoma" w:hAnsi="Tahoma" w:cs="Tahoma"/>
          <w:b/>
          <w:i/>
        </w:rPr>
      </w:pPr>
    </w:p>
    <w:p w14:paraId="720CFBB0" w14:textId="77777777" w:rsidR="00AF70E6" w:rsidRPr="00AF70E6" w:rsidRDefault="00AF70E6" w:rsidP="00AF70E6">
      <w:pPr>
        <w:widowControl w:val="0"/>
        <w:suppressAutoHyphens/>
        <w:autoSpaceDE w:val="0"/>
        <w:autoSpaceDN w:val="0"/>
        <w:adjustRightInd w:val="0"/>
        <w:ind w:right="284"/>
        <w:jc w:val="both"/>
        <w:rPr>
          <w:rFonts w:ascii="Tahoma" w:hAnsi="Tahoma" w:cs="Tahoma"/>
          <w:b/>
          <w:i/>
        </w:rPr>
      </w:pPr>
      <w:r w:rsidRPr="00AF70E6">
        <w:rPr>
          <w:rFonts w:ascii="Tahoma" w:hAnsi="Tahoma" w:cs="Tahoma"/>
          <w:b/>
          <w:i/>
        </w:rPr>
        <w:t>С приложением:</w:t>
      </w:r>
    </w:p>
    <w:p w14:paraId="772096A1" w14:textId="77777777" w:rsidR="00AF70E6" w:rsidRPr="00AF70E6" w:rsidRDefault="00AF70E6" w:rsidP="00AF70E6">
      <w:pPr>
        <w:widowControl w:val="0"/>
        <w:suppressAutoHyphens/>
        <w:autoSpaceDE w:val="0"/>
        <w:autoSpaceDN w:val="0"/>
        <w:adjustRightInd w:val="0"/>
        <w:jc w:val="both"/>
        <w:rPr>
          <w:rFonts w:ascii="Tahoma" w:hAnsi="Tahoma" w:cs="Tahoma"/>
          <w:bCs/>
          <w:i/>
        </w:rPr>
      </w:pPr>
      <w:r w:rsidRPr="00AF70E6">
        <w:rPr>
          <w:rFonts w:ascii="Tahoma" w:hAnsi="Tahoma" w:cs="Tahoma"/>
          <w:i/>
        </w:rPr>
        <w:t xml:space="preserve">-  </w:t>
      </w:r>
      <w:r w:rsidRPr="00AF70E6">
        <w:rPr>
          <w:rFonts w:ascii="Tahoma" w:hAnsi="Tahoma" w:cs="Tahoma"/>
          <w:bCs/>
          <w:i/>
        </w:rPr>
        <w:t xml:space="preserve">Предоставляются копии документов, подтверждающих наличие на учете объектов основных средств в бухгалтерском учете (актов о приемке-передаче объекта основных средств по форме № ОС-1 и/или инвентарных карточек учета объектов основных средств по форме №ОС-6, утвержденным Постановлением Госкомстата России от 21.01.2003 № 7) и/или копии подписанных с двух сторон договоров на приобретение оборудования (в том числе, предварительных и под отлагательным условием). </w:t>
      </w:r>
    </w:p>
    <w:p w14:paraId="383F9CE5" w14:textId="77777777" w:rsidR="00AF70E6" w:rsidRPr="00AF70E6" w:rsidRDefault="00AF70E6" w:rsidP="00AF70E6">
      <w:pPr>
        <w:widowControl w:val="0"/>
        <w:suppressAutoHyphens/>
        <w:autoSpaceDE w:val="0"/>
        <w:autoSpaceDN w:val="0"/>
        <w:adjustRightInd w:val="0"/>
        <w:jc w:val="both"/>
        <w:rPr>
          <w:rFonts w:ascii="Tahoma" w:hAnsi="Tahoma" w:cs="Tahoma"/>
        </w:rPr>
      </w:pPr>
      <w:r w:rsidRPr="00AF70E6">
        <w:rPr>
          <w:rFonts w:ascii="Tahoma" w:hAnsi="Tahoma" w:cs="Tahoma"/>
          <w:bCs/>
          <w:i/>
        </w:rPr>
        <w:t>В случае использования арендованных МТР также предоставляются следующие документы для всей цепочки арендаторов до собственника МТР: копии подписанных с двух сторон договоров (в том числе, предварительных и под отлагательным условием) аренды между участником закупки (субподрядчиком) и каждым арендодателем, а также договоров субаренды между арендодателем и каждым субарендодателем (в случае заключения договоров субаренды)</w:t>
      </w:r>
      <w:r w:rsidRPr="00AF70E6">
        <w:rPr>
          <w:rFonts w:ascii="Tahoma" w:hAnsi="Tahoma" w:cs="Tahoma"/>
          <w:i/>
        </w:rPr>
        <w:t>.</w:t>
      </w:r>
    </w:p>
    <w:p w14:paraId="0A701BC3" w14:textId="31F60DDA" w:rsidR="001E1214" w:rsidRPr="00054822" w:rsidRDefault="001E1214" w:rsidP="001E1214">
      <w:pPr>
        <w:spacing w:after="0" w:line="240" w:lineRule="auto"/>
        <w:jc w:val="both"/>
        <w:rPr>
          <w:rFonts w:ascii="Tahoma" w:hAnsi="Tahoma" w:cs="Tahoma"/>
          <w:b/>
          <w:i/>
        </w:rPr>
      </w:pPr>
    </w:p>
    <w:p w14:paraId="09E5B0FB" w14:textId="77777777" w:rsidR="001E1214" w:rsidRPr="006433F7" w:rsidRDefault="001E1214" w:rsidP="001E1214">
      <w:pPr>
        <w:widowControl w:val="0"/>
        <w:suppressAutoHyphens/>
        <w:autoSpaceDE w:val="0"/>
        <w:autoSpaceDN w:val="0"/>
        <w:adjustRightInd w:val="0"/>
        <w:rPr>
          <w:rFonts w:ascii="Tahoma" w:hAnsi="Tahoma" w:cs="Tahoma"/>
          <w:b/>
          <w:i/>
        </w:rPr>
      </w:pPr>
    </w:p>
    <w:p w14:paraId="4BC335F2" w14:textId="77777777" w:rsidR="001E1214" w:rsidRPr="00E854AE" w:rsidRDefault="001E1214" w:rsidP="001E1214">
      <w:pPr>
        <w:rPr>
          <w:rFonts w:ascii="Tahoma" w:hAnsi="Tahoma" w:cs="Tahoma"/>
        </w:rPr>
      </w:pPr>
      <w:r w:rsidRPr="00E854AE">
        <w:rPr>
          <w:rFonts w:ascii="Tahoma" w:hAnsi="Tahoma" w:cs="Tahoma"/>
        </w:rPr>
        <w:t>Участник процедуры закупки/</w:t>
      </w:r>
      <w:r w:rsidRPr="00E854AE">
        <w:rPr>
          <w:rFonts w:ascii="Tahoma" w:hAnsi="Tahoma" w:cs="Tahoma"/>
        </w:rPr>
        <w:br/>
        <w:t>уполномоченный представитель</w:t>
      </w:r>
      <w:r w:rsidRPr="00E854AE">
        <w:rPr>
          <w:rFonts w:ascii="Tahoma" w:hAnsi="Tahoma" w:cs="Tahoma"/>
        </w:rPr>
        <w:tab/>
      </w:r>
      <w:r w:rsidRPr="00E854AE">
        <w:rPr>
          <w:rFonts w:ascii="Tahoma" w:hAnsi="Tahoma" w:cs="Tahoma"/>
        </w:rPr>
        <w:tab/>
        <w:t>_________________</w:t>
      </w:r>
      <w:r w:rsidRPr="00E854AE">
        <w:rPr>
          <w:rFonts w:ascii="Tahoma" w:hAnsi="Tahoma" w:cs="Tahoma"/>
        </w:rPr>
        <w:tab/>
      </w:r>
      <w:r w:rsidRPr="00E854AE">
        <w:rPr>
          <w:rFonts w:ascii="Tahoma" w:hAnsi="Tahoma" w:cs="Tahoma"/>
        </w:rPr>
        <w:tab/>
        <w:t xml:space="preserve"> (Фамилия И.О.)</w:t>
      </w:r>
    </w:p>
    <w:p w14:paraId="1AF95790" w14:textId="77777777" w:rsidR="001E1214" w:rsidRPr="003B1BA2" w:rsidRDefault="001E1214" w:rsidP="001E1214">
      <w:pPr>
        <w:ind w:left="4254" w:firstLine="709"/>
        <w:rPr>
          <w:rFonts w:ascii="Tahoma" w:hAnsi="Tahoma" w:cs="Tahoma"/>
          <w:vertAlign w:val="superscript"/>
        </w:rPr>
      </w:pPr>
      <w:r>
        <w:rPr>
          <w:rFonts w:ascii="Tahoma" w:hAnsi="Tahoma" w:cs="Tahoma"/>
          <w:vertAlign w:val="superscript"/>
        </w:rPr>
        <w:t>(подпись)</w:t>
      </w:r>
    </w:p>
    <w:p w14:paraId="172AE493" w14:textId="774F1DA4" w:rsidR="00A23871" w:rsidRPr="00676259" w:rsidRDefault="00A23871" w:rsidP="00820274">
      <w:pPr>
        <w:pStyle w:val="afd"/>
        <w:tabs>
          <w:tab w:val="left" w:pos="709"/>
        </w:tabs>
        <w:autoSpaceDE w:val="0"/>
        <w:spacing w:line="240" w:lineRule="auto"/>
        <w:ind w:firstLine="0"/>
        <w:jc w:val="right"/>
        <w:rPr>
          <w:rFonts w:ascii="Tahoma" w:hAnsi="Tahoma" w:cs="Tahoma"/>
        </w:rPr>
      </w:pPr>
      <w:bookmarkStart w:id="90" w:name="Par79"/>
      <w:bookmarkStart w:id="91" w:name="Par81"/>
      <w:bookmarkEnd w:id="85"/>
      <w:bookmarkEnd w:id="86"/>
      <w:bookmarkEnd w:id="87"/>
      <w:bookmarkEnd w:id="88"/>
      <w:bookmarkEnd w:id="90"/>
      <w:bookmarkEnd w:id="91"/>
      <w:r w:rsidRPr="00676259">
        <w:rPr>
          <w:rFonts w:ascii="Tahoma" w:hAnsi="Tahoma" w:cs="Tahoma"/>
        </w:rPr>
        <w:t>Приложение №</w:t>
      </w:r>
      <w:r w:rsidR="00827C82">
        <w:rPr>
          <w:rFonts w:ascii="Tahoma" w:hAnsi="Tahoma" w:cs="Tahoma"/>
        </w:rPr>
        <w:t>5</w:t>
      </w:r>
      <w:r w:rsidRPr="00676259">
        <w:rPr>
          <w:rFonts w:ascii="Tahoma" w:hAnsi="Tahoma" w:cs="Tahoma"/>
        </w:rPr>
        <w:t xml:space="preserve"> </w:t>
      </w:r>
    </w:p>
    <w:p w14:paraId="638FA1D6" w14:textId="77777777" w:rsidR="00A23871" w:rsidRPr="00676259" w:rsidRDefault="00A23871" w:rsidP="00A23871">
      <w:pPr>
        <w:pStyle w:val="afd"/>
        <w:tabs>
          <w:tab w:val="left" w:pos="709"/>
        </w:tabs>
        <w:autoSpaceDE w:val="0"/>
        <w:spacing w:line="240" w:lineRule="auto"/>
        <w:ind w:firstLine="0"/>
        <w:jc w:val="right"/>
        <w:rPr>
          <w:rFonts w:ascii="Tahoma" w:hAnsi="Tahoma" w:cs="Tahoma"/>
        </w:rPr>
      </w:pPr>
      <w:r w:rsidRPr="00676259">
        <w:rPr>
          <w:rFonts w:ascii="Tahoma" w:hAnsi="Tahoma" w:cs="Tahoma"/>
        </w:rPr>
        <w:t>к Информационной карте</w:t>
      </w:r>
    </w:p>
    <w:tbl>
      <w:tblPr>
        <w:tblW w:w="5009" w:type="pct"/>
        <w:tblInd w:w="93" w:type="dxa"/>
        <w:tblLook w:val="04A0" w:firstRow="1" w:lastRow="0" w:firstColumn="1" w:lastColumn="0" w:noHBand="0" w:noVBand="1"/>
      </w:tblPr>
      <w:tblGrid>
        <w:gridCol w:w="3604"/>
        <w:gridCol w:w="6050"/>
      </w:tblGrid>
      <w:tr w:rsidR="00C5629D" w:rsidRPr="00F35955"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Карточка контрагента </w:t>
            </w:r>
          </w:p>
        </w:tc>
      </w:tr>
      <w:tr w:rsidR="00C5629D" w:rsidRPr="00F35955" w14:paraId="24F9F7F1" w14:textId="77777777" w:rsidTr="00C5629D">
        <w:trPr>
          <w:trHeight w:val="270"/>
        </w:trPr>
        <w:tc>
          <w:tcPr>
            <w:tcW w:w="3604" w:type="dxa"/>
            <w:shd w:val="clear" w:color="auto" w:fill="auto"/>
            <w:vAlign w:val="center"/>
          </w:tcPr>
          <w:p w14:paraId="72C134B5" w14:textId="77777777" w:rsidR="00C5629D" w:rsidRPr="00F35955" w:rsidRDefault="00C5629D" w:rsidP="00C5629D">
            <w:pPr>
              <w:spacing w:after="0" w:line="240" w:lineRule="auto"/>
              <w:rPr>
                <w:rFonts w:ascii="Tahoma" w:hAnsi="Tahoma" w:cs="Tahoma"/>
                <w:b/>
                <w:bCs/>
                <w:sz w:val="21"/>
                <w:szCs w:val="21"/>
              </w:rPr>
            </w:pPr>
          </w:p>
        </w:tc>
        <w:tc>
          <w:tcPr>
            <w:tcW w:w="6050" w:type="dxa"/>
            <w:shd w:val="clear" w:color="auto" w:fill="auto"/>
            <w:noWrap/>
            <w:vAlign w:val="center"/>
            <w:hideMark/>
          </w:tcPr>
          <w:p w14:paraId="790FEADA"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Выделенные поля обязательны для заполнения!</w:t>
            </w:r>
          </w:p>
          <w:p w14:paraId="72B1AAFF" w14:textId="77777777" w:rsidR="00C5629D" w:rsidRPr="00F35955" w:rsidRDefault="00C5629D" w:rsidP="00C5629D">
            <w:pPr>
              <w:spacing w:after="0" w:line="240" w:lineRule="auto"/>
              <w:rPr>
                <w:rFonts w:ascii="Tahoma" w:hAnsi="Tahoma" w:cs="Tahoma"/>
                <w:sz w:val="21"/>
                <w:szCs w:val="21"/>
              </w:rPr>
            </w:pPr>
          </w:p>
        </w:tc>
      </w:tr>
      <w:tr w:rsidR="00C5629D" w:rsidRPr="00F35955"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F35955" w:rsidRDefault="00C5629D" w:rsidP="00C5629D">
            <w:pPr>
              <w:spacing w:after="0" w:line="240" w:lineRule="auto"/>
              <w:rPr>
                <w:rFonts w:ascii="Tahoma" w:hAnsi="Tahoma" w:cs="Tahoma"/>
                <w:b/>
                <w:bCs/>
                <w:sz w:val="21"/>
                <w:szCs w:val="21"/>
              </w:rPr>
            </w:pPr>
          </w:p>
        </w:tc>
        <w:tc>
          <w:tcPr>
            <w:tcW w:w="6050" w:type="dxa"/>
            <w:tcBorders>
              <w:top w:val="nil"/>
              <w:left w:val="nil"/>
              <w:bottom w:val="nil"/>
              <w:right w:val="nil"/>
            </w:tcBorders>
            <w:shd w:val="clear" w:color="auto" w:fill="auto"/>
            <w:noWrap/>
            <w:vAlign w:val="bottom"/>
            <w:hideMark/>
          </w:tcPr>
          <w:p w14:paraId="1AEE91D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 Идентификационные данные</w:t>
            </w:r>
          </w:p>
        </w:tc>
      </w:tr>
      <w:tr w:rsidR="00C5629D" w:rsidRPr="00F35955"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rPr>
              <w:t>Полное наименовани</w:t>
            </w:r>
            <w:r w:rsidRPr="00F35955">
              <w:rPr>
                <w:rFonts w:ascii="Tahoma" w:hAnsi="Tahoma" w:cs="Tahoma"/>
                <w:b/>
                <w:bCs/>
                <w:sz w:val="21"/>
                <w:szCs w:val="21"/>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 Адрес места нахождения</w:t>
            </w:r>
          </w:p>
        </w:tc>
      </w:tr>
      <w:tr w:rsidR="00C5629D" w:rsidRPr="00F35955"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3. Почтовый адрес</w:t>
            </w:r>
          </w:p>
        </w:tc>
      </w:tr>
      <w:tr w:rsidR="00C5629D" w:rsidRPr="00F35955"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r w:rsidRPr="00F35955">
              <w:rPr>
                <w:rFonts w:ascii="Tahoma" w:hAnsi="Tahoma" w:cs="Tahoma"/>
                <w:i/>
                <w:iCs/>
                <w:sz w:val="21"/>
                <w:szCs w:val="21"/>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F35955" w:rsidRDefault="00C5629D" w:rsidP="00C5629D">
            <w:pPr>
              <w:spacing w:after="0" w:line="240" w:lineRule="auto"/>
              <w:jc w:val="center"/>
              <w:rPr>
                <w:rFonts w:ascii="Tahoma" w:hAnsi="Tahoma" w:cs="Tahoma"/>
                <w:b/>
                <w:bCs/>
                <w:i/>
                <w:iCs/>
                <w:sz w:val="21"/>
                <w:szCs w:val="21"/>
                <w:lang w:val="en-US"/>
              </w:rPr>
            </w:pPr>
            <w:r w:rsidRPr="00F35955">
              <w:rPr>
                <w:rFonts w:ascii="Tahoma" w:hAnsi="Tahoma" w:cs="Tahoma"/>
                <w:b/>
                <w:bCs/>
                <w:i/>
                <w:iCs/>
                <w:sz w:val="21"/>
                <w:szCs w:val="21"/>
                <w:lang w:val="en-US"/>
              </w:rPr>
              <w:t> </w:t>
            </w:r>
          </w:p>
        </w:tc>
      </w:tr>
      <w:tr w:rsidR="00C5629D" w:rsidRPr="00F35955" w14:paraId="062EA5F6" w14:textId="77777777" w:rsidTr="00C5629D">
        <w:trPr>
          <w:trHeight w:val="270"/>
        </w:trPr>
        <w:tc>
          <w:tcPr>
            <w:tcW w:w="3604" w:type="dxa"/>
            <w:shd w:val="clear" w:color="auto" w:fill="auto"/>
            <w:noWrap/>
            <w:vAlign w:val="bottom"/>
            <w:hideMark/>
          </w:tcPr>
          <w:p w14:paraId="068FD0BB"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4. Контактные данные</w:t>
            </w:r>
          </w:p>
        </w:tc>
      </w:tr>
      <w:tr w:rsidR="00C5629D" w:rsidRPr="00F35955"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5. Представители организации</w:t>
            </w:r>
          </w:p>
        </w:tc>
      </w:tr>
      <w:tr w:rsidR="00C5629D" w:rsidRPr="00F35955"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6. Платежные реквизиты</w:t>
            </w:r>
          </w:p>
        </w:tc>
      </w:tr>
      <w:tr w:rsidR="00C5629D" w:rsidRPr="00F35955"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F35955" w:rsidRDefault="00C5629D" w:rsidP="00C5629D">
            <w:pPr>
              <w:spacing w:after="0" w:line="240" w:lineRule="auto"/>
              <w:jc w:val="center"/>
              <w:rPr>
                <w:rFonts w:ascii="Tahoma" w:hAnsi="Tahoma" w:cs="Tahoma"/>
                <w:b/>
                <w:bCs/>
                <w:sz w:val="21"/>
                <w:szCs w:val="21"/>
              </w:rPr>
            </w:pPr>
          </w:p>
          <w:p w14:paraId="132145C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7. Сведения о государственной регистрации</w:t>
            </w:r>
          </w:p>
        </w:tc>
      </w:tr>
      <w:tr w:rsidR="00C5629D" w:rsidRPr="00F35955"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vAlign w:val="center"/>
            <w:hideMark/>
          </w:tcPr>
          <w:p w14:paraId="7878A10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F35955"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F35955" w:rsidRDefault="00C5629D" w:rsidP="00C5629D">
            <w:pPr>
              <w:spacing w:after="0" w:line="240" w:lineRule="auto"/>
              <w:rPr>
                <w:rFonts w:ascii="Tahoma" w:hAnsi="Tahoma" w:cs="Tahoma"/>
                <w:sz w:val="21"/>
                <w:szCs w:val="21"/>
              </w:rPr>
            </w:pPr>
          </w:p>
        </w:tc>
        <w:tc>
          <w:tcPr>
            <w:tcW w:w="6050" w:type="dxa"/>
            <w:tcBorders>
              <w:top w:val="nil"/>
              <w:left w:val="nil"/>
              <w:bottom w:val="nil"/>
              <w:right w:val="nil"/>
            </w:tcBorders>
            <w:shd w:val="clear" w:color="auto" w:fill="auto"/>
            <w:noWrap/>
            <w:vAlign w:val="bottom"/>
            <w:hideMark/>
          </w:tcPr>
          <w:p w14:paraId="378B93B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8. Сведения о постановке на учет в налоговом органе РФ</w:t>
            </w:r>
          </w:p>
        </w:tc>
      </w:tr>
      <w:tr w:rsidR="00C5629D" w:rsidRPr="00F35955"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9. Сведения о головной организации</w:t>
            </w:r>
          </w:p>
        </w:tc>
      </w:tr>
      <w:tr w:rsidR="00C5629D" w:rsidRPr="00F35955"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10. Ответственное подразделение Общества</w:t>
            </w:r>
          </w:p>
        </w:tc>
      </w:tr>
      <w:tr w:rsidR="00C5629D" w:rsidRPr="00F35955"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4148492" w14:textId="77777777" w:rsidTr="00C5629D">
        <w:trPr>
          <w:trHeight w:val="255"/>
        </w:trPr>
        <w:tc>
          <w:tcPr>
            <w:tcW w:w="3604" w:type="dxa"/>
            <w:shd w:val="clear" w:color="auto" w:fill="auto"/>
            <w:noWrap/>
            <w:vAlign w:val="bottom"/>
          </w:tcPr>
          <w:p w14:paraId="78CC28BD" w14:textId="77777777" w:rsidR="00C5629D" w:rsidRPr="00F35955" w:rsidRDefault="00C5629D" w:rsidP="00C5629D">
            <w:pPr>
              <w:spacing w:after="0" w:line="240" w:lineRule="auto"/>
              <w:rPr>
                <w:rFonts w:ascii="Tahoma" w:hAnsi="Tahoma" w:cs="Tahoma"/>
                <w:sz w:val="21"/>
                <w:szCs w:val="21"/>
                <w:lang w:val="en-US"/>
              </w:rPr>
            </w:pPr>
          </w:p>
        </w:tc>
        <w:tc>
          <w:tcPr>
            <w:tcW w:w="6050" w:type="dxa"/>
            <w:shd w:val="clear" w:color="auto" w:fill="auto"/>
            <w:noWrap/>
            <w:vAlign w:val="bottom"/>
          </w:tcPr>
          <w:p w14:paraId="4B43D05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Оформляется только при наличии дополнительных сведений.</w:t>
            </w:r>
          </w:p>
          <w:p w14:paraId="039DB424"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w:t>
            </w:r>
          </w:p>
        </w:tc>
      </w:tr>
      <w:tr w:rsidR="00C5629D" w:rsidRPr="00F35955"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F35955" w:rsidRDefault="00C5629D" w:rsidP="00C5629D">
            <w:pPr>
              <w:spacing w:after="0" w:line="240" w:lineRule="auto"/>
              <w:rPr>
                <w:rFonts w:ascii="Tahoma" w:hAnsi="Tahoma" w:cs="Tahoma"/>
                <w:b/>
                <w:bCs/>
                <w:sz w:val="21"/>
                <w:szCs w:val="21"/>
              </w:rPr>
            </w:pPr>
          </w:p>
        </w:tc>
        <w:tc>
          <w:tcPr>
            <w:tcW w:w="6050" w:type="dxa"/>
            <w:tcBorders>
              <w:left w:val="nil"/>
              <w:bottom w:val="nil"/>
              <w:right w:val="nil"/>
            </w:tcBorders>
            <w:shd w:val="clear" w:color="auto" w:fill="auto"/>
            <w:noWrap/>
            <w:vAlign w:val="bottom"/>
            <w:hideMark/>
          </w:tcPr>
          <w:p w14:paraId="453F70AB" w14:textId="77777777" w:rsidR="00C5629D" w:rsidRPr="00F35955" w:rsidRDefault="00C5629D" w:rsidP="00C5629D">
            <w:pPr>
              <w:spacing w:after="0" w:line="240" w:lineRule="auto"/>
              <w:jc w:val="center"/>
              <w:rPr>
                <w:rFonts w:ascii="Tahoma" w:hAnsi="Tahoma" w:cs="Tahoma"/>
                <w:sz w:val="21"/>
                <w:szCs w:val="21"/>
              </w:rPr>
            </w:pPr>
          </w:p>
        </w:tc>
      </w:tr>
      <w:tr w:rsidR="00C5629D" w:rsidRPr="00F35955"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Представители организации</w:t>
            </w:r>
          </w:p>
        </w:tc>
      </w:tr>
      <w:tr w:rsidR="00C5629D" w:rsidRPr="00F35955"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Платежные реквизиты</w:t>
            </w:r>
          </w:p>
        </w:tc>
      </w:tr>
      <w:tr w:rsidR="00C5629D" w:rsidRPr="00F35955"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F35955" w:rsidRDefault="00C5629D" w:rsidP="00C5629D">
            <w:pPr>
              <w:spacing w:after="0" w:line="240" w:lineRule="auto"/>
              <w:rPr>
                <w:rFonts w:ascii="Tahoma" w:hAnsi="Tahoma" w:cs="Tahoma"/>
                <w:b/>
                <w:bCs/>
                <w:sz w:val="21"/>
                <w:szCs w:val="21"/>
                <w:lang w:val="en-US"/>
              </w:rPr>
            </w:pPr>
          </w:p>
        </w:tc>
      </w:tr>
      <w:tr w:rsidR="00C5629D" w:rsidRPr="00F35955"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w:t>
            </w:r>
          </w:p>
        </w:tc>
        <w:tc>
          <w:tcPr>
            <w:tcW w:w="6050" w:type="dxa"/>
            <w:tcBorders>
              <w:top w:val="nil"/>
              <w:left w:val="nil"/>
              <w:bottom w:val="nil"/>
              <w:right w:val="nil"/>
            </w:tcBorders>
            <w:shd w:val="clear" w:color="auto" w:fill="auto"/>
            <w:noWrap/>
            <w:vAlign w:val="center"/>
            <w:hideMark/>
          </w:tcPr>
          <w:p w14:paraId="289FA8B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Участвующие общества</w:t>
            </w:r>
          </w:p>
        </w:tc>
      </w:tr>
      <w:tr w:rsidR="00C5629D" w:rsidRPr="00F35955"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right w:val="nil"/>
            </w:tcBorders>
            <w:shd w:val="clear" w:color="auto" w:fill="auto"/>
            <w:noWrap/>
            <w:vAlign w:val="bottom"/>
            <w:hideMark/>
          </w:tcPr>
          <w:p w14:paraId="12292AF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20D0356" w14:textId="77777777" w:rsidTr="00C5629D">
        <w:trPr>
          <w:trHeight w:val="255"/>
        </w:trPr>
        <w:tc>
          <w:tcPr>
            <w:tcW w:w="3604" w:type="dxa"/>
            <w:shd w:val="clear" w:color="auto" w:fill="auto"/>
          </w:tcPr>
          <w:p w14:paraId="5D458E0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Страница 4</w:t>
            </w:r>
          </w:p>
        </w:tc>
        <w:tc>
          <w:tcPr>
            <w:tcW w:w="6050" w:type="dxa"/>
            <w:shd w:val="clear" w:color="auto" w:fill="auto"/>
            <w:noWrap/>
            <w:vAlign w:val="bottom"/>
          </w:tcPr>
          <w:p w14:paraId="50665D10"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F35955"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производитель</w:t>
            </w:r>
          </w:p>
        </w:tc>
      </w:tr>
      <w:tr w:rsidR="00C5629D" w:rsidRPr="00F35955"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посредник</w:t>
            </w:r>
          </w:p>
        </w:tc>
      </w:tr>
      <w:tr w:rsidR="00C5629D" w:rsidRPr="00F35955"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Образцы подписей лиц, имеющих право заключения договоров:</w:t>
            </w:r>
          </w:p>
        </w:tc>
      </w:tr>
      <w:tr w:rsidR="00C5629D" w:rsidRPr="00F35955"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r>
      <w:tr w:rsidR="00C5629D" w:rsidRPr="00F35955"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F35955" w:rsidRDefault="00C5629D" w:rsidP="00C5629D">
            <w:pPr>
              <w:spacing w:after="0" w:line="240" w:lineRule="auto"/>
              <w:jc w:val="right"/>
              <w:rPr>
                <w:rFonts w:ascii="Tahoma" w:hAnsi="Tahoma" w:cs="Tahoma"/>
                <w:b/>
                <w:bCs/>
                <w:sz w:val="21"/>
                <w:szCs w:val="21"/>
                <w:lang w:val="en-US"/>
              </w:rPr>
            </w:pPr>
            <w:r w:rsidRPr="00F35955">
              <w:rPr>
                <w:rFonts w:ascii="Tahoma" w:hAnsi="Tahoma" w:cs="Tahoma"/>
                <w:b/>
                <w:bCs/>
                <w:sz w:val="21"/>
                <w:szCs w:val="21"/>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F35955" w:rsidRDefault="00C5629D" w:rsidP="00C5629D">
            <w:pPr>
              <w:spacing w:after="0" w:line="240" w:lineRule="auto"/>
              <w:jc w:val="center"/>
              <w:rPr>
                <w:rFonts w:ascii="Tahoma" w:hAnsi="Tahoma" w:cs="Tahoma"/>
                <w:sz w:val="21"/>
                <w:szCs w:val="21"/>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7A21EB1" w14:textId="7840E9E7" w:rsidR="00A23871" w:rsidRDefault="00A23871" w:rsidP="00A23871">
      <w:pPr>
        <w:pStyle w:val="Times12"/>
        <w:ind w:left="4536" w:firstLine="142"/>
        <w:jc w:val="right"/>
        <w:rPr>
          <w:rFonts w:ascii="Tahoma" w:hAnsi="Tahoma" w:cs="Tahoma"/>
          <w:sz w:val="22"/>
          <w:szCs w:val="22"/>
        </w:rPr>
      </w:pPr>
      <w:r>
        <w:rPr>
          <w:rFonts w:ascii="Tahoma" w:hAnsi="Tahoma" w:cs="Tahoma"/>
          <w:sz w:val="22"/>
          <w:szCs w:val="22"/>
        </w:rPr>
        <w:t>Приложение №</w:t>
      </w:r>
      <w:r w:rsidR="00827C82">
        <w:rPr>
          <w:rFonts w:ascii="Tahoma" w:hAnsi="Tahoma" w:cs="Tahoma"/>
          <w:sz w:val="22"/>
          <w:szCs w:val="22"/>
        </w:rPr>
        <w:t>6</w:t>
      </w:r>
    </w:p>
    <w:p w14:paraId="218075DF" w14:textId="77777777" w:rsidR="00A23871" w:rsidRPr="00E67843" w:rsidRDefault="00A23871" w:rsidP="00A23871">
      <w:pPr>
        <w:pStyle w:val="Times12"/>
        <w:ind w:left="4536" w:firstLine="142"/>
        <w:jc w:val="right"/>
        <w:rPr>
          <w:rFonts w:ascii="Tahoma" w:hAnsi="Tahoma" w:cs="Tahoma"/>
          <w:sz w:val="22"/>
          <w:szCs w:val="22"/>
        </w:rPr>
      </w:pPr>
      <w:r>
        <w:rPr>
          <w:rFonts w:ascii="Tahoma" w:hAnsi="Tahoma" w:cs="Tahoma"/>
          <w:sz w:val="22"/>
          <w:szCs w:val="22"/>
        </w:rPr>
        <w:t>к Информационной карте</w:t>
      </w:r>
    </w:p>
    <w:p w14:paraId="218E4059" w14:textId="77777777" w:rsidR="00A23871" w:rsidRDefault="00A23871" w:rsidP="00A23871">
      <w:pPr>
        <w:pStyle w:val="Times12"/>
        <w:ind w:left="4536" w:firstLine="142"/>
        <w:jc w:val="right"/>
        <w:rPr>
          <w:rFonts w:ascii="Tahoma" w:hAnsi="Tahoma" w:cs="Tahoma"/>
          <w:sz w:val="22"/>
          <w:szCs w:val="22"/>
        </w:rPr>
      </w:pPr>
    </w:p>
    <w:p w14:paraId="0C56FDBF" w14:textId="77777777" w:rsidR="00171D02" w:rsidRPr="00970F1A" w:rsidRDefault="00171D02" w:rsidP="00171D02">
      <w:pPr>
        <w:pStyle w:val="Times12"/>
        <w:ind w:left="-142" w:firstLine="142"/>
        <w:jc w:val="left"/>
        <w:rPr>
          <w:rFonts w:ascii="Tahoma" w:hAnsi="Tahoma" w:cs="Tahoma"/>
          <w:sz w:val="22"/>
          <w:szCs w:val="22"/>
          <w:lang w:eastAsia="ru-RU"/>
        </w:rPr>
      </w:pPr>
      <w:r w:rsidRPr="00970F1A">
        <w:rPr>
          <w:rFonts w:ascii="Tahoma" w:hAnsi="Tahoma" w:cs="Tahoma"/>
          <w:sz w:val="22"/>
          <w:szCs w:val="22"/>
          <w:lang w:eastAsia="ru-RU"/>
        </w:rPr>
        <w:t xml:space="preserve">Форма подтверждения Участником закупочной процедуры </w:t>
      </w:r>
    </w:p>
    <w:p w14:paraId="005133A0" w14:textId="77777777" w:rsidR="00171D02" w:rsidRPr="007F7984" w:rsidRDefault="00171D02" w:rsidP="00171D02">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наличия согласия на обработку персональных данных </w:t>
      </w:r>
    </w:p>
    <w:p w14:paraId="46362D2F" w14:textId="77777777" w:rsidR="00171D02" w:rsidRPr="007F7984" w:rsidRDefault="00171D02" w:rsidP="00171D02">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и направления уведомлений об осуществлении </w:t>
      </w:r>
    </w:p>
    <w:p w14:paraId="2770366C" w14:textId="77777777" w:rsidR="00171D02" w:rsidRPr="007F7984" w:rsidRDefault="00171D02" w:rsidP="00171D02">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обработки персональных данных</w:t>
      </w:r>
    </w:p>
    <w:p w14:paraId="16E4A700" w14:textId="77777777" w:rsidR="00171D02" w:rsidRPr="007F7984" w:rsidRDefault="00171D02" w:rsidP="00171D02">
      <w:pPr>
        <w:tabs>
          <w:tab w:val="left" w:pos="2039"/>
        </w:tabs>
        <w:spacing w:after="0" w:line="240" w:lineRule="auto"/>
        <w:jc w:val="center"/>
        <w:rPr>
          <w:rFonts w:ascii="Tahoma" w:eastAsia="Calibri" w:hAnsi="Tahoma" w:cs="Tahoma"/>
        </w:rPr>
      </w:pPr>
      <w:r w:rsidRPr="007F7984">
        <w:rPr>
          <w:rFonts w:ascii="Tahoma" w:eastAsia="Calibri" w:hAnsi="Tahoma" w:cs="Tahoma"/>
        </w:rPr>
        <w:t>(фирменный бланк Участника закупки)</w:t>
      </w:r>
    </w:p>
    <w:p w14:paraId="5CE775B4" w14:textId="77777777" w:rsidR="00171D02" w:rsidRPr="007F7984" w:rsidRDefault="00171D02" w:rsidP="00171D02">
      <w:pPr>
        <w:tabs>
          <w:tab w:val="left" w:pos="2039"/>
        </w:tabs>
        <w:spacing w:after="0" w:line="240" w:lineRule="auto"/>
        <w:jc w:val="center"/>
        <w:rPr>
          <w:rFonts w:ascii="Tahoma" w:eastAsia="Calibri" w:hAnsi="Tahoma" w:cs="Tahoma"/>
        </w:rPr>
      </w:pPr>
    </w:p>
    <w:p w14:paraId="369B57E7" w14:textId="77777777" w:rsidR="00171D02" w:rsidRPr="007F7984" w:rsidRDefault="00171D02" w:rsidP="00171D02">
      <w:pPr>
        <w:tabs>
          <w:tab w:val="left" w:pos="2039"/>
        </w:tabs>
        <w:spacing w:after="0" w:line="240" w:lineRule="auto"/>
        <w:jc w:val="center"/>
        <w:rPr>
          <w:rFonts w:ascii="Tahoma" w:eastAsia="Calibri" w:hAnsi="Tahoma" w:cs="Tahoma"/>
          <w:b/>
        </w:rPr>
      </w:pPr>
      <w:r w:rsidRPr="007F7984">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008806C6"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Настоящим, _______________________________________________________________,</w:t>
      </w:r>
    </w:p>
    <w:p w14:paraId="7D7882D6"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 xml:space="preserve">                                                                                       (наименование Участника)</w:t>
      </w:r>
    </w:p>
    <w:p w14:paraId="134052B1" w14:textId="77777777" w:rsidR="00171D02" w:rsidRPr="007F7984" w:rsidRDefault="00171D02" w:rsidP="00171D02">
      <w:pPr>
        <w:tabs>
          <w:tab w:val="left" w:pos="2039"/>
        </w:tabs>
        <w:spacing w:after="0" w:line="240" w:lineRule="auto"/>
        <w:ind w:firstLine="709"/>
        <w:rPr>
          <w:rFonts w:ascii="Tahoma" w:eastAsia="Calibri" w:hAnsi="Tahoma" w:cs="Tahoma"/>
        </w:rPr>
      </w:pPr>
      <w:r w:rsidRPr="007F7984">
        <w:rPr>
          <w:rFonts w:ascii="Tahoma" w:eastAsia="Calibri" w:hAnsi="Tahoma" w:cs="Tahoma"/>
        </w:rPr>
        <w:t>Адрес местонахождения (юридический адрес): _________________________________,</w:t>
      </w:r>
    </w:p>
    <w:p w14:paraId="25B11490" w14:textId="77777777" w:rsidR="00171D02" w:rsidRPr="007F7984" w:rsidRDefault="00171D02" w:rsidP="00171D02">
      <w:pPr>
        <w:tabs>
          <w:tab w:val="left" w:pos="2039"/>
        </w:tabs>
        <w:spacing w:after="0" w:line="240" w:lineRule="auto"/>
        <w:ind w:firstLine="709"/>
        <w:rPr>
          <w:rFonts w:ascii="Tahoma" w:eastAsia="Calibri" w:hAnsi="Tahoma" w:cs="Tahoma"/>
        </w:rPr>
      </w:pPr>
      <w:r w:rsidRPr="007F7984">
        <w:rPr>
          <w:rFonts w:ascii="Tahoma" w:eastAsia="Calibri" w:hAnsi="Tahoma" w:cs="Tahoma"/>
        </w:rPr>
        <w:t>Фактический адрес: ________________________________________________________,</w:t>
      </w:r>
    </w:p>
    <w:p w14:paraId="156E9E00"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ИНН _______________</w:t>
      </w:r>
    </w:p>
    <w:p w14:paraId="4FB016A1"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КПП _______________</w:t>
      </w:r>
    </w:p>
    <w:p w14:paraId="3160F3E8"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ОГРН_______________</w:t>
      </w:r>
    </w:p>
    <w:p w14:paraId="6F79E7D1" w14:textId="77777777" w:rsidR="00171D02" w:rsidRPr="007F7984" w:rsidRDefault="00171D02" w:rsidP="00171D02">
      <w:pPr>
        <w:tabs>
          <w:tab w:val="left" w:pos="2039"/>
        </w:tabs>
        <w:spacing w:after="0" w:line="240" w:lineRule="auto"/>
        <w:ind w:firstLine="709"/>
        <w:jc w:val="both"/>
        <w:rPr>
          <w:rFonts w:ascii="Tahoma" w:eastAsia="Calibri" w:hAnsi="Tahoma" w:cs="Tahoma"/>
        </w:rPr>
      </w:pPr>
    </w:p>
    <w:p w14:paraId="32BF2347"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69B9396D"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Заказчик, в интересах которого проводится закупка, получающий настоящее подтверждение: АО «</w:t>
      </w:r>
      <w:r w:rsidRPr="007F7984">
        <w:rPr>
          <w:rFonts w:ascii="Tahoma" w:eastAsia="Times New Roman" w:hAnsi="Tahoma" w:cs="Tahoma"/>
          <w:lang w:eastAsia="ru-RU"/>
        </w:rPr>
        <w:t>КРП</w:t>
      </w:r>
      <w:r w:rsidRPr="007F7984">
        <w:rPr>
          <w:rFonts w:ascii="Tahoma" w:eastAsia="Calibri" w:hAnsi="Tahoma" w:cs="Tahoma"/>
        </w:rPr>
        <w:t xml:space="preserve">», зарегистрировано по адресу: </w:t>
      </w:r>
      <w:r w:rsidRPr="007F7984">
        <w:rPr>
          <w:rFonts w:ascii="Tahoma" w:hAnsi="Tahoma" w:cs="Tahoma"/>
          <w:iCs/>
          <w:color w:val="000000" w:themeColor="text1"/>
        </w:rPr>
        <w:t>660059, РФ, Красноярский край, город Красноярск, улица Коммунальная, д. 2</w:t>
      </w:r>
      <w:r w:rsidRPr="007F7984">
        <w:rPr>
          <w:rFonts w:ascii="Tahoma" w:hAnsi="Tahoma" w:cs="Tahoma"/>
        </w:rPr>
        <w:t>.</w:t>
      </w:r>
    </w:p>
    <w:p w14:paraId="01DCF440" w14:textId="77777777" w:rsidR="00171D02" w:rsidRPr="007F7984" w:rsidRDefault="00171D02" w:rsidP="00171D02">
      <w:pPr>
        <w:tabs>
          <w:tab w:val="left" w:pos="2039"/>
        </w:tabs>
        <w:spacing w:after="0" w:line="240" w:lineRule="auto"/>
        <w:ind w:firstLine="709"/>
        <w:jc w:val="both"/>
        <w:rPr>
          <w:rFonts w:ascii="Tahoma" w:eastAsia="Times New Roman" w:hAnsi="Tahoma" w:cs="Tahoma"/>
          <w:lang w:eastAsia="ru-RU"/>
        </w:rPr>
      </w:pPr>
      <w:r w:rsidRPr="007F7984">
        <w:rPr>
          <w:rFonts w:ascii="Tahoma" w:eastAsia="Calibri" w:hAnsi="Tahoma" w:cs="Tahoma"/>
        </w:rPr>
        <w:t xml:space="preserve">Заказчик закупки, получающий настоящее подтверждение: </w:t>
      </w:r>
      <w:r w:rsidRPr="007F7984">
        <w:rPr>
          <w:rFonts w:ascii="Tahoma" w:hAnsi="Tahoma" w:cs="Tahoma"/>
          <w:iCs/>
          <w:color w:val="000000" w:themeColor="text1"/>
        </w:rPr>
        <w:t>660059, РФ, Красноярский край, город Красноярск, улица Коммунальная, д. 2.</w:t>
      </w:r>
    </w:p>
    <w:p w14:paraId="1492F313"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дано в отношении всех сведений, указанных в передаваемых мною в адрес АО «</w:t>
      </w:r>
      <w:r w:rsidRPr="007F7984">
        <w:rPr>
          <w:rFonts w:ascii="Tahoma" w:eastAsia="Times New Roman" w:hAnsi="Tahoma" w:cs="Tahoma"/>
          <w:lang w:eastAsia="ru-RU"/>
        </w:rPr>
        <w:t>КРП</w:t>
      </w:r>
      <w:r w:rsidRPr="007F7984">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6483DFBE"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7F7984">
        <w:rPr>
          <w:rFonts w:ascii="Tahoma" w:eastAsia="Times New Roman" w:hAnsi="Tahoma" w:cs="Tahoma"/>
          <w:lang w:eastAsia="ru-RU"/>
        </w:rPr>
        <w:t>КРП</w:t>
      </w:r>
      <w:r w:rsidRPr="007F7984">
        <w:rPr>
          <w:rFonts w:ascii="Tahoma" w:eastAsia="Calibri" w:hAnsi="Tahoma" w:cs="Tahoma"/>
        </w:rPr>
        <w:t>», выступает для третьих лиц, которым передаются персональные данные, Заказчиком закупки.</w:t>
      </w:r>
    </w:p>
    <w:p w14:paraId="322B6393"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Условием прекращения обработки персональных данных является получение АО «</w:t>
      </w:r>
      <w:r w:rsidRPr="007F7984">
        <w:rPr>
          <w:rFonts w:ascii="Tahoma" w:eastAsia="Times New Roman" w:hAnsi="Tahoma" w:cs="Tahoma"/>
          <w:lang w:eastAsia="ru-RU"/>
        </w:rPr>
        <w:t>КРП</w:t>
      </w:r>
      <w:r w:rsidRPr="007F7984">
        <w:rPr>
          <w:rFonts w:ascii="Tahoma" w:eastAsia="Calibri" w:hAnsi="Tahoma" w:cs="Tahoma"/>
        </w:rPr>
        <w:t>» письменного уведомления об отзыве настоящего подтверждения.</w:t>
      </w:r>
    </w:p>
    <w:p w14:paraId="4597D94A"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действует со дня его подписания.</w:t>
      </w:r>
    </w:p>
    <w:p w14:paraId="6D77D262" w14:textId="77777777" w:rsidR="00171D02" w:rsidRPr="007F7984" w:rsidRDefault="00171D02" w:rsidP="00171D02">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8CEE606" w14:textId="77777777" w:rsidR="00171D02" w:rsidRPr="007F7984" w:rsidRDefault="00171D02" w:rsidP="00171D02">
      <w:pPr>
        <w:tabs>
          <w:tab w:val="left" w:pos="2039"/>
        </w:tabs>
        <w:spacing w:after="0" w:line="240" w:lineRule="auto"/>
        <w:ind w:firstLine="709"/>
        <w:rPr>
          <w:rFonts w:ascii="Tahoma" w:eastAsia="Times New Roman" w:hAnsi="Tahoma" w:cs="Tahoma"/>
          <w:lang w:eastAsia="ru-RU"/>
        </w:rPr>
      </w:pPr>
      <w:r w:rsidRPr="007F7984">
        <w:rPr>
          <w:rFonts w:ascii="Tahoma" w:eastAsia="Times New Roman" w:hAnsi="Tahoma" w:cs="Tahoma"/>
          <w:lang w:eastAsia="ru-RU"/>
        </w:rPr>
        <w:t>«___»______________ 20___ г. _________________ (________________)</w:t>
      </w:r>
    </w:p>
    <w:p w14:paraId="245B47BA" w14:textId="77777777" w:rsidR="00171D02" w:rsidRPr="007135FD" w:rsidRDefault="00171D02" w:rsidP="00171D02">
      <w:pPr>
        <w:rPr>
          <w:rFonts w:ascii="Tahoma" w:hAnsi="Tahoma" w:cs="Tahoma"/>
        </w:rPr>
      </w:pPr>
      <w:r w:rsidRPr="007F7984">
        <w:rPr>
          <w:rFonts w:ascii="Tahoma" w:eastAsia="Times New Roman" w:hAnsi="Tahoma" w:cs="Tahoma"/>
          <w:lang w:eastAsia="ru-RU"/>
        </w:rPr>
        <w:t xml:space="preserve">М.П.                                          (подпись)                     </w:t>
      </w:r>
    </w:p>
    <w:p w14:paraId="390A53AE" w14:textId="3CCFD624" w:rsidR="008E17B2" w:rsidRPr="007135FD" w:rsidRDefault="00857667" w:rsidP="008E17B2">
      <w:pPr>
        <w:rPr>
          <w:rFonts w:ascii="Tahoma" w:hAnsi="Tahoma" w:cs="Tahoma"/>
        </w:rPr>
      </w:pPr>
      <w:r w:rsidRPr="007F7984">
        <w:rPr>
          <w:rFonts w:ascii="Tahoma" w:eastAsia="Times New Roman" w:hAnsi="Tahoma" w:cs="Tahoma"/>
          <w:lang w:eastAsia="ru-RU"/>
        </w:rPr>
        <w:t xml:space="preserve">                 </w:t>
      </w:r>
    </w:p>
    <w:p w14:paraId="5C3919F8" w14:textId="77777777" w:rsidR="008E17B2" w:rsidRPr="00953843" w:rsidRDefault="008E17B2" w:rsidP="008E17B2">
      <w:pPr>
        <w:pStyle w:val="41"/>
        <w:jc w:val="right"/>
        <w:rPr>
          <w:rFonts w:ascii="Tahoma" w:hAnsi="Tahoma" w:cs="Tahoma"/>
          <w:i w:val="0"/>
          <w:color w:val="auto"/>
        </w:rPr>
      </w:pPr>
      <w:r w:rsidRPr="00953843">
        <w:rPr>
          <w:rFonts w:ascii="Tahoma" w:hAnsi="Tahoma" w:cs="Tahoma"/>
          <w:i w:val="0"/>
          <w:color w:val="auto"/>
        </w:rPr>
        <w:t xml:space="preserve">Приложение №1 </w:t>
      </w:r>
    </w:p>
    <w:p w14:paraId="15A61E2E" w14:textId="77777777" w:rsidR="008E17B2" w:rsidRPr="0076089B" w:rsidRDefault="008E17B2" w:rsidP="008E17B2">
      <w:pPr>
        <w:pStyle w:val="41"/>
        <w:jc w:val="right"/>
        <w:rPr>
          <w:rFonts w:ascii="Tahoma" w:hAnsi="Tahoma" w:cs="Tahoma"/>
          <w:i w:val="0"/>
          <w:color w:val="auto"/>
        </w:rPr>
      </w:pPr>
      <w:r w:rsidRPr="002F6498">
        <w:rPr>
          <w:rFonts w:ascii="Tahoma" w:hAnsi="Tahoma" w:cs="Tahoma"/>
          <w:i w:val="0"/>
          <w:color w:val="auto"/>
        </w:rPr>
        <w:t>к Закупочной документации</w:t>
      </w:r>
    </w:p>
    <w:p w14:paraId="20E09172" w14:textId="77777777" w:rsidR="008E17B2" w:rsidRPr="00953843" w:rsidRDefault="008E17B2" w:rsidP="008E17B2">
      <w:pPr>
        <w:jc w:val="center"/>
        <w:rPr>
          <w:rFonts w:ascii="Tahoma" w:hAnsi="Tahoma" w:cs="Tahoma"/>
          <w:b/>
        </w:rPr>
      </w:pPr>
      <w:r w:rsidRPr="00953843">
        <w:rPr>
          <w:rFonts w:ascii="Tahoma" w:hAnsi="Tahoma" w:cs="Tahoma"/>
          <w:b/>
        </w:rPr>
        <w:t>Техническое задание</w:t>
      </w:r>
    </w:p>
    <w:p w14:paraId="623887DF" w14:textId="77777777" w:rsidR="008E17B2" w:rsidRPr="00953843" w:rsidRDefault="008E17B2" w:rsidP="008E17B2">
      <w:r w:rsidRPr="00953843">
        <w:rPr>
          <w:rFonts w:ascii="Tahoma" w:hAnsi="Tahoma" w:cs="Tahoma"/>
        </w:rPr>
        <w:t xml:space="preserve">Техническое задание </w:t>
      </w:r>
      <w:r w:rsidRPr="00953843">
        <w:rPr>
          <w:rFonts w:ascii="Tahoma" w:hAnsi="Tahoma" w:cs="Tahoma"/>
          <w:bCs/>
        </w:rPr>
        <w:t>представлено отдельным файлом к настоящей Закупочной документации и является ее неотъемлемой частью</w:t>
      </w:r>
      <w:r w:rsidRPr="00970F1A">
        <w:rPr>
          <w:rFonts w:ascii="Tahoma" w:hAnsi="Tahoma" w:cs="Tahoma"/>
          <w:bCs/>
        </w:rPr>
        <w:t>.</w:t>
      </w:r>
    </w:p>
    <w:p w14:paraId="2DC15E77" w14:textId="77777777" w:rsidR="008E17B2" w:rsidRPr="002F6498" w:rsidRDefault="008E17B2" w:rsidP="008E17B2">
      <w:pPr>
        <w:rPr>
          <w:rFonts w:ascii="Tahoma" w:hAnsi="Tahoma" w:cs="Tahoma"/>
        </w:rPr>
      </w:pPr>
    </w:p>
    <w:p w14:paraId="6E51B6A5" w14:textId="77777777" w:rsidR="008E17B2" w:rsidRPr="00953843" w:rsidRDefault="008E17B2" w:rsidP="008E17B2">
      <w:pPr>
        <w:rPr>
          <w:rFonts w:ascii="Tahoma" w:hAnsi="Tahoma" w:cs="Tahoma"/>
        </w:rPr>
      </w:pPr>
    </w:p>
    <w:p w14:paraId="4FD8D9B7" w14:textId="77777777" w:rsidR="008E17B2" w:rsidRPr="00953843" w:rsidRDefault="008E17B2" w:rsidP="008E17B2">
      <w:pPr>
        <w:tabs>
          <w:tab w:val="left" w:pos="3840"/>
        </w:tabs>
        <w:rPr>
          <w:rFonts w:ascii="Tahoma" w:hAnsi="Tahoma" w:cs="Tahoma"/>
        </w:rPr>
      </w:pPr>
      <w:r w:rsidRPr="00953843">
        <w:rPr>
          <w:rFonts w:ascii="Tahoma" w:hAnsi="Tahoma" w:cs="Tahoma"/>
        </w:rPr>
        <w:tab/>
      </w:r>
      <w:r w:rsidRPr="00953843">
        <w:rPr>
          <w:rFonts w:ascii="Tahoma" w:hAnsi="Tahoma" w:cs="Tahoma"/>
        </w:rPr>
        <w:tab/>
      </w:r>
    </w:p>
    <w:p w14:paraId="4D253266" w14:textId="77777777" w:rsidR="008E17B2" w:rsidRPr="00953843" w:rsidRDefault="008E17B2" w:rsidP="008E17B2">
      <w:pPr>
        <w:rPr>
          <w:rFonts w:ascii="Tahoma" w:hAnsi="Tahoma" w:cs="Tahoma"/>
        </w:rPr>
      </w:pPr>
    </w:p>
    <w:p w14:paraId="270B42A1" w14:textId="77777777" w:rsidR="008E17B2" w:rsidRPr="00953843" w:rsidRDefault="008E17B2" w:rsidP="008E17B2">
      <w:pPr>
        <w:pStyle w:val="13"/>
        <w:spacing w:before="0" w:line="240" w:lineRule="auto"/>
        <w:jc w:val="right"/>
        <w:rPr>
          <w:rFonts w:ascii="Tahoma" w:eastAsia="Times New Roman" w:hAnsi="Tahoma" w:cs="Tahoma"/>
          <w:bCs/>
          <w:color w:val="000000" w:themeColor="text1"/>
          <w:sz w:val="22"/>
          <w:szCs w:val="22"/>
          <w:lang w:eastAsia="ru-RU"/>
        </w:rPr>
      </w:pPr>
      <w:bookmarkStart w:id="92" w:name="_Toc198906433"/>
      <w:r w:rsidRPr="00953843">
        <w:rPr>
          <w:rFonts w:ascii="Tahoma" w:eastAsia="Times New Roman" w:hAnsi="Tahoma" w:cs="Tahoma"/>
          <w:bCs/>
          <w:color w:val="000000" w:themeColor="text1"/>
          <w:sz w:val="22"/>
          <w:szCs w:val="22"/>
          <w:lang w:eastAsia="ru-RU"/>
        </w:rPr>
        <w:t>Приложение № 2</w:t>
      </w:r>
      <w:bookmarkEnd w:id="92"/>
    </w:p>
    <w:p w14:paraId="7607F094" w14:textId="77777777" w:rsidR="008E17B2" w:rsidRPr="00953843" w:rsidRDefault="008E17B2" w:rsidP="008E17B2">
      <w:pPr>
        <w:pStyle w:val="13"/>
        <w:spacing w:before="0" w:line="240" w:lineRule="auto"/>
        <w:jc w:val="right"/>
        <w:rPr>
          <w:rFonts w:ascii="Tahoma" w:eastAsia="Times New Roman" w:hAnsi="Tahoma" w:cs="Tahoma"/>
          <w:b/>
          <w:bCs/>
          <w:color w:val="000000" w:themeColor="text1"/>
          <w:sz w:val="22"/>
          <w:szCs w:val="22"/>
          <w:lang w:eastAsia="ru-RU"/>
        </w:rPr>
      </w:pPr>
      <w:r w:rsidRPr="00953843">
        <w:rPr>
          <w:rFonts w:ascii="Tahoma" w:eastAsia="Times New Roman" w:hAnsi="Tahoma" w:cs="Tahoma"/>
          <w:bCs/>
          <w:color w:val="000000" w:themeColor="text1"/>
          <w:sz w:val="22"/>
          <w:szCs w:val="22"/>
          <w:lang w:eastAsia="ru-RU"/>
        </w:rPr>
        <w:t xml:space="preserve"> </w:t>
      </w:r>
      <w:bookmarkStart w:id="93" w:name="_Toc198906434"/>
      <w:r w:rsidRPr="00953843">
        <w:rPr>
          <w:rFonts w:ascii="Tahoma" w:eastAsia="Times New Roman" w:hAnsi="Tahoma" w:cs="Tahoma"/>
          <w:bCs/>
          <w:color w:val="000000" w:themeColor="text1"/>
          <w:sz w:val="22"/>
          <w:szCs w:val="22"/>
          <w:lang w:eastAsia="ru-RU"/>
        </w:rPr>
        <w:t>к Закупочной документации</w:t>
      </w:r>
      <w:bookmarkEnd w:id="93"/>
    </w:p>
    <w:p w14:paraId="29A552A8" w14:textId="77777777" w:rsidR="008E17B2" w:rsidRPr="00953843" w:rsidRDefault="008E17B2" w:rsidP="008E17B2">
      <w:pPr>
        <w:jc w:val="center"/>
        <w:rPr>
          <w:lang w:eastAsia="ru-RU"/>
        </w:rPr>
      </w:pPr>
      <w:r w:rsidRPr="00953843">
        <w:rPr>
          <w:rFonts w:ascii="Tahoma" w:eastAsia="Times New Roman" w:hAnsi="Tahoma" w:cs="Tahoma"/>
          <w:b/>
          <w:bCs/>
          <w:color w:val="000000" w:themeColor="text1"/>
          <w:lang w:eastAsia="ru-RU"/>
        </w:rPr>
        <w:t>Проект договора</w:t>
      </w:r>
    </w:p>
    <w:p w14:paraId="4660B84B" w14:textId="77777777" w:rsidR="008E17B2" w:rsidRPr="00970F1A" w:rsidRDefault="008E17B2" w:rsidP="008E17B2">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78AF71B" w14:textId="77777777" w:rsidR="008E17B2" w:rsidRDefault="008E17B2" w:rsidP="008E17B2">
      <w:pPr>
        <w:rPr>
          <w:lang w:eastAsia="ru-RU"/>
        </w:rPr>
      </w:pPr>
    </w:p>
    <w:p w14:paraId="793682D3" w14:textId="77777777" w:rsidR="008E17B2" w:rsidRDefault="008E17B2" w:rsidP="008E17B2">
      <w:pPr>
        <w:rPr>
          <w:lang w:eastAsia="ru-RU"/>
        </w:rPr>
      </w:pPr>
    </w:p>
    <w:p w14:paraId="522851B2" w14:textId="77777777" w:rsidR="00D80F51" w:rsidRPr="005551A2" w:rsidRDefault="00D80F51" w:rsidP="00970F1A">
      <w:pPr>
        <w:spacing w:after="0" w:line="240" w:lineRule="auto"/>
        <w:rPr>
          <w:rFonts w:ascii="Tahoma" w:eastAsia="Times New Roman" w:hAnsi="Tahoma" w:cs="Tahoma"/>
          <w:lang w:eastAsia="ru-RU"/>
        </w:rPr>
      </w:pPr>
    </w:p>
    <w:sectPr w:rsidR="00D80F51" w:rsidRPr="005551A2" w:rsidSect="001C065B">
      <w:footerReference w:type="even" r:id="rId52"/>
      <w:footerReference w:type="default" r:id="rId53"/>
      <w:pgSz w:w="11906" w:h="16838"/>
      <w:pgMar w:top="851" w:right="851" w:bottom="709" w:left="1418" w:header="510" w:footer="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15EF012" w16cex:dateUtc="2026-02-24T02:53:00Z"/>
  <w16cex:commentExtensible w16cex:durableId="753E2585" w16cex:dateUtc="2026-02-12T06:45:00Z"/>
  <w16cex:commentExtensible w16cex:durableId="67AF8DA8" w16cex:dateUtc="2026-02-12T06:47:00Z"/>
  <w16cex:commentExtensible w16cex:durableId="5311E738" w16cex:dateUtc="2026-02-24T02:54:00Z"/>
  <w16cex:commentExtensible w16cex:durableId="49A8AFA5" w16cex:dateUtc="2026-02-12T09:07:00Z"/>
  <w16cex:commentExtensible w16cex:durableId="54485043" w16cex:dateUtc="2026-02-12T08: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BFBEE20" w16cid:durableId="115EF012"/>
  <w16cid:commentId w16cid:paraId="0245CD7E" w16cid:durableId="688992AD"/>
  <w16cid:commentId w16cid:paraId="736DE1D3" w16cid:durableId="141AC596"/>
  <w16cid:commentId w16cid:paraId="427001E3" w16cid:durableId="753E2585"/>
  <w16cid:commentId w16cid:paraId="45C59279" w16cid:durableId="728810F2"/>
  <w16cid:commentId w16cid:paraId="55552396" w16cid:durableId="67AF8DA8"/>
  <w16cid:commentId w16cid:paraId="7B5B47EE" w16cid:durableId="5311E738"/>
  <w16cid:commentId w16cid:paraId="7FFCB8EF" w16cid:durableId="39CEB327"/>
  <w16cid:commentId w16cid:paraId="2BF30474" w16cid:durableId="29C1661F"/>
  <w16cid:commentId w16cid:paraId="038044B3" w16cid:durableId="74891E01"/>
  <w16cid:commentId w16cid:paraId="751D81C8" w16cid:durableId="49A8AFA5"/>
  <w16cid:commentId w16cid:paraId="3C0E7340" w16cid:durableId="491657EA"/>
  <w16cid:commentId w16cid:paraId="55C4E5BA" w16cid:durableId="0B8D990A"/>
  <w16cid:commentId w16cid:paraId="2D9D0714" w16cid:durableId="544850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E6828" w14:textId="77777777" w:rsidR="00E20C69" w:rsidRDefault="00E20C69" w:rsidP="00036AEF">
      <w:pPr>
        <w:spacing w:after="0" w:line="240" w:lineRule="auto"/>
      </w:pPr>
      <w:r>
        <w:separator/>
      </w:r>
    </w:p>
  </w:endnote>
  <w:endnote w:type="continuationSeparator" w:id="0">
    <w:p w14:paraId="3BF88A61" w14:textId="77777777" w:rsidR="00E20C69" w:rsidRDefault="00E20C69"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376718"/>
      <w:docPartObj>
        <w:docPartGallery w:val="Page Numbers (Bottom of Page)"/>
        <w:docPartUnique/>
      </w:docPartObj>
    </w:sdtPr>
    <w:sdtContent>
      <w:p w14:paraId="41390657" w14:textId="486F9FA4" w:rsidR="00E20C69" w:rsidRDefault="00E20C69">
        <w:pPr>
          <w:pStyle w:val="af1"/>
          <w:jc w:val="right"/>
        </w:pPr>
        <w:r>
          <w:fldChar w:fldCharType="begin"/>
        </w:r>
        <w:r>
          <w:instrText>PAGE   \* MERGEFORMAT</w:instrText>
        </w:r>
        <w:r>
          <w:fldChar w:fldCharType="separate"/>
        </w:r>
        <w:r w:rsidR="00393429">
          <w:rPr>
            <w:noProof/>
          </w:rPr>
          <w:t>21</w:t>
        </w:r>
        <w:r>
          <w:fldChar w:fldCharType="end"/>
        </w:r>
      </w:p>
    </w:sdtContent>
  </w:sdt>
  <w:p w14:paraId="6D292A68" w14:textId="77777777" w:rsidR="00E20C69" w:rsidRDefault="00E20C69">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E20C69" w:rsidRDefault="00E20C69">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E20C69" w:rsidRDefault="00E20C69">
    <w:pPr>
      <w:pStyle w:val="af1"/>
      <w:ind w:right="360"/>
    </w:pPr>
  </w:p>
  <w:p w14:paraId="00A06CF2" w14:textId="77777777" w:rsidR="00E20C69" w:rsidRDefault="00E20C69"/>
  <w:p w14:paraId="5646A671" w14:textId="77777777" w:rsidR="00E20C69" w:rsidRDefault="00E20C6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Content>
      <w:p w14:paraId="6FA16A41" w14:textId="6609CA37" w:rsidR="00E20C69" w:rsidRDefault="00E20C69">
        <w:pPr>
          <w:pStyle w:val="af1"/>
          <w:jc w:val="right"/>
        </w:pPr>
        <w:r>
          <w:fldChar w:fldCharType="begin"/>
        </w:r>
        <w:r>
          <w:instrText>PAGE   \* MERGEFORMAT</w:instrText>
        </w:r>
        <w:r>
          <w:fldChar w:fldCharType="separate"/>
        </w:r>
        <w:r w:rsidR="00393429">
          <w:rPr>
            <w:noProof/>
          </w:rPr>
          <w:t>55</w:t>
        </w:r>
        <w:r>
          <w:fldChar w:fldCharType="end"/>
        </w:r>
      </w:p>
    </w:sdtContent>
  </w:sdt>
  <w:p w14:paraId="3DE823E9" w14:textId="77777777" w:rsidR="00E20C69" w:rsidRDefault="00E20C69">
    <w:pPr>
      <w:pStyle w:val="af1"/>
    </w:pPr>
  </w:p>
  <w:p w14:paraId="6087D355" w14:textId="77777777" w:rsidR="00E20C69" w:rsidRDefault="00E20C69"/>
  <w:p w14:paraId="3A574DF1" w14:textId="77777777" w:rsidR="00E20C69" w:rsidRDefault="00E20C6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DAF43" w14:textId="77777777" w:rsidR="00E20C69" w:rsidRDefault="00E20C69" w:rsidP="00036AEF">
      <w:pPr>
        <w:spacing w:after="0" w:line="240" w:lineRule="auto"/>
      </w:pPr>
      <w:r>
        <w:separator/>
      </w:r>
    </w:p>
  </w:footnote>
  <w:footnote w:type="continuationSeparator" w:id="0">
    <w:p w14:paraId="329F34EF" w14:textId="77777777" w:rsidR="00E20C69" w:rsidRDefault="00E20C69" w:rsidP="00036AEF">
      <w:pPr>
        <w:spacing w:after="0" w:line="240" w:lineRule="auto"/>
      </w:pPr>
      <w:r>
        <w:continuationSeparator/>
      </w:r>
    </w:p>
  </w:footnote>
  <w:footnote w:id="1">
    <w:p w14:paraId="0D419532" w14:textId="77777777" w:rsidR="00E20C69" w:rsidRPr="00412F0E" w:rsidRDefault="00E20C69" w:rsidP="00000D3F">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3FF38D9F" w14:textId="77777777" w:rsidR="00E20C69" w:rsidRPr="00D92B68" w:rsidRDefault="00E20C69" w:rsidP="00B933AD">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3">
    <w:p w14:paraId="7D8CF07D" w14:textId="77777777" w:rsidR="00E20C69" w:rsidRDefault="00E20C69" w:rsidP="00B933AD">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4">
    <w:p w14:paraId="40BDA3FF" w14:textId="77777777" w:rsidR="00E20C69" w:rsidRPr="00365092" w:rsidRDefault="00E20C69" w:rsidP="003A3B1F">
      <w:pPr>
        <w:pStyle w:val="af6"/>
        <w:rPr>
          <w:rFonts w:ascii="Tahoma" w:eastAsia="Times New Roman" w:hAnsi="Tahoma" w:cs="Tahoma"/>
          <w:sz w:val="16"/>
          <w:szCs w:val="16"/>
          <w:lang w:eastAsia="ar-SA"/>
        </w:rPr>
      </w:pPr>
      <w:r w:rsidRPr="00421969">
        <w:rPr>
          <w:rStyle w:val="af8"/>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5">
    <w:p w14:paraId="46493A23" w14:textId="77777777" w:rsidR="00E20C69" w:rsidRPr="00044805" w:rsidRDefault="00E20C69" w:rsidP="003A3B1F">
      <w:pPr>
        <w:pStyle w:val="af6"/>
        <w:rPr>
          <w:rFonts w:ascii="Tahoma" w:eastAsia="Times New Roman" w:hAnsi="Tahoma" w:cs="Tahoma"/>
          <w:sz w:val="16"/>
          <w:szCs w:val="16"/>
          <w:lang w:eastAsia="ar-SA"/>
        </w:rPr>
      </w:pPr>
      <w:r w:rsidRPr="00044805">
        <w:rPr>
          <w:rStyle w:val="af8"/>
          <w:rFonts w:ascii="Tahoma" w:eastAsia="Times New Roman" w:hAnsi="Tahoma" w:cs="Tahoma"/>
          <w:sz w:val="16"/>
          <w:szCs w:val="16"/>
          <w:lang w:eastAsia="ar-SA"/>
        </w:rPr>
        <w:footnoteRef/>
      </w:r>
      <w:r w:rsidRPr="00044805">
        <w:rPr>
          <w:rFonts w:ascii="Tahoma" w:hAnsi="Tahoma" w:cs="Tahoma"/>
          <w:sz w:val="16"/>
          <w:szCs w:val="16"/>
        </w:rPr>
        <w:t xml:space="preserve"> </w:t>
      </w:r>
      <w:r w:rsidRPr="00044805">
        <w:rPr>
          <w:rFonts w:ascii="Tahoma" w:eastAsia="Times New Roman" w:hAnsi="Tahoma" w:cs="Tahoma"/>
          <w:sz w:val="16"/>
          <w:szCs w:val="16"/>
          <w:lang w:eastAsia="ar-SA"/>
        </w:rPr>
        <w:t>Исключить, если заказчиком является РОКС НН, работающая по 223-</w:t>
      </w:r>
      <w:r>
        <w:rPr>
          <w:rFonts w:ascii="Tahoma" w:eastAsia="Times New Roman" w:hAnsi="Tahoma" w:cs="Tahoma"/>
          <w:sz w:val="16"/>
          <w:szCs w:val="16"/>
          <w:lang w:eastAsia="ar-SA"/>
        </w:rPr>
        <w:t>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5106144"/>
    <w:multiLevelType w:val="hybridMultilevel"/>
    <w:tmpl w:val="E72E5A4C"/>
    <w:lvl w:ilvl="0" w:tplc="E42057A6">
      <w:numFmt w:val="bullet"/>
      <w:suff w:val="space"/>
      <w:lvlText w:val="-"/>
      <w:lvlJc w:val="left"/>
      <w:pPr>
        <w:ind w:left="0" w:firstLine="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6C6FC5"/>
    <w:multiLevelType w:val="hybridMultilevel"/>
    <w:tmpl w:val="67269EA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1" w15:restartNumberingAfterBreak="0">
    <w:nsid w:val="101B0038"/>
    <w:multiLevelType w:val="hybridMultilevel"/>
    <w:tmpl w:val="599AE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07A3CD8"/>
    <w:multiLevelType w:val="hybridMultilevel"/>
    <w:tmpl w:val="D78464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DA27991"/>
    <w:multiLevelType w:val="hybridMultilevel"/>
    <w:tmpl w:val="27542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ED51757"/>
    <w:multiLevelType w:val="hybridMultilevel"/>
    <w:tmpl w:val="4D1228F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300225"/>
    <w:multiLevelType w:val="hybridMultilevel"/>
    <w:tmpl w:val="3B7A07BE"/>
    <w:lvl w:ilvl="0" w:tplc="57E2ED40">
      <w:numFmt w:val="bullet"/>
      <w:suff w:val="space"/>
      <w:lvlText w:val="-"/>
      <w:lvlJc w:val="left"/>
      <w:pPr>
        <w:ind w:left="0" w:firstLine="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268245E"/>
    <w:multiLevelType w:val="hybridMultilevel"/>
    <w:tmpl w:val="4BAED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1"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9" w15:restartNumberingAfterBreak="0">
    <w:nsid w:val="3B9915D9"/>
    <w:multiLevelType w:val="hybridMultilevel"/>
    <w:tmpl w:val="D27C9958"/>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3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43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59A571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4DBA1A5F"/>
    <w:multiLevelType w:val="hybridMultilevel"/>
    <w:tmpl w:val="4806997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7"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9D71D7"/>
    <w:multiLevelType w:val="hybridMultilevel"/>
    <w:tmpl w:val="64F4702E"/>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9"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40"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2" w15:restartNumberingAfterBreak="0">
    <w:nsid w:val="67EC1658"/>
    <w:multiLevelType w:val="hybridMultilevel"/>
    <w:tmpl w:val="5CB2AE1E"/>
    <w:lvl w:ilvl="0" w:tplc="6FEE5BC8">
      <w:numFmt w:val="bullet"/>
      <w:suff w:val="space"/>
      <w:lvlText w:val="-"/>
      <w:lvlJc w:val="left"/>
      <w:pPr>
        <w:ind w:left="0" w:firstLine="360"/>
      </w:pPr>
      <w:rPr>
        <w:rFonts w:ascii="Times New Roman" w:eastAsia="Times New Roman" w:hAnsi="Times New Roman" w:cs="Times New Roman" w:hint="default"/>
        <w:b w:val="0"/>
        <w:bCs w:val="0"/>
        <w:i w:val="0"/>
        <w:iCs w:val="0"/>
        <w:w w:val="100"/>
        <w:sz w:val="22"/>
        <w:szCs w:val="22"/>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BF14A4B"/>
    <w:multiLevelType w:val="hybridMultilevel"/>
    <w:tmpl w:val="D5AA75A0"/>
    <w:lvl w:ilvl="0" w:tplc="EFA41958">
      <w:start w:val="1"/>
      <w:numFmt w:val="bullet"/>
      <w:lvlText w:val=""/>
      <w:lvlJc w:val="left"/>
      <w:pPr>
        <w:ind w:left="943" w:hanging="360"/>
      </w:pPr>
      <w:rPr>
        <w:rFonts w:ascii="Symbol" w:hAnsi="Symbol" w:hint="default"/>
      </w:rPr>
    </w:lvl>
    <w:lvl w:ilvl="1" w:tplc="04190003" w:tentative="1">
      <w:start w:val="1"/>
      <w:numFmt w:val="bullet"/>
      <w:lvlText w:val="o"/>
      <w:lvlJc w:val="left"/>
      <w:pPr>
        <w:ind w:left="1663" w:hanging="360"/>
      </w:pPr>
      <w:rPr>
        <w:rFonts w:ascii="Courier New" w:hAnsi="Courier New" w:cs="Courier New" w:hint="default"/>
      </w:rPr>
    </w:lvl>
    <w:lvl w:ilvl="2" w:tplc="04190005" w:tentative="1">
      <w:start w:val="1"/>
      <w:numFmt w:val="bullet"/>
      <w:lvlText w:val=""/>
      <w:lvlJc w:val="left"/>
      <w:pPr>
        <w:ind w:left="2383" w:hanging="360"/>
      </w:pPr>
      <w:rPr>
        <w:rFonts w:ascii="Wingdings" w:hAnsi="Wingdings" w:hint="default"/>
      </w:rPr>
    </w:lvl>
    <w:lvl w:ilvl="3" w:tplc="04190001" w:tentative="1">
      <w:start w:val="1"/>
      <w:numFmt w:val="bullet"/>
      <w:lvlText w:val=""/>
      <w:lvlJc w:val="left"/>
      <w:pPr>
        <w:ind w:left="3103" w:hanging="360"/>
      </w:pPr>
      <w:rPr>
        <w:rFonts w:ascii="Symbol" w:hAnsi="Symbol" w:hint="default"/>
      </w:rPr>
    </w:lvl>
    <w:lvl w:ilvl="4" w:tplc="04190003" w:tentative="1">
      <w:start w:val="1"/>
      <w:numFmt w:val="bullet"/>
      <w:lvlText w:val="o"/>
      <w:lvlJc w:val="left"/>
      <w:pPr>
        <w:ind w:left="3823" w:hanging="360"/>
      </w:pPr>
      <w:rPr>
        <w:rFonts w:ascii="Courier New" w:hAnsi="Courier New" w:cs="Courier New" w:hint="default"/>
      </w:rPr>
    </w:lvl>
    <w:lvl w:ilvl="5" w:tplc="04190005" w:tentative="1">
      <w:start w:val="1"/>
      <w:numFmt w:val="bullet"/>
      <w:lvlText w:val=""/>
      <w:lvlJc w:val="left"/>
      <w:pPr>
        <w:ind w:left="4543" w:hanging="360"/>
      </w:pPr>
      <w:rPr>
        <w:rFonts w:ascii="Wingdings" w:hAnsi="Wingdings" w:hint="default"/>
      </w:rPr>
    </w:lvl>
    <w:lvl w:ilvl="6" w:tplc="04190001" w:tentative="1">
      <w:start w:val="1"/>
      <w:numFmt w:val="bullet"/>
      <w:lvlText w:val=""/>
      <w:lvlJc w:val="left"/>
      <w:pPr>
        <w:ind w:left="5263" w:hanging="360"/>
      </w:pPr>
      <w:rPr>
        <w:rFonts w:ascii="Symbol" w:hAnsi="Symbol" w:hint="default"/>
      </w:rPr>
    </w:lvl>
    <w:lvl w:ilvl="7" w:tplc="04190003" w:tentative="1">
      <w:start w:val="1"/>
      <w:numFmt w:val="bullet"/>
      <w:lvlText w:val="o"/>
      <w:lvlJc w:val="left"/>
      <w:pPr>
        <w:ind w:left="5983" w:hanging="360"/>
      </w:pPr>
      <w:rPr>
        <w:rFonts w:ascii="Courier New" w:hAnsi="Courier New" w:cs="Courier New" w:hint="default"/>
      </w:rPr>
    </w:lvl>
    <w:lvl w:ilvl="8" w:tplc="04190005" w:tentative="1">
      <w:start w:val="1"/>
      <w:numFmt w:val="bullet"/>
      <w:lvlText w:val=""/>
      <w:lvlJc w:val="left"/>
      <w:pPr>
        <w:ind w:left="6703" w:hanging="360"/>
      </w:pPr>
      <w:rPr>
        <w:rFonts w:ascii="Wingdings" w:hAnsi="Wingdings" w:hint="default"/>
      </w:rPr>
    </w:lvl>
  </w:abstractNum>
  <w:abstractNum w:abstractNumId="4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6"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1"/>
  </w:num>
  <w:num w:numId="2">
    <w:abstractNumId w:val="8"/>
  </w:num>
  <w:num w:numId="3">
    <w:abstractNumId w:val="36"/>
  </w:num>
  <w:num w:numId="4">
    <w:abstractNumId w:val="37"/>
  </w:num>
  <w:num w:numId="5">
    <w:abstractNumId w:val="47"/>
  </w:num>
  <w:num w:numId="6">
    <w:abstractNumId w:val="14"/>
  </w:num>
  <w:num w:numId="7">
    <w:abstractNumId w:val="22"/>
  </w:num>
  <w:num w:numId="8">
    <w:abstractNumId w:val="3"/>
  </w:num>
  <w:num w:numId="9">
    <w:abstractNumId w:val="26"/>
  </w:num>
  <w:num w:numId="10">
    <w:abstractNumId w:val="34"/>
  </w:num>
  <w:num w:numId="11">
    <w:abstractNumId w:val="9"/>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39"/>
  </w:num>
  <w:num w:numId="15">
    <w:abstractNumId w:val="2"/>
  </w:num>
  <w:num w:numId="16">
    <w:abstractNumId w:val="24"/>
  </w:num>
  <w:num w:numId="17">
    <w:abstractNumId w:val="15"/>
  </w:num>
  <w:num w:numId="18">
    <w:abstractNumId w:val="44"/>
  </w:num>
  <w:num w:numId="19">
    <w:abstractNumId w:val="20"/>
  </w:num>
  <w:num w:numId="20">
    <w:abstractNumId w:val="32"/>
  </w:num>
  <w:num w:numId="21">
    <w:abstractNumId w:val="48"/>
  </w:num>
  <w:num w:numId="22">
    <w:abstractNumId w:val="6"/>
  </w:num>
  <w:num w:numId="23">
    <w:abstractNumId w:val="23"/>
  </w:num>
  <w:num w:numId="24">
    <w:abstractNumId w:val="28"/>
  </w:num>
  <w:num w:numId="25">
    <w:abstractNumId w:val="10"/>
  </w:num>
  <w:num w:numId="26">
    <w:abstractNumId w:val="10"/>
    <w:lvlOverride w:ilvl="0">
      <w:startOverride w:val="6"/>
    </w:lvlOverride>
    <w:lvlOverride w:ilvl="1">
      <w:startOverride w:val="10"/>
    </w:lvlOverride>
  </w:num>
  <w:num w:numId="27">
    <w:abstractNumId w:val="30"/>
  </w:num>
  <w:num w:numId="28">
    <w:abstractNumId w:val="35"/>
  </w:num>
  <w:num w:numId="29">
    <w:abstractNumId w:val="46"/>
  </w:num>
  <w:num w:numId="30">
    <w:abstractNumId w:val="45"/>
  </w:num>
  <w:num w:numId="31">
    <w:abstractNumId w:val="40"/>
  </w:num>
  <w:num w:numId="32">
    <w:abstractNumId w:val="13"/>
  </w:num>
  <w:num w:numId="33">
    <w:abstractNumId w:val="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5"/>
  </w:num>
  <w:num w:numId="37">
    <w:abstractNumId w:val="5"/>
  </w:num>
  <w:num w:numId="38">
    <w:abstractNumId w:val="19"/>
  </w:num>
  <w:num w:numId="39">
    <w:abstractNumId w:val="33"/>
  </w:num>
  <w:num w:numId="40">
    <w:abstractNumId w:val="17"/>
  </w:num>
  <w:num w:numId="41">
    <w:abstractNumId w:val="43"/>
  </w:num>
  <w:num w:numId="42">
    <w:abstractNumId w:val="29"/>
  </w:num>
  <w:num w:numId="43">
    <w:abstractNumId w:val="11"/>
  </w:num>
  <w:num w:numId="44">
    <w:abstractNumId w:val="16"/>
  </w:num>
  <w:num w:numId="45">
    <w:abstractNumId w:val="31"/>
  </w:num>
  <w:num w:numId="46">
    <w:abstractNumId w:val="12"/>
  </w:num>
  <w:num w:numId="47">
    <w:abstractNumId w:val="38"/>
  </w:num>
  <w:num w:numId="48">
    <w:abstractNumId w:val="4"/>
  </w:num>
  <w:num w:numId="49">
    <w:abstractNumId w:val="18"/>
  </w:num>
  <w:num w:numId="50">
    <w:abstractNumId w:val="4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3F"/>
    <w:rsid w:val="00000D94"/>
    <w:rsid w:val="00001679"/>
    <w:rsid w:val="00001DF8"/>
    <w:rsid w:val="000020F2"/>
    <w:rsid w:val="00002FF6"/>
    <w:rsid w:val="000044F1"/>
    <w:rsid w:val="00004731"/>
    <w:rsid w:val="0000534D"/>
    <w:rsid w:val="00005FFB"/>
    <w:rsid w:val="0000659E"/>
    <w:rsid w:val="00010051"/>
    <w:rsid w:val="000105D2"/>
    <w:rsid w:val="00010F81"/>
    <w:rsid w:val="000110B9"/>
    <w:rsid w:val="00011889"/>
    <w:rsid w:val="00011F52"/>
    <w:rsid w:val="00013013"/>
    <w:rsid w:val="00014A4B"/>
    <w:rsid w:val="00014DA2"/>
    <w:rsid w:val="00016EF1"/>
    <w:rsid w:val="000218EF"/>
    <w:rsid w:val="00021E87"/>
    <w:rsid w:val="0002237F"/>
    <w:rsid w:val="000226A5"/>
    <w:rsid w:val="00022891"/>
    <w:rsid w:val="000229F9"/>
    <w:rsid w:val="00023797"/>
    <w:rsid w:val="00025CEB"/>
    <w:rsid w:val="00031367"/>
    <w:rsid w:val="00031954"/>
    <w:rsid w:val="00031B16"/>
    <w:rsid w:val="0003281F"/>
    <w:rsid w:val="00032C80"/>
    <w:rsid w:val="00032F33"/>
    <w:rsid w:val="00033690"/>
    <w:rsid w:val="00033D26"/>
    <w:rsid w:val="00033F19"/>
    <w:rsid w:val="0003422A"/>
    <w:rsid w:val="0003446C"/>
    <w:rsid w:val="000347D1"/>
    <w:rsid w:val="00034F68"/>
    <w:rsid w:val="00035C54"/>
    <w:rsid w:val="00036017"/>
    <w:rsid w:val="000363B7"/>
    <w:rsid w:val="00036AEF"/>
    <w:rsid w:val="00036C53"/>
    <w:rsid w:val="0003759E"/>
    <w:rsid w:val="00041237"/>
    <w:rsid w:val="00041FA6"/>
    <w:rsid w:val="00042072"/>
    <w:rsid w:val="00044342"/>
    <w:rsid w:val="00044C2C"/>
    <w:rsid w:val="00044DE7"/>
    <w:rsid w:val="0004633A"/>
    <w:rsid w:val="00046F09"/>
    <w:rsid w:val="00047C3C"/>
    <w:rsid w:val="000519AA"/>
    <w:rsid w:val="0005227E"/>
    <w:rsid w:val="000542AA"/>
    <w:rsid w:val="0005503D"/>
    <w:rsid w:val="00055353"/>
    <w:rsid w:val="000558AB"/>
    <w:rsid w:val="00056EB7"/>
    <w:rsid w:val="000570F6"/>
    <w:rsid w:val="0005714C"/>
    <w:rsid w:val="00061B80"/>
    <w:rsid w:val="000621F2"/>
    <w:rsid w:val="0006229D"/>
    <w:rsid w:val="00062676"/>
    <w:rsid w:val="00063132"/>
    <w:rsid w:val="000645D2"/>
    <w:rsid w:val="000653A5"/>
    <w:rsid w:val="000661EC"/>
    <w:rsid w:val="00066778"/>
    <w:rsid w:val="00066E24"/>
    <w:rsid w:val="00067198"/>
    <w:rsid w:val="00070878"/>
    <w:rsid w:val="00070C51"/>
    <w:rsid w:val="00071077"/>
    <w:rsid w:val="000722A0"/>
    <w:rsid w:val="00074828"/>
    <w:rsid w:val="000754B1"/>
    <w:rsid w:val="00075A57"/>
    <w:rsid w:val="00075D18"/>
    <w:rsid w:val="00076857"/>
    <w:rsid w:val="00076F34"/>
    <w:rsid w:val="0007733F"/>
    <w:rsid w:val="00077453"/>
    <w:rsid w:val="0008305B"/>
    <w:rsid w:val="00085477"/>
    <w:rsid w:val="00087180"/>
    <w:rsid w:val="0008720D"/>
    <w:rsid w:val="00090057"/>
    <w:rsid w:val="000908A1"/>
    <w:rsid w:val="00091A61"/>
    <w:rsid w:val="00092581"/>
    <w:rsid w:val="00094498"/>
    <w:rsid w:val="00095F93"/>
    <w:rsid w:val="000966C9"/>
    <w:rsid w:val="000966DC"/>
    <w:rsid w:val="00097C79"/>
    <w:rsid w:val="000A053B"/>
    <w:rsid w:val="000A2686"/>
    <w:rsid w:val="000A35B8"/>
    <w:rsid w:val="000A55D4"/>
    <w:rsid w:val="000A642C"/>
    <w:rsid w:val="000A7060"/>
    <w:rsid w:val="000B0C8E"/>
    <w:rsid w:val="000B1ABA"/>
    <w:rsid w:val="000B1E5B"/>
    <w:rsid w:val="000B2187"/>
    <w:rsid w:val="000B386F"/>
    <w:rsid w:val="000B3C0B"/>
    <w:rsid w:val="000B4780"/>
    <w:rsid w:val="000C0A8E"/>
    <w:rsid w:val="000C0FD5"/>
    <w:rsid w:val="000C4FEC"/>
    <w:rsid w:val="000C5051"/>
    <w:rsid w:val="000C5834"/>
    <w:rsid w:val="000C5BE2"/>
    <w:rsid w:val="000C63D2"/>
    <w:rsid w:val="000C6C32"/>
    <w:rsid w:val="000C7172"/>
    <w:rsid w:val="000C7A4A"/>
    <w:rsid w:val="000C7F5A"/>
    <w:rsid w:val="000D0612"/>
    <w:rsid w:val="000D22D2"/>
    <w:rsid w:val="000D34AB"/>
    <w:rsid w:val="000D4C38"/>
    <w:rsid w:val="000D7A6F"/>
    <w:rsid w:val="000E05E2"/>
    <w:rsid w:val="000E0AA4"/>
    <w:rsid w:val="000E3AA5"/>
    <w:rsid w:val="000E5E01"/>
    <w:rsid w:val="000E6958"/>
    <w:rsid w:val="000E6A38"/>
    <w:rsid w:val="000F09D6"/>
    <w:rsid w:val="000F3D9C"/>
    <w:rsid w:val="000F4B05"/>
    <w:rsid w:val="000F4D5D"/>
    <w:rsid w:val="000F6563"/>
    <w:rsid w:val="000F702B"/>
    <w:rsid w:val="000F77A3"/>
    <w:rsid w:val="00101218"/>
    <w:rsid w:val="0010159A"/>
    <w:rsid w:val="00101D00"/>
    <w:rsid w:val="0010282A"/>
    <w:rsid w:val="00102D5E"/>
    <w:rsid w:val="0010363E"/>
    <w:rsid w:val="001036E3"/>
    <w:rsid w:val="00103DF9"/>
    <w:rsid w:val="0010480E"/>
    <w:rsid w:val="001048BE"/>
    <w:rsid w:val="00104DA8"/>
    <w:rsid w:val="001050F9"/>
    <w:rsid w:val="00105C16"/>
    <w:rsid w:val="0010753E"/>
    <w:rsid w:val="001076CB"/>
    <w:rsid w:val="001118BA"/>
    <w:rsid w:val="00112432"/>
    <w:rsid w:val="00112E8C"/>
    <w:rsid w:val="00115622"/>
    <w:rsid w:val="001158E8"/>
    <w:rsid w:val="00116702"/>
    <w:rsid w:val="00120857"/>
    <w:rsid w:val="001215A0"/>
    <w:rsid w:val="00121ADB"/>
    <w:rsid w:val="00121D35"/>
    <w:rsid w:val="00122FD1"/>
    <w:rsid w:val="00124553"/>
    <w:rsid w:val="00131472"/>
    <w:rsid w:val="001314AA"/>
    <w:rsid w:val="001319BB"/>
    <w:rsid w:val="00132551"/>
    <w:rsid w:val="001350D1"/>
    <w:rsid w:val="00136170"/>
    <w:rsid w:val="00136BE5"/>
    <w:rsid w:val="0013787B"/>
    <w:rsid w:val="001378FD"/>
    <w:rsid w:val="00137F04"/>
    <w:rsid w:val="001405D4"/>
    <w:rsid w:val="00140BC4"/>
    <w:rsid w:val="00141504"/>
    <w:rsid w:val="001434BF"/>
    <w:rsid w:val="001447F7"/>
    <w:rsid w:val="00144895"/>
    <w:rsid w:val="00146F64"/>
    <w:rsid w:val="001473CF"/>
    <w:rsid w:val="001478F4"/>
    <w:rsid w:val="00150033"/>
    <w:rsid w:val="00150B55"/>
    <w:rsid w:val="00151E84"/>
    <w:rsid w:val="00151EE5"/>
    <w:rsid w:val="0015239E"/>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1D02"/>
    <w:rsid w:val="00173235"/>
    <w:rsid w:val="00173E7D"/>
    <w:rsid w:val="0017632A"/>
    <w:rsid w:val="0017640A"/>
    <w:rsid w:val="00176D5E"/>
    <w:rsid w:val="00176FD3"/>
    <w:rsid w:val="00176FF0"/>
    <w:rsid w:val="00180628"/>
    <w:rsid w:val="001815B4"/>
    <w:rsid w:val="00183F48"/>
    <w:rsid w:val="001840CC"/>
    <w:rsid w:val="00185382"/>
    <w:rsid w:val="00186216"/>
    <w:rsid w:val="00187F30"/>
    <w:rsid w:val="00190312"/>
    <w:rsid w:val="00190525"/>
    <w:rsid w:val="00191372"/>
    <w:rsid w:val="00191947"/>
    <w:rsid w:val="00192855"/>
    <w:rsid w:val="00194B6F"/>
    <w:rsid w:val="00194D0C"/>
    <w:rsid w:val="001967E3"/>
    <w:rsid w:val="00197462"/>
    <w:rsid w:val="00197850"/>
    <w:rsid w:val="0019799A"/>
    <w:rsid w:val="001A0532"/>
    <w:rsid w:val="001A0B91"/>
    <w:rsid w:val="001A1304"/>
    <w:rsid w:val="001A20D6"/>
    <w:rsid w:val="001A27A3"/>
    <w:rsid w:val="001A3ED4"/>
    <w:rsid w:val="001A3F96"/>
    <w:rsid w:val="001A414C"/>
    <w:rsid w:val="001A6DAA"/>
    <w:rsid w:val="001A7A50"/>
    <w:rsid w:val="001A7BF6"/>
    <w:rsid w:val="001A7C31"/>
    <w:rsid w:val="001B0743"/>
    <w:rsid w:val="001B29C4"/>
    <w:rsid w:val="001B2EE8"/>
    <w:rsid w:val="001B3B20"/>
    <w:rsid w:val="001B3E02"/>
    <w:rsid w:val="001B69CF"/>
    <w:rsid w:val="001C0019"/>
    <w:rsid w:val="001C029C"/>
    <w:rsid w:val="001C065B"/>
    <w:rsid w:val="001C0922"/>
    <w:rsid w:val="001C1582"/>
    <w:rsid w:val="001C32D1"/>
    <w:rsid w:val="001C3640"/>
    <w:rsid w:val="001C3C1D"/>
    <w:rsid w:val="001C50DF"/>
    <w:rsid w:val="001C62F1"/>
    <w:rsid w:val="001C7AEB"/>
    <w:rsid w:val="001D099B"/>
    <w:rsid w:val="001D1CC1"/>
    <w:rsid w:val="001D45DD"/>
    <w:rsid w:val="001D4691"/>
    <w:rsid w:val="001D5FCB"/>
    <w:rsid w:val="001D60D8"/>
    <w:rsid w:val="001D662C"/>
    <w:rsid w:val="001D722C"/>
    <w:rsid w:val="001E0363"/>
    <w:rsid w:val="001E1214"/>
    <w:rsid w:val="001E183B"/>
    <w:rsid w:val="001E462D"/>
    <w:rsid w:val="001E6C13"/>
    <w:rsid w:val="001E7D07"/>
    <w:rsid w:val="001F0774"/>
    <w:rsid w:val="001F0778"/>
    <w:rsid w:val="001F0980"/>
    <w:rsid w:val="001F1964"/>
    <w:rsid w:val="001F1B01"/>
    <w:rsid w:val="001F3EC3"/>
    <w:rsid w:val="001F4885"/>
    <w:rsid w:val="001F5034"/>
    <w:rsid w:val="001F525C"/>
    <w:rsid w:val="001F5EC4"/>
    <w:rsid w:val="001F7443"/>
    <w:rsid w:val="001F7ADA"/>
    <w:rsid w:val="001F7E77"/>
    <w:rsid w:val="00200EEA"/>
    <w:rsid w:val="002010BF"/>
    <w:rsid w:val="002020DC"/>
    <w:rsid w:val="00202469"/>
    <w:rsid w:val="00203959"/>
    <w:rsid w:val="0020579E"/>
    <w:rsid w:val="00205B51"/>
    <w:rsid w:val="002062FA"/>
    <w:rsid w:val="0020713E"/>
    <w:rsid w:val="0020716A"/>
    <w:rsid w:val="002119B3"/>
    <w:rsid w:val="00211F47"/>
    <w:rsid w:val="00211F83"/>
    <w:rsid w:val="00212C27"/>
    <w:rsid w:val="00213BC4"/>
    <w:rsid w:val="00213E23"/>
    <w:rsid w:val="00214658"/>
    <w:rsid w:val="00216091"/>
    <w:rsid w:val="002160AB"/>
    <w:rsid w:val="00220A15"/>
    <w:rsid w:val="002237E4"/>
    <w:rsid w:val="00223899"/>
    <w:rsid w:val="00223B16"/>
    <w:rsid w:val="00230050"/>
    <w:rsid w:val="00231473"/>
    <w:rsid w:val="002317A1"/>
    <w:rsid w:val="002326D0"/>
    <w:rsid w:val="00233AF4"/>
    <w:rsid w:val="00234EA0"/>
    <w:rsid w:val="00236679"/>
    <w:rsid w:val="00240957"/>
    <w:rsid w:val="00240B12"/>
    <w:rsid w:val="002441AF"/>
    <w:rsid w:val="0024424B"/>
    <w:rsid w:val="00245518"/>
    <w:rsid w:val="00250237"/>
    <w:rsid w:val="00250C9D"/>
    <w:rsid w:val="00251392"/>
    <w:rsid w:val="002556EC"/>
    <w:rsid w:val="00256777"/>
    <w:rsid w:val="00256832"/>
    <w:rsid w:val="00256C95"/>
    <w:rsid w:val="0025746C"/>
    <w:rsid w:val="00257EBC"/>
    <w:rsid w:val="00261583"/>
    <w:rsid w:val="0026162C"/>
    <w:rsid w:val="00265418"/>
    <w:rsid w:val="0026574C"/>
    <w:rsid w:val="00266744"/>
    <w:rsid w:val="002670D9"/>
    <w:rsid w:val="00267C9D"/>
    <w:rsid w:val="00270E14"/>
    <w:rsid w:val="002727FE"/>
    <w:rsid w:val="00272C26"/>
    <w:rsid w:val="00272D2F"/>
    <w:rsid w:val="002733EF"/>
    <w:rsid w:val="00273403"/>
    <w:rsid w:val="0027529B"/>
    <w:rsid w:val="00275AE6"/>
    <w:rsid w:val="002760AB"/>
    <w:rsid w:val="002768AA"/>
    <w:rsid w:val="00281197"/>
    <w:rsid w:val="002816C9"/>
    <w:rsid w:val="00284CC7"/>
    <w:rsid w:val="00284D47"/>
    <w:rsid w:val="00285FF1"/>
    <w:rsid w:val="00286535"/>
    <w:rsid w:val="0028664C"/>
    <w:rsid w:val="002873BA"/>
    <w:rsid w:val="00290818"/>
    <w:rsid w:val="002912F7"/>
    <w:rsid w:val="0029463C"/>
    <w:rsid w:val="002949D0"/>
    <w:rsid w:val="002955FF"/>
    <w:rsid w:val="0029571E"/>
    <w:rsid w:val="00295961"/>
    <w:rsid w:val="00296436"/>
    <w:rsid w:val="002979ED"/>
    <w:rsid w:val="00297A4B"/>
    <w:rsid w:val="002A090F"/>
    <w:rsid w:val="002A0A40"/>
    <w:rsid w:val="002A0FE4"/>
    <w:rsid w:val="002A13B3"/>
    <w:rsid w:val="002A21C3"/>
    <w:rsid w:val="002A23D5"/>
    <w:rsid w:val="002A2406"/>
    <w:rsid w:val="002A2BEA"/>
    <w:rsid w:val="002A2D39"/>
    <w:rsid w:val="002A395B"/>
    <w:rsid w:val="002A4483"/>
    <w:rsid w:val="002A4AFA"/>
    <w:rsid w:val="002A53D2"/>
    <w:rsid w:val="002A56BF"/>
    <w:rsid w:val="002A5A13"/>
    <w:rsid w:val="002A70E0"/>
    <w:rsid w:val="002A7DA3"/>
    <w:rsid w:val="002B0468"/>
    <w:rsid w:val="002B0878"/>
    <w:rsid w:val="002B114D"/>
    <w:rsid w:val="002B3418"/>
    <w:rsid w:val="002B3D83"/>
    <w:rsid w:val="002B407E"/>
    <w:rsid w:val="002B525B"/>
    <w:rsid w:val="002B59E8"/>
    <w:rsid w:val="002B66A1"/>
    <w:rsid w:val="002C0827"/>
    <w:rsid w:val="002C196E"/>
    <w:rsid w:val="002C2507"/>
    <w:rsid w:val="002C5065"/>
    <w:rsid w:val="002C5BD9"/>
    <w:rsid w:val="002C62D6"/>
    <w:rsid w:val="002C68EE"/>
    <w:rsid w:val="002C6E0E"/>
    <w:rsid w:val="002C74C3"/>
    <w:rsid w:val="002C77D5"/>
    <w:rsid w:val="002D2299"/>
    <w:rsid w:val="002D3C01"/>
    <w:rsid w:val="002D3C95"/>
    <w:rsid w:val="002D45CE"/>
    <w:rsid w:val="002D7482"/>
    <w:rsid w:val="002E4B67"/>
    <w:rsid w:val="002E4BFF"/>
    <w:rsid w:val="002E4F36"/>
    <w:rsid w:val="002E5F97"/>
    <w:rsid w:val="002E7563"/>
    <w:rsid w:val="002E7A84"/>
    <w:rsid w:val="002F0228"/>
    <w:rsid w:val="002F07A1"/>
    <w:rsid w:val="002F2CAF"/>
    <w:rsid w:val="002F3FD8"/>
    <w:rsid w:val="002F5AD3"/>
    <w:rsid w:val="002F5E73"/>
    <w:rsid w:val="002F6498"/>
    <w:rsid w:val="002F7080"/>
    <w:rsid w:val="00300AF0"/>
    <w:rsid w:val="00300E99"/>
    <w:rsid w:val="0030130E"/>
    <w:rsid w:val="0030138F"/>
    <w:rsid w:val="00301A5C"/>
    <w:rsid w:val="00302747"/>
    <w:rsid w:val="00303F91"/>
    <w:rsid w:val="003049F7"/>
    <w:rsid w:val="00304DD1"/>
    <w:rsid w:val="00306548"/>
    <w:rsid w:val="00310D4E"/>
    <w:rsid w:val="00311411"/>
    <w:rsid w:val="00311567"/>
    <w:rsid w:val="00311CEB"/>
    <w:rsid w:val="00313533"/>
    <w:rsid w:val="00314083"/>
    <w:rsid w:val="003145A6"/>
    <w:rsid w:val="00314A0E"/>
    <w:rsid w:val="00314DBC"/>
    <w:rsid w:val="003152A0"/>
    <w:rsid w:val="00316270"/>
    <w:rsid w:val="00317816"/>
    <w:rsid w:val="003214D2"/>
    <w:rsid w:val="0032186B"/>
    <w:rsid w:val="0032239F"/>
    <w:rsid w:val="003228AF"/>
    <w:rsid w:val="00322ED1"/>
    <w:rsid w:val="0032318B"/>
    <w:rsid w:val="00324B68"/>
    <w:rsid w:val="00324E66"/>
    <w:rsid w:val="00330A29"/>
    <w:rsid w:val="0033202E"/>
    <w:rsid w:val="003330DF"/>
    <w:rsid w:val="00333AF9"/>
    <w:rsid w:val="00334354"/>
    <w:rsid w:val="00334E69"/>
    <w:rsid w:val="003369F4"/>
    <w:rsid w:val="0034141D"/>
    <w:rsid w:val="00342224"/>
    <w:rsid w:val="003422C4"/>
    <w:rsid w:val="0034267B"/>
    <w:rsid w:val="0034309D"/>
    <w:rsid w:val="0034357C"/>
    <w:rsid w:val="00343F5E"/>
    <w:rsid w:val="00344674"/>
    <w:rsid w:val="0034477B"/>
    <w:rsid w:val="00344D61"/>
    <w:rsid w:val="0034563F"/>
    <w:rsid w:val="00347D59"/>
    <w:rsid w:val="003502C2"/>
    <w:rsid w:val="003502EB"/>
    <w:rsid w:val="00351DBF"/>
    <w:rsid w:val="0035448D"/>
    <w:rsid w:val="00354666"/>
    <w:rsid w:val="0035510A"/>
    <w:rsid w:val="003566F1"/>
    <w:rsid w:val="003603F5"/>
    <w:rsid w:val="003604FF"/>
    <w:rsid w:val="00360E19"/>
    <w:rsid w:val="00361017"/>
    <w:rsid w:val="0036126E"/>
    <w:rsid w:val="003614AF"/>
    <w:rsid w:val="003633DD"/>
    <w:rsid w:val="0036438E"/>
    <w:rsid w:val="00365458"/>
    <w:rsid w:val="003654F6"/>
    <w:rsid w:val="003677D6"/>
    <w:rsid w:val="003700E9"/>
    <w:rsid w:val="00370F31"/>
    <w:rsid w:val="00372099"/>
    <w:rsid w:val="003727D4"/>
    <w:rsid w:val="00374D68"/>
    <w:rsid w:val="00375278"/>
    <w:rsid w:val="003769F1"/>
    <w:rsid w:val="003774ED"/>
    <w:rsid w:val="00377548"/>
    <w:rsid w:val="0037780B"/>
    <w:rsid w:val="00377FD1"/>
    <w:rsid w:val="0038064F"/>
    <w:rsid w:val="00380744"/>
    <w:rsid w:val="00382080"/>
    <w:rsid w:val="003834A9"/>
    <w:rsid w:val="003835BA"/>
    <w:rsid w:val="00384491"/>
    <w:rsid w:val="00384684"/>
    <w:rsid w:val="00385C12"/>
    <w:rsid w:val="00387F2F"/>
    <w:rsid w:val="00390A1B"/>
    <w:rsid w:val="00391092"/>
    <w:rsid w:val="003911EB"/>
    <w:rsid w:val="0039164D"/>
    <w:rsid w:val="00393429"/>
    <w:rsid w:val="00394792"/>
    <w:rsid w:val="00394F6F"/>
    <w:rsid w:val="0039677D"/>
    <w:rsid w:val="00396C3A"/>
    <w:rsid w:val="00397247"/>
    <w:rsid w:val="003A0575"/>
    <w:rsid w:val="003A06DA"/>
    <w:rsid w:val="003A078D"/>
    <w:rsid w:val="003A0DA6"/>
    <w:rsid w:val="003A1906"/>
    <w:rsid w:val="003A22CE"/>
    <w:rsid w:val="003A22D4"/>
    <w:rsid w:val="003A3B1F"/>
    <w:rsid w:val="003A3BC1"/>
    <w:rsid w:val="003A4E7F"/>
    <w:rsid w:val="003A5147"/>
    <w:rsid w:val="003A5660"/>
    <w:rsid w:val="003A7969"/>
    <w:rsid w:val="003A7D5F"/>
    <w:rsid w:val="003B10DF"/>
    <w:rsid w:val="003B22A7"/>
    <w:rsid w:val="003B2694"/>
    <w:rsid w:val="003B361D"/>
    <w:rsid w:val="003B4DBE"/>
    <w:rsid w:val="003B50AE"/>
    <w:rsid w:val="003B7289"/>
    <w:rsid w:val="003C0863"/>
    <w:rsid w:val="003C0D57"/>
    <w:rsid w:val="003C0EC0"/>
    <w:rsid w:val="003C1530"/>
    <w:rsid w:val="003C18C0"/>
    <w:rsid w:val="003C1C48"/>
    <w:rsid w:val="003C2764"/>
    <w:rsid w:val="003C2CE2"/>
    <w:rsid w:val="003C3AD5"/>
    <w:rsid w:val="003C436B"/>
    <w:rsid w:val="003C7D31"/>
    <w:rsid w:val="003D0279"/>
    <w:rsid w:val="003D14BB"/>
    <w:rsid w:val="003D28DF"/>
    <w:rsid w:val="003D2B5E"/>
    <w:rsid w:val="003D4336"/>
    <w:rsid w:val="003D538B"/>
    <w:rsid w:val="003D5591"/>
    <w:rsid w:val="003D5C2F"/>
    <w:rsid w:val="003D6C37"/>
    <w:rsid w:val="003D7E6E"/>
    <w:rsid w:val="003E229C"/>
    <w:rsid w:val="003E26A4"/>
    <w:rsid w:val="003E279F"/>
    <w:rsid w:val="003E3342"/>
    <w:rsid w:val="003E4A93"/>
    <w:rsid w:val="003E4CE6"/>
    <w:rsid w:val="003E6D21"/>
    <w:rsid w:val="003F1A85"/>
    <w:rsid w:val="003F1B13"/>
    <w:rsid w:val="003F2506"/>
    <w:rsid w:val="003F29EF"/>
    <w:rsid w:val="003F5407"/>
    <w:rsid w:val="003F58F1"/>
    <w:rsid w:val="003F5C37"/>
    <w:rsid w:val="003F66F7"/>
    <w:rsid w:val="003F6F3B"/>
    <w:rsid w:val="003F74A6"/>
    <w:rsid w:val="00400FE9"/>
    <w:rsid w:val="00401E78"/>
    <w:rsid w:val="00402B92"/>
    <w:rsid w:val="00402F1D"/>
    <w:rsid w:val="00404120"/>
    <w:rsid w:val="004042A2"/>
    <w:rsid w:val="00404432"/>
    <w:rsid w:val="004047F9"/>
    <w:rsid w:val="00404823"/>
    <w:rsid w:val="00405115"/>
    <w:rsid w:val="00405272"/>
    <w:rsid w:val="004061D8"/>
    <w:rsid w:val="00410441"/>
    <w:rsid w:val="00412F0E"/>
    <w:rsid w:val="00413D33"/>
    <w:rsid w:val="00416643"/>
    <w:rsid w:val="00416E5C"/>
    <w:rsid w:val="00420B48"/>
    <w:rsid w:val="00422B35"/>
    <w:rsid w:val="00423157"/>
    <w:rsid w:val="00423E81"/>
    <w:rsid w:val="00424303"/>
    <w:rsid w:val="00426D34"/>
    <w:rsid w:val="00431D69"/>
    <w:rsid w:val="00434C94"/>
    <w:rsid w:val="0043505E"/>
    <w:rsid w:val="00435173"/>
    <w:rsid w:val="00435483"/>
    <w:rsid w:val="00435CA8"/>
    <w:rsid w:val="00435CCA"/>
    <w:rsid w:val="00436588"/>
    <w:rsid w:val="00436EB7"/>
    <w:rsid w:val="00437D57"/>
    <w:rsid w:val="00440ACA"/>
    <w:rsid w:val="00440FB5"/>
    <w:rsid w:val="00441952"/>
    <w:rsid w:val="004429E6"/>
    <w:rsid w:val="00444892"/>
    <w:rsid w:val="00444E0F"/>
    <w:rsid w:val="00445D6F"/>
    <w:rsid w:val="00446D60"/>
    <w:rsid w:val="00451D91"/>
    <w:rsid w:val="004526CA"/>
    <w:rsid w:val="00452C92"/>
    <w:rsid w:val="00454CAA"/>
    <w:rsid w:val="00454F4D"/>
    <w:rsid w:val="00455984"/>
    <w:rsid w:val="00455AC2"/>
    <w:rsid w:val="00455BC5"/>
    <w:rsid w:val="00455F89"/>
    <w:rsid w:val="0045648F"/>
    <w:rsid w:val="004567B9"/>
    <w:rsid w:val="00456BA2"/>
    <w:rsid w:val="00457E1D"/>
    <w:rsid w:val="00461701"/>
    <w:rsid w:val="00462A2C"/>
    <w:rsid w:val="00463036"/>
    <w:rsid w:val="0046359B"/>
    <w:rsid w:val="004648D0"/>
    <w:rsid w:val="00466923"/>
    <w:rsid w:val="0046779F"/>
    <w:rsid w:val="00470C5D"/>
    <w:rsid w:val="00471933"/>
    <w:rsid w:val="00471DC3"/>
    <w:rsid w:val="004724DC"/>
    <w:rsid w:val="00474D68"/>
    <w:rsid w:val="004756F6"/>
    <w:rsid w:val="00475BB4"/>
    <w:rsid w:val="0047659E"/>
    <w:rsid w:val="00476AF2"/>
    <w:rsid w:val="00477AF0"/>
    <w:rsid w:val="00481674"/>
    <w:rsid w:val="00481E1A"/>
    <w:rsid w:val="00482027"/>
    <w:rsid w:val="0048211C"/>
    <w:rsid w:val="004823D7"/>
    <w:rsid w:val="00482BFA"/>
    <w:rsid w:val="0048451F"/>
    <w:rsid w:val="00487387"/>
    <w:rsid w:val="004927EF"/>
    <w:rsid w:val="00495065"/>
    <w:rsid w:val="0049599F"/>
    <w:rsid w:val="00495C45"/>
    <w:rsid w:val="00496051"/>
    <w:rsid w:val="004970A9"/>
    <w:rsid w:val="004972F2"/>
    <w:rsid w:val="00497819"/>
    <w:rsid w:val="00497CF8"/>
    <w:rsid w:val="00497F0B"/>
    <w:rsid w:val="004A24D4"/>
    <w:rsid w:val="004A2900"/>
    <w:rsid w:val="004A35DD"/>
    <w:rsid w:val="004A4083"/>
    <w:rsid w:val="004A57B8"/>
    <w:rsid w:val="004A6C47"/>
    <w:rsid w:val="004B1916"/>
    <w:rsid w:val="004B2D26"/>
    <w:rsid w:val="004B2FD1"/>
    <w:rsid w:val="004B3779"/>
    <w:rsid w:val="004B3992"/>
    <w:rsid w:val="004B4460"/>
    <w:rsid w:val="004B47B8"/>
    <w:rsid w:val="004B4EFA"/>
    <w:rsid w:val="004B6CA7"/>
    <w:rsid w:val="004B6E81"/>
    <w:rsid w:val="004C00CC"/>
    <w:rsid w:val="004C02C2"/>
    <w:rsid w:val="004C03B1"/>
    <w:rsid w:val="004C12B9"/>
    <w:rsid w:val="004C16C1"/>
    <w:rsid w:val="004C18D8"/>
    <w:rsid w:val="004C328B"/>
    <w:rsid w:val="004C3EB9"/>
    <w:rsid w:val="004C47BF"/>
    <w:rsid w:val="004C561D"/>
    <w:rsid w:val="004D0673"/>
    <w:rsid w:val="004D108B"/>
    <w:rsid w:val="004D1614"/>
    <w:rsid w:val="004D2394"/>
    <w:rsid w:val="004D257B"/>
    <w:rsid w:val="004D2B2A"/>
    <w:rsid w:val="004D2F6E"/>
    <w:rsid w:val="004D3CC3"/>
    <w:rsid w:val="004D3DDD"/>
    <w:rsid w:val="004D40B3"/>
    <w:rsid w:val="004D43A8"/>
    <w:rsid w:val="004D445C"/>
    <w:rsid w:val="004D4BE4"/>
    <w:rsid w:val="004D4CCD"/>
    <w:rsid w:val="004D4E16"/>
    <w:rsid w:val="004D55E1"/>
    <w:rsid w:val="004D69CD"/>
    <w:rsid w:val="004D6A39"/>
    <w:rsid w:val="004D72C4"/>
    <w:rsid w:val="004E06DE"/>
    <w:rsid w:val="004E0B68"/>
    <w:rsid w:val="004E18D2"/>
    <w:rsid w:val="004E2F10"/>
    <w:rsid w:val="004E35B6"/>
    <w:rsid w:val="004E3EEE"/>
    <w:rsid w:val="004E41E6"/>
    <w:rsid w:val="004E41EC"/>
    <w:rsid w:val="004E4690"/>
    <w:rsid w:val="004E5E14"/>
    <w:rsid w:val="004E745B"/>
    <w:rsid w:val="004E7732"/>
    <w:rsid w:val="004E7AC8"/>
    <w:rsid w:val="004F11A8"/>
    <w:rsid w:val="004F5997"/>
    <w:rsid w:val="004F5EFE"/>
    <w:rsid w:val="004F7088"/>
    <w:rsid w:val="004F7625"/>
    <w:rsid w:val="004F7B39"/>
    <w:rsid w:val="005007D9"/>
    <w:rsid w:val="005026F5"/>
    <w:rsid w:val="00502E5F"/>
    <w:rsid w:val="005035E1"/>
    <w:rsid w:val="0050729C"/>
    <w:rsid w:val="005075F0"/>
    <w:rsid w:val="0050768A"/>
    <w:rsid w:val="00507E65"/>
    <w:rsid w:val="0051207B"/>
    <w:rsid w:val="0051315C"/>
    <w:rsid w:val="00514DE0"/>
    <w:rsid w:val="00517E24"/>
    <w:rsid w:val="00517E7A"/>
    <w:rsid w:val="005208B2"/>
    <w:rsid w:val="00521599"/>
    <w:rsid w:val="005225C3"/>
    <w:rsid w:val="0052322C"/>
    <w:rsid w:val="00523BCA"/>
    <w:rsid w:val="00524C81"/>
    <w:rsid w:val="00525B2D"/>
    <w:rsid w:val="00526A15"/>
    <w:rsid w:val="00526EE3"/>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51A2"/>
    <w:rsid w:val="00556AC5"/>
    <w:rsid w:val="00556C81"/>
    <w:rsid w:val="00560CA7"/>
    <w:rsid w:val="00561602"/>
    <w:rsid w:val="0056170F"/>
    <w:rsid w:val="00562CB2"/>
    <w:rsid w:val="0056325D"/>
    <w:rsid w:val="00565286"/>
    <w:rsid w:val="005657E9"/>
    <w:rsid w:val="00566142"/>
    <w:rsid w:val="00567924"/>
    <w:rsid w:val="0057027A"/>
    <w:rsid w:val="00571EF6"/>
    <w:rsid w:val="00572D96"/>
    <w:rsid w:val="00573B7B"/>
    <w:rsid w:val="0057419E"/>
    <w:rsid w:val="0057607A"/>
    <w:rsid w:val="00576EF1"/>
    <w:rsid w:val="00577D67"/>
    <w:rsid w:val="00581D90"/>
    <w:rsid w:val="005821C6"/>
    <w:rsid w:val="005835EE"/>
    <w:rsid w:val="00583878"/>
    <w:rsid w:val="00583D6B"/>
    <w:rsid w:val="00583E78"/>
    <w:rsid w:val="00584107"/>
    <w:rsid w:val="0058534B"/>
    <w:rsid w:val="005865E2"/>
    <w:rsid w:val="00586E08"/>
    <w:rsid w:val="005909FA"/>
    <w:rsid w:val="00591101"/>
    <w:rsid w:val="005911A7"/>
    <w:rsid w:val="00592161"/>
    <w:rsid w:val="00592A32"/>
    <w:rsid w:val="00593E81"/>
    <w:rsid w:val="005945AD"/>
    <w:rsid w:val="00594FE1"/>
    <w:rsid w:val="005975D8"/>
    <w:rsid w:val="00597F90"/>
    <w:rsid w:val="005A02E4"/>
    <w:rsid w:val="005A13A0"/>
    <w:rsid w:val="005A3953"/>
    <w:rsid w:val="005A3FC5"/>
    <w:rsid w:val="005A4246"/>
    <w:rsid w:val="005A47E7"/>
    <w:rsid w:val="005A5AF3"/>
    <w:rsid w:val="005A6B78"/>
    <w:rsid w:val="005A6BFF"/>
    <w:rsid w:val="005B1B4B"/>
    <w:rsid w:val="005B1EE6"/>
    <w:rsid w:val="005B2EE9"/>
    <w:rsid w:val="005B3D4C"/>
    <w:rsid w:val="005B4D11"/>
    <w:rsid w:val="005B64A4"/>
    <w:rsid w:val="005B7489"/>
    <w:rsid w:val="005C0524"/>
    <w:rsid w:val="005C05E9"/>
    <w:rsid w:val="005C3C45"/>
    <w:rsid w:val="005C3EF0"/>
    <w:rsid w:val="005C418E"/>
    <w:rsid w:val="005C7851"/>
    <w:rsid w:val="005C7A7B"/>
    <w:rsid w:val="005C7E3C"/>
    <w:rsid w:val="005D1899"/>
    <w:rsid w:val="005D1D63"/>
    <w:rsid w:val="005D1E60"/>
    <w:rsid w:val="005D210A"/>
    <w:rsid w:val="005D2453"/>
    <w:rsid w:val="005D27BC"/>
    <w:rsid w:val="005D2D4B"/>
    <w:rsid w:val="005D5285"/>
    <w:rsid w:val="005D653C"/>
    <w:rsid w:val="005D6B14"/>
    <w:rsid w:val="005D7872"/>
    <w:rsid w:val="005D7C8B"/>
    <w:rsid w:val="005E0CC4"/>
    <w:rsid w:val="005E25E1"/>
    <w:rsid w:val="005E496F"/>
    <w:rsid w:val="005E4A62"/>
    <w:rsid w:val="005E5400"/>
    <w:rsid w:val="005E5EAE"/>
    <w:rsid w:val="005E6F5C"/>
    <w:rsid w:val="005E7197"/>
    <w:rsid w:val="005E7844"/>
    <w:rsid w:val="005E7FAC"/>
    <w:rsid w:val="005F07C5"/>
    <w:rsid w:val="005F0C67"/>
    <w:rsid w:val="005F0C8C"/>
    <w:rsid w:val="005F16F4"/>
    <w:rsid w:val="005F2D65"/>
    <w:rsid w:val="005F347F"/>
    <w:rsid w:val="005F39B7"/>
    <w:rsid w:val="005F5299"/>
    <w:rsid w:val="005F6763"/>
    <w:rsid w:val="006009BA"/>
    <w:rsid w:val="00600AA9"/>
    <w:rsid w:val="00602271"/>
    <w:rsid w:val="006046A1"/>
    <w:rsid w:val="00605203"/>
    <w:rsid w:val="00605EC6"/>
    <w:rsid w:val="006063AC"/>
    <w:rsid w:val="00606776"/>
    <w:rsid w:val="006076F0"/>
    <w:rsid w:val="00610F93"/>
    <w:rsid w:val="00611029"/>
    <w:rsid w:val="0061168B"/>
    <w:rsid w:val="00612245"/>
    <w:rsid w:val="006130A1"/>
    <w:rsid w:val="006139C1"/>
    <w:rsid w:val="0061650F"/>
    <w:rsid w:val="00616764"/>
    <w:rsid w:val="00621661"/>
    <w:rsid w:val="006217BC"/>
    <w:rsid w:val="00621836"/>
    <w:rsid w:val="00621B84"/>
    <w:rsid w:val="00622714"/>
    <w:rsid w:val="00622D8F"/>
    <w:rsid w:val="00623589"/>
    <w:rsid w:val="006242EC"/>
    <w:rsid w:val="006245A4"/>
    <w:rsid w:val="00624DFE"/>
    <w:rsid w:val="00626248"/>
    <w:rsid w:val="00631F2D"/>
    <w:rsid w:val="006335EF"/>
    <w:rsid w:val="00634D25"/>
    <w:rsid w:val="00636370"/>
    <w:rsid w:val="00636709"/>
    <w:rsid w:val="006368F1"/>
    <w:rsid w:val="00637A08"/>
    <w:rsid w:val="00645E27"/>
    <w:rsid w:val="00645FCA"/>
    <w:rsid w:val="00646696"/>
    <w:rsid w:val="00647012"/>
    <w:rsid w:val="00650DF2"/>
    <w:rsid w:val="00651CC4"/>
    <w:rsid w:val="00652E35"/>
    <w:rsid w:val="00655105"/>
    <w:rsid w:val="00655B74"/>
    <w:rsid w:val="00655CDE"/>
    <w:rsid w:val="00655E51"/>
    <w:rsid w:val="00656177"/>
    <w:rsid w:val="00657D73"/>
    <w:rsid w:val="00660003"/>
    <w:rsid w:val="006615BC"/>
    <w:rsid w:val="00662141"/>
    <w:rsid w:val="00664277"/>
    <w:rsid w:val="00666D71"/>
    <w:rsid w:val="00667854"/>
    <w:rsid w:val="00667A53"/>
    <w:rsid w:val="00670482"/>
    <w:rsid w:val="0067236E"/>
    <w:rsid w:val="0067286A"/>
    <w:rsid w:val="00672CF3"/>
    <w:rsid w:val="0067435C"/>
    <w:rsid w:val="00675FAA"/>
    <w:rsid w:val="00676680"/>
    <w:rsid w:val="006767AD"/>
    <w:rsid w:val="00677E5A"/>
    <w:rsid w:val="0068132F"/>
    <w:rsid w:val="006819F0"/>
    <w:rsid w:val="00681C87"/>
    <w:rsid w:val="006821E5"/>
    <w:rsid w:val="00682FC4"/>
    <w:rsid w:val="00683931"/>
    <w:rsid w:val="00683C99"/>
    <w:rsid w:val="00686428"/>
    <w:rsid w:val="006871B5"/>
    <w:rsid w:val="0068725B"/>
    <w:rsid w:val="0069098D"/>
    <w:rsid w:val="00690EB4"/>
    <w:rsid w:val="00691BBD"/>
    <w:rsid w:val="00691F55"/>
    <w:rsid w:val="00692AC8"/>
    <w:rsid w:val="00693E2D"/>
    <w:rsid w:val="00694385"/>
    <w:rsid w:val="00695DEB"/>
    <w:rsid w:val="00696379"/>
    <w:rsid w:val="00696394"/>
    <w:rsid w:val="00696A7B"/>
    <w:rsid w:val="006A068F"/>
    <w:rsid w:val="006A0B2F"/>
    <w:rsid w:val="006A0C27"/>
    <w:rsid w:val="006A2B60"/>
    <w:rsid w:val="006A315C"/>
    <w:rsid w:val="006A5950"/>
    <w:rsid w:val="006A5C22"/>
    <w:rsid w:val="006A6339"/>
    <w:rsid w:val="006A72C7"/>
    <w:rsid w:val="006A774B"/>
    <w:rsid w:val="006A788B"/>
    <w:rsid w:val="006A7A00"/>
    <w:rsid w:val="006B0509"/>
    <w:rsid w:val="006B2398"/>
    <w:rsid w:val="006B2867"/>
    <w:rsid w:val="006B2BA7"/>
    <w:rsid w:val="006B30A2"/>
    <w:rsid w:val="006B315B"/>
    <w:rsid w:val="006B39B5"/>
    <w:rsid w:val="006B3D94"/>
    <w:rsid w:val="006B3FDE"/>
    <w:rsid w:val="006B4E1F"/>
    <w:rsid w:val="006B4EA7"/>
    <w:rsid w:val="006B6064"/>
    <w:rsid w:val="006B6961"/>
    <w:rsid w:val="006C0CB4"/>
    <w:rsid w:val="006C1B58"/>
    <w:rsid w:val="006C23D3"/>
    <w:rsid w:val="006C310B"/>
    <w:rsid w:val="006C34C9"/>
    <w:rsid w:val="006C3991"/>
    <w:rsid w:val="006C48D4"/>
    <w:rsid w:val="006C50F6"/>
    <w:rsid w:val="006C52C0"/>
    <w:rsid w:val="006C6276"/>
    <w:rsid w:val="006C6463"/>
    <w:rsid w:val="006C65EC"/>
    <w:rsid w:val="006D05E8"/>
    <w:rsid w:val="006D0E6E"/>
    <w:rsid w:val="006D43B3"/>
    <w:rsid w:val="006D5763"/>
    <w:rsid w:val="006D7633"/>
    <w:rsid w:val="006D7CDF"/>
    <w:rsid w:val="006E2007"/>
    <w:rsid w:val="006E2806"/>
    <w:rsid w:val="006E3552"/>
    <w:rsid w:val="006E3640"/>
    <w:rsid w:val="006E40CF"/>
    <w:rsid w:val="006E4DFC"/>
    <w:rsid w:val="006E4F6D"/>
    <w:rsid w:val="006E52BE"/>
    <w:rsid w:val="006E56DA"/>
    <w:rsid w:val="006E5DBB"/>
    <w:rsid w:val="006E77F6"/>
    <w:rsid w:val="006E7A6B"/>
    <w:rsid w:val="006F02DF"/>
    <w:rsid w:val="006F03B9"/>
    <w:rsid w:val="006F0969"/>
    <w:rsid w:val="006F1857"/>
    <w:rsid w:val="006F340F"/>
    <w:rsid w:val="006F3684"/>
    <w:rsid w:val="006F3D00"/>
    <w:rsid w:val="006F40B3"/>
    <w:rsid w:val="006F4223"/>
    <w:rsid w:val="006F4609"/>
    <w:rsid w:val="006F60EB"/>
    <w:rsid w:val="006F6D99"/>
    <w:rsid w:val="00700968"/>
    <w:rsid w:val="00700DFA"/>
    <w:rsid w:val="007018D2"/>
    <w:rsid w:val="00702B85"/>
    <w:rsid w:val="00702EC4"/>
    <w:rsid w:val="007033CC"/>
    <w:rsid w:val="00703F7F"/>
    <w:rsid w:val="00705A9A"/>
    <w:rsid w:val="00706647"/>
    <w:rsid w:val="007102E3"/>
    <w:rsid w:val="00711F3D"/>
    <w:rsid w:val="00712690"/>
    <w:rsid w:val="00712C61"/>
    <w:rsid w:val="0071365C"/>
    <w:rsid w:val="00713C36"/>
    <w:rsid w:val="007140EE"/>
    <w:rsid w:val="00714547"/>
    <w:rsid w:val="0071685C"/>
    <w:rsid w:val="00716AF2"/>
    <w:rsid w:val="00720BC2"/>
    <w:rsid w:val="007223E2"/>
    <w:rsid w:val="0072246D"/>
    <w:rsid w:val="00722B27"/>
    <w:rsid w:val="00723C98"/>
    <w:rsid w:val="00723E7B"/>
    <w:rsid w:val="007242A6"/>
    <w:rsid w:val="00724BB8"/>
    <w:rsid w:val="00725449"/>
    <w:rsid w:val="00726DA8"/>
    <w:rsid w:val="007302AB"/>
    <w:rsid w:val="00730B63"/>
    <w:rsid w:val="00732282"/>
    <w:rsid w:val="00732302"/>
    <w:rsid w:val="0073240F"/>
    <w:rsid w:val="00732EB3"/>
    <w:rsid w:val="007351EB"/>
    <w:rsid w:val="0073677D"/>
    <w:rsid w:val="00736CF5"/>
    <w:rsid w:val="00736E60"/>
    <w:rsid w:val="00737AFF"/>
    <w:rsid w:val="00740EB3"/>
    <w:rsid w:val="0074163F"/>
    <w:rsid w:val="007416F8"/>
    <w:rsid w:val="0074198B"/>
    <w:rsid w:val="00741D91"/>
    <w:rsid w:val="00742569"/>
    <w:rsid w:val="0074259B"/>
    <w:rsid w:val="00743653"/>
    <w:rsid w:val="007436C2"/>
    <w:rsid w:val="00744A33"/>
    <w:rsid w:val="00747E4C"/>
    <w:rsid w:val="007506B2"/>
    <w:rsid w:val="007510F6"/>
    <w:rsid w:val="00752F27"/>
    <w:rsid w:val="007551A4"/>
    <w:rsid w:val="00755662"/>
    <w:rsid w:val="007556B8"/>
    <w:rsid w:val="007558CC"/>
    <w:rsid w:val="00755A76"/>
    <w:rsid w:val="007562AE"/>
    <w:rsid w:val="00756327"/>
    <w:rsid w:val="0075771B"/>
    <w:rsid w:val="00757CE8"/>
    <w:rsid w:val="0076089B"/>
    <w:rsid w:val="00762A57"/>
    <w:rsid w:val="007634F1"/>
    <w:rsid w:val="00763B19"/>
    <w:rsid w:val="00763E90"/>
    <w:rsid w:val="0076559C"/>
    <w:rsid w:val="00770E4D"/>
    <w:rsid w:val="00772474"/>
    <w:rsid w:val="0077302C"/>
    <w:rsid w:val="007736B8"/>
    <w:rsid w:val="0077373A"/>
    <w:rsid w:val="00773D4E"/>
    <w:rsid w:val="00773EEB"/>
    <w:rsid w:val="00774022"/>
    <w:rsid w:val="007745D4"/>
    <w:rsid w:val="007759BC"/>
    <w:rsid w:val="007775BD"/>
    <w:rsid w:val="00777FB0"/>
    <w:rsid w:val="00780589"/>
    <w:rsid w:val="00785483"/>
    <w:rsid w:val="0078671E"/>
    <w:rsid w:val="00786A3F"/>
    <w:rsid w:val="0079007B"/>
    <w:rsid w:val="007902F5"/>
    <w:rsid w:val="00792CC7"/>
    <w:rsid w:val="00794905"/>
    <w:rsid w:val="00795823"/>
    <w:rsid w:val="0079593F"/>
    <w:rsid w:val="007961B3"/>
    <w:rsid w:val="00797259"/>
    <w:rsid w:val="007A0C5E"/>
    <w:rsid w:val="007A300A"/>
    <w:rsid w:val="007A3D1C"/>
    <w:rsid w:val="007A43A2"/>
    <w:rsid w:val="007A54E8"/>
    <w:rsid w:val="007A553A"/>
    <w:rsid w:val="007A617C"/>
    <w:rsid w:val="007A767F"/>
    <w:rsid w:val="007B10B8"/>
    <w:rsid w:val="007B29BB"/>
    <w:rsid w:val="007B2B4A"/>
    <w:rsid w:val="007B2EF7"/>
    <w:rsid w:val="007B3D7C"/>
    <w:rsid w:val="007B4393"/>
    <w:rsid w:val="007B61AF"/>
    <w:rsid w:val="007C0D06"/>
    <w:rsid w:val="007C10D9"/>
    <w:rsid w:val="007C1CD6"/>
    <w:rsid w:val="007C2EBA"/>
    <w:rsid w:val="007C362C"/>
    <w:rsid w:val="007C36BF"/>
    <w:rsid w:val="007C399E"/>
    <w:rsid w:val="007C3FAD"/>
    <w:rsid w:val="007C5082"/>
    <w:rsid w:val="007C53C0"/>
    <w:rsid w:val="007C64CE"/>
    <w:rsid w:val="007C7259"/>
    <w:rsid w:val="007C7FBE"/>
    <w:rsid w:val="007D3C87"/>
    <w:rsid w:val="007D3EDE"/>
    <w:rsid w:val="007D45C2"/>
    <w:rsid w:val="007D4BAE"/>
    <w:rsid w:val="007D5E81"/>
    <w:rsid w:val="007D6007"/>
    <w:rsid w:val="007D6986"/>
    <w:rsid w:val="007E0FC9"/>
    <w:rsid w:val="007E1401"/>
    <w:rsid w:val="007E2E0E"/>
    <w:rsid w:val="007E43E2"/>
    <w:rsid w:val="007E4732"/>
    <w:rsid w:val="007E5A80"/>
    <w:rsid w:val="007E60AC"/>
    <w:rsid w:val="007E6771"/>
    <w:rsid w:val="007E6CA5"/>
    <w:rsid w:val="007E743A"/>
    <w:rsid w:val="007F0826"/>
    <w:rsid w:val="007F0D4D"/>
    <w:rsid w:val="007F1BAB"/>
    <w:rsid w:val="007F1FDE"/>
    <w:rsid w:val="007F2A77"/>
    <w:rsid w:val="007F2DDA"/>
    <w:rsid w:val="007F391B"/>
    <w:rsid w:val="007F43E3"/>
    <w:rsid w:val="007F4B70"/>
    <w:rsid w:val="007F4F75"/>
    <w:rsid w:val="007F571B"/>
    <w:rsid w:val="007F57B2"/>
    <w:rsid w:val="007F7984"/>
    <w:rsid w:val="00800303"/>
    <w:rsid w:val="00800AF3"/>
    <w:rsid w:val="00802671"/>
    <w:rsid w:val="008042F3"/>
    <w:rsid w:val="00804C2D"/>
    <w:rsid w:val="00804E30"/>
    <w:rsid w:val="00805130"/>
    <w:rsid w:val="00805571"/>
    <w:rsid w:val="0080578A"/>
    <w:rsid w:val="00805E64"/>
    <w:rsid w:val="008061D8"/>
    <w:rsid w:val="0080766F"/>
    <w:rsid w:val="008102F6"/>
    <w:rsid w:val="008106FD"/>
    <w:rsid w:val="00810979"/>
    <w:rsid w:val="008124B2"/>
    <w:rsid w:val="0081334F"/>
    <w:rsid w:val="00813603"/>
    <w:rsid w:val="00813756"/>
    <w:rsid w:val="00813B97"/>
    <w:rsid w:val="00815588"/>
    <w:rsid w:val="008159FF"/>
    <w:rsid w:val="008173AB"/>
    <w:rsid w:val="00817FBC"/>
    <w:rsid w:val="00820274"/>
    <w:rsid w:val="00820677"/>
    <w:rsid w:val="00820918"/>
    <w:rsid w:val="0082115F"/>
    <w:rsid w:val="00821175"/>
    <w:rsid w:val="00822139"/>
    <w:rsid w:val="008226CB"/>
    <w:rsid w:val="00823F5C"/>
    <w:rsid w:val="00823FEC"/>
    <w:rsid w:val="0082412E"/>
    <w:rsid w:val="008245F4"/>
    <w:rsid w:val="008246A0"/>
    <w:rsid w:val="00827C82"/>
    <w:rsid w:val="008306B5"/>
    <w:rsid w:val="00830706"/>
    <w:rsid w:val="00830976"/>
    <w:rsid w:val="0083116C"/>
    <w:rsid w:val="008312F0"/>
    <w:rsid w:val="00831CB9"/>
    <w:rsid w:val="008335E0"/>
    <w:rsid w:val="0083471B"/>
    <w:rsid w:val="00834E0D"/>
    <w:rsid w:val="008361FF"/>
    <w:rsid w:val="00836721"/>
    <w:rsid w:val="00836DA6"/>
    <w:rsid w:val="00837C20"/>
    <w:rsid w:val="00840933"/>
    <w:rsid w:val="00840C25"/>
    <w:rsid w:val="00841C40"/>
    <w:rsid w:val="00841E78"/>
    <w:rsid w:val="00842A3D"/>
    <w:rsid w:val="00843EA7"/>
    <w:rsid w:val="00844888"/>
    <w:rsid w:val="008464D0"/>
    <w:rsid w:val="00847284"/>
    <w:rsid w:val="0084736C"/>
    <w:rsid w:val="00850B5A"/>
    <w:rsid w:val="00850FEB"/>
    <w:rsid w:val="008519FC"/>
    <w:rsid w:val="00851BDC"/>
    <w:rsid w:val="0085271F"/>
    <w:rsid w:val="00852A9E"/>
    <w:rsid w:val="00853311"/>
    <w:rsid w:val="008542EA"/>
    <w:rsid w:val="00855337"/>
    <w:rsid w:val="0085641F"/>
    <w:rsid w:val="00857667"/>
    <w:rsid w:val="008600C0"/>
    <w:rsid w:val="0086037B"/>
    <w:rsid w:val="00860990"/>
    <w:rsid w:val="00862336"/>
    <w:rsid w:val="00862421"/>
    <w:rsid w:val="00863156"/>
    <w:rsid w:val="0086316A"/>
    <w:rsid w:val="008633EA"/>
    <w:rsid w:val="00863E7C"/>
    <w:rsid w:val="008668E3"/>
    <w:rsid w:val="00866B63"/>
    <w:rsid w:val="00866C00"/>
    <w:rsid w:val="00866C60"/>
    <w:rsid w:val="00871312"/>
    <w:rsid w:val="00873321"/>
    <w:rsid w:val="00875FDF"/>
    <w:rsid w:val="0087654A"/>
    <w:rsid w:val="00876BF0"/>
    <w:rsid w:val="00881D17"/>
    <w:rsid w:val="00883279"/>
    <w:rsid w:val="008852AA"/>
    <w:rsid w:val="00885341"/>
    <w:rsid w:val="00886DE7"/>
    <w:rsid w:val="008873F6"/>
    <w:rsid w:val="00887AA5"/>
    <w:rsid w:val="00890317"/>
    <w:rsid w:val="00890791"/>
    <w:rsid w:val="008919DA"/>
    <w:rsid w:val="008933C5"/>
    <w:rsid w:val="00896C84"/>
    <w:rsid w:val="008A0BD2"/>
    <w:rsid w:val="008A186B"/>
    <w:rsid w:val="008A1BA2"/>
    <w:rsid w:val="008A1CCE"/>
    <w:rsid w:val="008A1D63"/>
    <w:rsid w:val="008A23D6"/>
    <w:rsid w:val="008A3C91"/>
    <w:rsid w:val="008A42D0"/>
    <w:rsid w:val="008A538B"/>
    <w:rsid w:val="008A65BB"/>
    <w:rsid w:val="008A7ADE"/>
    <w:rsid w:val="008B0584"/>
    <w:rsid w:val="008B13AE"/>
    <w:rsid w:val="008B178B"/>
    <w:rsid w:val="008B2DD2"/>
    <w:rsid w:val="008B3003"/>
    <w:rsid w:val="008B373F"/>
    <w:rsid w:val="008B3C22"/>
    <w:rsid w:val="008B5E77"/>
    <w:rsid w:val="008B690B"/>
    <w:rsid w:val="008B7046"/>
    <w:rsid w:val="008B7DA5"/>
    <w:rsid w:val="008C0070"/>
    <w:rsid w:val="008C0120"/>
    <w:rsid w:val="008C02C0"/>
    <w:rsid w:val="008C0D2A"/>
    <w:rsid w:val="008C12F3"/>
    <w:rsid w:val="008C1709"/>
    <w:rsid w:val="008C1924"/>
    <w:rsid w:val="008C33A6"/>
    <w:rsid w:val="008C3418"/>
    <w:rsid w:val="008C3629"/>
    <w:rsid w:val="008C40A1"/>
    <w:rsid w:val="008C4119"/>
    <w:rsid w:val="008C46B1"/>
    <w:rsid w:val="008C6FFA"/>
    <w:rsid w:val="008C7843"/>
    <w:rsid w:val="008C7B7D"/>
    <w:rsid w:val="008D0132"/>
    <w:rsid w:val="008D034D"/>
    <w:rsid w:val="008D0F1A"/>
    <w:rsid w:val="008D1D3F"/>
    <w:rsid w:val="008D47C2"/>
    <w:rsid w:val="008D591C"/>
    <w:rsid w:val="008D5BB3"/>
    <w:rsid w:val="008D74F5"/>
    <w:rsid w:val="008E0E6F"/>
    <w:rsid w:val="008E17B2"/>
    <w:rsid w:val="008E1A24"/>
    <w:rsid w:val="008E276F"/>
    <w:rsid w:val="008E315B"/>
    <w:rsid w:val="008E3C26"/>
    <w:rsid w:val="008E4DFE"/>
    <w:rsid w:val="008E5DF7"/>
    <w:rsid w:val="008E754A"/>
    <w:rsid w:val="008F000E"/>
    <w:rsid w:val="008F2BCD"/>
    <w:rsid w:val="008F3264"/>
    <w:rsid w:val="008F402C"/>
    <w:rsid w:val="008F4605"/>
    <w:rsid w:val="008F4805"/>
    <w:rsid w:val="008F6CA2"/>
    <w:rsid w:val="008F7FC3"/>
    <w:rsid w:val="00902F49"/>
    <w:rsid w:val="009036B4"/>
    <w:rsid w:val="00903884"/>
    <w:rsid w:val="00903931"/>
    <w:rsid w:val="00904078"/>
    <w:rsid w:val="00904433"/>
    <w:rsid w:val="009048EC"/>
    <w:rsid w:val="00904D2B"/>
    <w:rsid w:val="00905FE6"/>
    <w:rsid w:val="00907A0E"/>
    <w:rsid w:val="00907B04"/>
    <w:rsid w:val="00907E65"/>
    <w:rsid w:val="00911965"/>
    <w:rsid w:val="00913D31"/>
    <w:rsid w:val="00913FB0"/>
    <w:rsid w:val="00915F52"/>
    <w:rsid w:val="009171D0"/>
    <w:rsid w:val="0091759F"/>
    <w:rsid w:val="009175B3"/>
    <w:rsid w:val="00917B7D"/>
    <w:rsid w:val="009205C7"/>
    <w:rsid w:val="00920985"/>
    <w:rsid w:val="00920F15"/>
    <w:rsid w:val="0092199B"/>
    <w:rsid w:val="0092278F"/>
    <w:rsid w:val="00924423"/>
    <w:rsid w:val="00924964"/>
    <w:rsid w:val="009250C8"/>
    <w:rsid w:val="00925D2B"/>
    <w:rsid w:val="00927A5E"/>
    <w:rsid w:val="009313C7"/>
    <w:rsid w:val="00931A3F"/>
    <w:rsid w:val="0093247E"/>
    <w:rsid w:val="00932F9F"/>
    <w:rsid w:val="0093538A"/>
    <w:rsid w:val="00935DB1"/>
    <w:rsid w:val="00937BA1"/>
    <w:rsid w:val="00940A2E"/>
    <w:rsid w:val="00944F6D"/>
    <w:rsid w:val="00945A33"/>
    <w:rsid w:val="00947557"/>
    <w:rsid w:val="009478BD"/>
    <w:rsid w:val="009513B3"/>
    <w:rsid w:val="00951550"/>
    <w:rsid w:val="009521D4"/>
    <w:rsid w:val="009528AB"/>
    <w:rsid w:val="00952EC2"/>
    <w:rsid w:val="0095334B"/>
    <w:rsid w:val="009536B5"/>
    <w:rsid w:val="00953843"/>
    <w:rsid w:val="009540C1"/>
    <w:rsid w:val="009558FC"/>
    <w:rsid w:val="00955C71"/>
    <w:rsid w:val="0095766E"/>
    <w:rsid w:val="00960DEC"/>
    <w:rsid w:val="0096237C"/>
    <w:rsid w:val="00962865"/>
    <w:rsid w:val="00964726"/>
    <w:rsid w:val="00964873"/>
    <w:rsid w:val="009667DA"/>
    <w:rsid w:val="00966F7A"/>
    <w:rsid w:val="009706C9"/>
    <w:rsid w:val="00970F1A"/>
    <w:rsid w:val="0097126D"/>
    <w:rsid w:val="009713F8"/>
    <w:rsid w:val="009732D2"/>
    <w:rsid w:val="009739FE"/>
    <w:rsid w:val="009751DE"/>
    <w:rsid w:val="00975246"/>
    <w:rsid w:val="009754A8"/>
    <w:rsid w:val="0097574E"/>
    <w:rsid w:val="009759EE"/>
    <w:rsid w:val="00977009"/>
    <w:rsid w:val="00980874"/>
    <w:rsid w:val="00980B91"/>
    <w:rsid w:val="0098379E"/>
    <w:rsid w:val="00984231"/>
    <w:rsid w:val="0098424F"/>
    <w:rsid w:val="0098428E"/>
    <w:rsid w:val="009844BA"/>
    <w:rsid w:val="00984CF4"/>
    <w:rsid w:val="00985ECC"/>
    <w:rsid w:val="009866B3"/>
    <w:rsid w:val="00987866"/>
    <w:rsid w:val="00987F11"/>
    <w:rsid w:val="00993359"/>
    <w:rsid w:val="00994918"/>
    <w:rsid w:val="00995A58"/>
    <w:rsid w:val="00995BCE"/>
    <w:rsid w:val="009963A5"/>
    <w:rsid w:val="00996F06"/>
    <w:rsid w:val="00996F14"/>
    <w:rsid w:val="00997520"/>
    <w:rsid w:val="009978C3"/>
    <w:rsid w:val="009A2152"/>
    <w:rsid w:val="009A251D"/>
    <w:rsid w:val="009A2C43"/>
    <w:rsid w:val="009A408E"/>
    <w:rsid w:val="009A4852"/>
    <w:rsid w:val="009A532B"/>
    <w:rsid w:val="009A57EC"/>
    <w:rsid w:val="009A6988"/>
    <w:rsid w:val="009A69FD"/>
    <w:rsid w:val="009A70C2"/>
    <w:rsid w:val="009A7864"/>
    <w:rsid w:val="009A7A9F"/>
    <w:rsid w:val="009B03A4"/>
    <w:rsid w:val="009B095E"/>
    <w:rsid w:val="009B17AE"/>
    <w:rsid w:val="009B1A9F"/>
    <w:rsid w:val="009B2264"/>
    <w:rsid w:val="009B43D4"/>
    <w:rsid w:val="009B450B"/>
    <w:rsid w:val="009B4772"/>
    <w:rsid w:val="009B4C94"/>
    <w:rsid w:val="009B7C86"/>
    <w:rsid w:val="009C0DEC"/>
    <w:rsid w:val="009C0F80"/>
    <w:rsid w:val="009C132E"/>
    <w:rsid w:val="009C1C13"/>
    <w:rsid w:val="009C3CE9"/>
    <w:rsid w:val="009C4B2F"/>
    <w:rsid w:val="009C4CBD"/>
    <w:rsid w:val="009C4E49"/>
    <w:rsid w:val="009C5B5C"/>
    <w:rsid w:val="009C61D4"/>
    <w:rsid w:val="009C6B3E"/>
    <w:rsid w:val="009C7B6F"/>
    <w:rsid w:val="009C7E91"/>
    <w:rsid w:val="009D0464"/>
    <w:rsid w:val="009D16CD"/>
    <w:rsid w:val="009D2601"/>
    <w:rsid w:val="009D43AD"/>
    <w:rsid w:val="009D4D95"/>
    <w:rsid w:val="009D56E6"/>
    <w:rsid w:val="009D6326"/>
    <w:rsid w:val="009D6C8D"/>
    <w:rsid w:val="009D7035"/>
    <w:rsid w:val="009D7200"/>
    <w:rsid w:val="009D72F3"/>
    <w:rsid w:val="009D7AD3"/>
    <w:rsid w:val="009D7CF5"/>
    <w:rsid w:val="009D7D6F"/>
    <w:rsid w:val="009E0C30"/>
    <w:rsid w:val="009E1C8D"/>
    <w:rsid w:val="009E2A86"/>
    <w:rsid w:val="009E2E85"/>
    <w:rsid w:val="009E5873"/>
    <w:rsid w:val="009E65E9"/>
    <w:rsid w:val="009F0766"/>
    <w:rsid w:val="009F1340"/>
    <w:rsid w:val="009F17DE"/>
    <w:rsid w:val="009F1863"/>
    <w:rsid w:val="009F2DFC"/>
    <w:rsid w:val="009F3780"/>
    <w:rsid w:val="009F406F"/>
    <w:rsid w:val="009F43B3"/>
    <w:rsid w:val="009F4AE9"/>
    <w:rsid w:val="009F511C"/>
    <w:rsid w:val="009F52EF"/>
    <w:rsid w:val="009F5F1D"/>
    <w:rsid w:val="009F6525"/>
    <w:rsid w:val="009F7101"/>
    <w:rsid w:val="009F7513"/>
    <w:rsid w:val="00A00296"/>
    <w:rsid w:val="00A01406"/>
    <w:rsid w:val="00A01C0A"/>
    <w:rsid w:val="00A020EF"/>
    <w:rsid w:val="00A024EB"/>
    <w:rsid w:val="00A02862"/>
    <w:rsid w:val="00A0311A"/>
    <w:rsid w:val="00A035B5"/>
    <w:rsid w:val="00A035E1"/>
    <w:rsid w:val="00A03CAE"/>
    <w:rsid w:val="00A04149"/>
    <w:rsid w:val="00A0418B"/>
    <w:rsid w:val="00A049E0"/>
    <w:rsid w:val="00A073C2"/>
    <w:rsid w:val="00A0799E"/>
    <w:rsid w:val="00A10DFA"/>
    <w:rsid w:val="00A1384E"/>
    <w:rsid w:val="00A139C8"/>
    <w:rsid w:val="00A14781"/>
    <w:rsid w:val="00A17BFE"/>
    <w:rsid w:val="00A17E39"/>
    <w:rsid w:val="00A2333B"/>
    <w:rsid w:val="00A23782"/>
    <w:rsid w:val="00A23871"/>
    <w:rsid w:val="00A23E4C"/>
    <w:rsid w:val="00A24123"/>
    <w:rsid w:val="00A2532C"/>
    <w:rsid w:val="00A260AF"/>
    <w:rsid w:val="00A30556"/>
    <w:rsid w:val="00A30707"/>
    <w:rsid w:val="00A3192B"/>
    <w:rsid w:val="00A3373A"/>
    <w:rsid w:val="00A337EE"/>
    <w:rsid w:val="00A353CB"/>
    <w:rsid w:val="00A359C8"/>
    <w:rsid w:val="00A3704A"/>
    <w:rsid w:val="00A37793"/>
    <w:rsid w:val="00A37A96"/>
    <w:rsid w:val="00A40FBB"/>
    <w:rsid w:val="00A4385B"/>
    <w:rsid w:val="00A4431F"/>
    <w:rsid w:val="00A44F74"/>
    <w:rsid w:val="00A450E4"/>
    <w:rsid w:val="00A45264"/>
    <w:rsid w:val="00A45C79"/>
    <w:rsid w:val="00A45C7E"/>
    <w:rsid w:val="00A466D2"/>
    <w:rsid w:val="00A46DDF"/>
    <w:rsid w:val="00A47C7B"/>
    <w:rsid w:val="00A507D6"/>
    <w:rsid w:val="00A50F2E"/>
    <w:rsid w:val="00A532ED"/>
    <w:rsid w:val="00A53330"/>
    <w:rsid w:val="00A53460"/>
    <w:rsid w:val="00A57DFF"/>
    <w:rsid w:val="00A57E25"/>
    <w:rsid w:val="00A60379"/>
    <w:rsid w:val="00A60D84"/>
    <w:rsid w:val="00A61578"/>
    <w:rsid w:val="00A61931"/>
    <w:rsid w:val="00A64CFF"/>
    <w:rsid w:val="00A65E0B"/>
    <w:rsid w:val="00A6728B"/>
    <w:rsid w:val="00A70681"/>
    <w:rsid w:val="00A70721"/>
    <w:rsid w:val="00A71D71"/>
    <w:rsid w:val="00A721FC"/>
    <w:rsid w:val="00A72A4F"/>
    <w:rsid w:val="00A72FCC"/>
    <w:rsid w:val="00A73030"/>
    <w:rsid w:val="00A73571"/>
    <w:rsid w:val="00A737A5"/>
    <w:rsid w:val="00A73E9B"/>
    <w:rsid w:val="00A74DBC"/>
    <w:rsid w:val="00A7513A"/>
    <w:rsid w:val="00A75BA0"/>
    <w:rsid w:val="00A77BB2"/>
    <w:rsid w:val="00A8075C"/>
    <w:rsid w:val="00A810A3"/>
    <w:rsid w:val="00A81AF1"/>
    <w:rsid w:val="00A82526"/>
    <w:rsid w:val="00A83341"/>
    <w:rsid w:val="00A835DC"/>
    <w:rsid w:val="00A837DB"/>
    <w:rsid w:val="00A838EE"/>
    <w:rsid w:val="00A845E0"/>
    <w:rsid w:val="00A84FED"/>
    <w:rsid w:val="00A854BB"/>
    <w:rsid w:val="00A90F75"/>
    <w:rsid w:val="00A91C25"/>
    <w:rsid w:val="00A91D69"/>
    <w:rsid w:val="00A92BB4"/>
    <w:rsid w:val="00A97349"/>
    <w:rsid w:val="00A97B36"/>
    <w:rsid w:val="00AA1C32"/>
    <w:rsid w:val="00AA301F"/>
    <w:rsid w:val="00AA440B"/>
    <w:rsid w:val="00AA5403"/>
    <w:rsid w:val="00AA582D"/>
    <w:rsid w:val="00AA5BE1"/>
    <w:rsid w:val="00AA5E89"/>
    <w:rsid w:val="00AA6DE8"/>
    <w:rsid w:val="00AA7C38"/>
    <w:rsid w:val="00AB0C5D"/>
    <w:rsid w:val="00AB1CC4"/>
    <w:rsid w:val="00AB44A5"/>
    <w:rsid w:val="00AB5705"/>
    <w:rsid w:val="00AB5A92"/>
    <w:rsid w:val="00AB71BB"/>
    <w:rsid w:val="00AC0B26"/>
    <w:rsid w:val="00AC1463"/>
    <w:rsid w:val="00AC358D"/>
    <w:rsid w:val="00AC46D8"/>
    <w:rsid w:val="00AC48C0"/>
    <w:rsid w:val="00AC4D9A"/>
    <w:rsid w:val="00AC5EA1"/>
    <w:rsid w:val="00AC6D3F"/>
    <w:rsid w:val="00AD13E4"/>
    <w:rsid w:val="00AD2450"/>
    <w:rsid w:val="00AD287A"/>
    <w:rsid w:val="00AD4C33"/>
    <w:rsid w:val="00AD4FB3"/>
    <w:rsid w:val="00AD5447"/>
    <w:rsid w:val="00AD6295"/>
    <w:rsid w:val="00AD65D0"/>
    <w:rsid w:val="00AD6AB8"/>
    <w:rsid w:val="00AD7153"/>
    <w:rsid w:val="00AD7350"/>
    <w:rsid w:val="00AE00FF"/>
    <w:rsid w:val="00AE1343"/>
    <w:rsid w:val="00AE1CEF"/>
    <w:rsid w:val="00AE4137"/>
    <w:rsid w:val="00AE44FB"/>
    <w:rsid w:val="00AE6BF2"/>
    <w:rsid w:val="00AE78FA"/>
    <w:rsid w:val="00AF0CC4"/>
    <w:rsid w:val="00AF0D0F"/>
    <w:rsid w:val="00AF3D7C"/>
    <w:rsid w:val="00AF4044"/>
    <w:rsid w:val="00AF4B11"/>
    <w:rsid w:val="00AF4F27"/>
    <w:rsid w:val="00AF5224"/>
    <w:rsid w:val="00AF5B73"/>
    <w:rsid w:val="00AF5F75"/>
    <w:rsid w:val="00AF70E6"/>
    <w:rsid w:val="00B00045"/>
    <w:rsid w:val="00B006BE"/>
    <w:rsid w:val="00B01CEE"/>
    <w:rsid w:val="00B02DE5"/>
    <w:rsid w:val="00B030E9"/>
    <w:rsid w:val="00B03C61"/>
    <w:rsid w:val="00B03F37"/>
    <w:rsid w:val="00B03FF4"/>
    <w:rsid w:val="00B04788"/>
    <w:rsid w:val="00B04D28"/>
    <w:rsid w:val="00B0573C"/>
    <w:rsid w:val="00B05D38"/>
    <w:rsid w:val="00B05F5F"/>
    <w:rsid w:val="00B07395"/>
    <w:rsid w:val="00B10B50"/>
    <w:rsid w:val="00B11525"/>
    <w:rsid w:val="00B125D6"/>
    <w:rsid w:val="00B15934"/>
    <w:rsid w:val="00B1596E"/>
    <w:rsid w:val="00B16639"/>
    <w:rsid w:val="00B17BCC"/>
    <w:rsid w:val="00B20C72"/>
    <w:rsid w:val="00B23A3A"/>
    <w:rsid w:val="00B24BF8"/>
    <w:rsid w:val="00B25751"/>
    <w:rsid w:val="00B2639D"/>
    <w:rsid w:val="00B2689D"/>
    <w:rsid w:val="00B27D07"/>
    <w:rsid w:val="00B30689"/>
    <w:rsid w:val="00B30CD4"/>
    <w:rsid w:val="00B31AA4"/>
    <w:rsid w:val="00B320BE"/>
    <w:rsid w:val="00B3316F"/>
    <w:rsid w:val="00B3360D"/>
    <w:rsid w:val="00B343E0"/>
    <w:rsid w:val="00B3583B"/>
    <w:rsid w:val="00B35AF8"/>
    <w:rsid w:val="00B35C4F"/>
    <w:rsid w:val="00B3775B"/>
    <w:rsid w:val="00B37F9A"/>
    <w:rsid w:val="00B4066E"/>
    <w:rsid w:val="00B40F0A"/>
    <w:rsid w:val="00B41069"/>
    <w:rsid w:val="00B422B3"/>
    <w:rsid w:val="00B43304"/>
    <w:rsid w:val="00B43DA7"/>
    <w:rsid w:val="00B4437A"/>
    <w:rsid w:val="00B45E71"/>
    <w:rsid w:val="00B46313"/>
    <w:rsid w:val="00B46DF5"/>
    <w:rsid w:val="00B47287"/>
    <w:rsid w:val="00B47733"/>
    <w:rsid w:val="00B50CB9"/>
    <w:rsid w:val="00B53734"/>
    <w:rsid w:val="00B53782"/>
    <w:rsid w:val="00B5381B"/>
    <w:rsid w:val="00B539C1"/>
    <w:rsid w:val="00B55CE3"/>
    <w:rsid w:val="00B57BEA"/>
    <w:rsid w:val="00B57E07"/>
    <w:rsid w:val="00B61990"/>
    <w:rsid w:val="00B61C4D"/>
    <w:rsid w:val="00B628E6"/>
    <w:rsid w:val="00B651C4"/>
    <w:rsid w:val="00B655F6"/>
    <w:rsid w:val="00B662A8"/>
    <w:rsid w:val="00B66A8A"/>
    <w:rsid w:val="00B67848"/>
    <w:rsid w:val="00B703F9"/>
    <w:rsid w:val="00B705E3"/>
    <w:rsid w:val="00B71308"/>
    <w:rsid w:val="00B72298"/>
    <w:rsid w:val="00B72A55"/>
    <w:rsid w:val="00B73C82"/>
    <w:rsid w:val="00B7480E"/>
    <w:rsid w:val="00B7559E"/>
    <w:rsid w:val="00B760E1"/>
    <w:rsid w:val="00B7616E"/>
    <w:rsid w:val="00B76425"/>
    <w:rsid w:val="00B804C2"/>
    <w:rsid w:val="00B80AA6"/>
    <w:rsid w:val="00B81523"/>
    <w:rsid w:val="00B82FCA"/>
    <w:rsid w:val="00B83A3C"/>
    <w:rsid w:val="00B83E81"/>
    <w:rsid w:val="00B84B70"/>
    <w:rsid w:val="00B864DD"/>
    <w:rsid w:val="00B8668A"/>
    <w:rsid w:val="00B8739B"/>
    <w:rsid w:val="00B873FA"/>
    <w:rsid w:val="00B87A7C"/>
    <w:rsid w:val="00B90D86"/>
    <w:rsid w:val="00B91121"/>
    <w:rsid w:val="00B911A3"/>
    <w:rsid w:val="00B91305"/>
    <w:rsid w:val="00B91704"/>
    <w:rsid w:val="00B918DB"/>
    <w:rsid w:val="00B928DB"/>
    <w:rsid w:val="00B933AD"/>
    <w:rsid w:val="00B934A4"/>
    <w:rsid w:val="00B93562"/>
    <w:rsid w:val="00B93728"/>
    <w:rsid w:val="00B949D6"/>
    <w:rsid w:val="00B95BD9"/>
    <w:rsid w:val="00B95C03"/>
    <w:rsid w:val="00B95D14"/>
    <w:rsid w:val="00BA0402"/>
    <w:rsid w:val="00BA074D"/>
    <w:rsid w:val="00BA07EF"/>
    <w:rsid w:val="00BA1446"/>
    <w:rsid w:val="00BA1FD1"/>
    <w:rsid w:val="00BA2F77"/>
    <w:rsid w:val="00BA5F0E"/>
    <w:rsid w:val="00BB0E01"/>
    <w:rsid w:val="00BB0FAF"/>
    <w:rsid w:val="00BB198B"/>
    <w:rsid w:val="00BB1B47"/>
    <w:rsid w:val="00BB1DB7"/>
    <w:rsid w:val="00BB252D"/>
    <w:rsid w:val="00BB3121"/>
    <w:rsid w:val="00BB43A4"/>
    <w:rsid w:val="00BB5983"/>
    <w:rsid w:val="00BB7A3A"/>
    <w:rsid w:val="00BC23EB"/>
    <w:rsid w:val="00BC4F3E"/>
    <w:rsid w:val="00BC52BC"/>
    <w:rsid w:val="00BC5365"/>
    <w:rsid w:val="00BC59F5"/>
    <w:rsid w:val="00BC637D"/>
    <w:rsid w:val="00BC6551"/>
    <w:rsid w:val="00BC6E90"/>
    <w:rsid w:val="00BC76A1"/>
    <w:rsid w:val="00BC7BDC"/>
    <w:rsid w:val="00BD0E14"/>
    <w:rsid w:val="00BD2556"/>
    <w:rsid w:val="00BD3506"/>
    <w:rsid w:val="00BD44C2"/>
    <w:rsid w:val="00BD491B"/>
    <w:rsid w:val="00BD6A40"/>
    <w:rsid w:val="00BD6BC5"/>
    <w:rsid w:val="00BD740A"/>
    <w:rsid w:val="00BE103D"/>
    <w:rsid w:val="00BE15A0"/>
    <w:rsid w:val="00BE1CAA"/>
    <w:rsid w:val="00BE273C"/>
    <w:rsid w:val="00BE3437"/>
    <w:rsid w:val="00BE3BF3"/>
    <w:rsid w:val="00BE4AFE"/>
    <w:rsid w:val="00BE6023"/>
    <w:rsid w:val="00BE6C7E"/>
    <w:rsid w:val="00BE6EC3"/>
    <w:rsid w:val="00BE7AE4"/>
    <w:rsid w:val="00BE7EA4"/>
    <w:rsid w:val="00BF182D"/>
    <w:rsid w:val="00BF25B2"/>
    <w:rsid w:val="00BF3D65"/>
    <w:rsid w:val="00BF5F80"/>
    <w:rsid w:val="00BF6474"/>
    <w:rsid w:val="00C02795"/>
    <w:rsid w:val="00C03598"/>
    <w:rsid w:val="00C03926"/>
    <w:rsid w:val="00C03DFD"/>
    <w:rsid w:val="00C0463F"/>
    <w:rsid w:val="00C04994"/>
    <w:rsid w:val="00C04B2F"/>
    <w:rsid w:val="00C0668B"/>
    <w:rsid w:val="00C06C2C"/>
    <w:rsid w:val="00C06FDF"/>
    <w:rsid w:val="00C1166F"/>
    <w:rsid w:val="00C1370E"/>
    <w:rsid w:val="00C13B05"/>
    <w:rsid w:val="00C14571"/>
    <w:rsid w:val="00C1468F"/>
    <w:rsid w:val="00C149DD"/>
    <w:rsid w:val="00C14F8F"/>
    <w:rsid w:val="00C14FF0"/>
    <w:rsid w:val="00C1585D"/>
    <w:rsid w:val="00C16073"/>
    <w:rsid w:val="00C16089"/>
    <w:rsid w:val="00C1658B"/>
    <w:rsid w:val="00C16AAA"/>
    <w:rsid w:val="00C176E2"/>
    <w:rsid w:val="00C2196F"/>
    <w:rsid w:val="00C25551"/>
    <w:rsid w:val="00C264EE"/>
    <w:rsid w:val="00C2682F"/>
    <w:rsid w:val="00C268EB"/>
    <w:rsid w:val="00C3104A"/>
    <w:rsid w:val="00C3190A"/>
    <w:rsid w:val="00C31A9B"/>
    <w:rsid w:val="00C3573E"/>
    <w:rsid w:val="00C358BC"/>
    <w:rsid w:val="00C364E8"/>
    <w:rsid w:val="00C3682D"/>
    <w:rsid w:val="00C373E5"/>
    <w:rsid w:val="00C406D2"/>
    <w:rsid w:val="00C42DF9"/>
    <w:rsid w:val="00C4407B"/>
    <w:rsid w:val="00C46D3E"/>
    <w:rsid w:val="00C46E1E"/>
    <w:rsid w:val="00C47A51"/>
    <w:rsid w:val="00C5276D"/>
    <w:rsid w:val="00C531EC"/>
    <w:rsid w:val="00C55673"/>
    <w:rsid w:val="00C556A7"/>
    <w:rsid w:val="00C5629D"/>
    <w:rsid w:val="00C56E08"/>
    <w:rsid w:val="00C6071B"/>
    <w:rsid w:val="00C6095A"/>
    <w:rsid w:val="00C61B6A"/>
    <w:rsid w:val="00C61BE4"/>
    <w:rsid w:val="00C64C54"/>
    <w:rsid w:val="00C654D5"/>
    <w:rsid w:val="00C65FDF"/>
    <w:rsid w:val="00C66EFF"/>
    <w:rsid w:val="00C672B0"/>
    <w:rsid w:val="00C673C5"/>
    <w:rsid w:val="00C73385"/>
    <w:rsid w:val="00C740E8"/>
    <w:rsid w:val="00C75CCC"/>
    <w:rsid w:val="00C77128"/>
    <w:rsid w:val="00C77E00"/>
    <w:rsid w:val="00C80AD8"/>
    <w:rsid w:val="00C81969"/>
    <w:rsid w:val="00C81C6F"/>
    <w:rsid w:val="00C8253E"/>
    <w:rsid w:val="00C83C6A"/>
    <w:rsid w:val="00C856DE"/>
    <w:rsid w:val="00C8601F"/>
    <w:rsid w:val="00C87005"/>
    <w:rsid w:val="00C9087E"/>
    <w:rsid w:val="00C91A61"/>
    <w:rsid w:val="00C92CE1"/>
    <w:rsid w:val="00C92FE3"/>
    <w:rsid w:val="00C93098"/>
    <w:rsid w:val="00C95080"/>
    <w:rsid w:val="00C951E9"/>
    <w:rsid w:val="00CA329F"/>
    <w:rsid w:val="00CA3B35"/>
    <w:rsid w:val="00CA3B6A"/>
    <w:rsid w:val="00CA3C9D"/>
    <w:rsid w:val="00CA3FFF"/>
    <w:rsid w:val="00CA4A38"/>
    <w:rsid w:val="00CB05CB"/>
    <w:rsid w:val="00CB21D3"/>
    <w:rsid w:val="00CB2559"/>
    <w:rsid w:val="00CB2AB9"/>
    <w:rsid w:val="00CB2E38"/>
    <w:rsid w:val="00CB2EAB"/>
    <w:rsid w:val="00CB3981"/>
    <w:rsid w:val="00CB45F6"/>
    <w:rsid w:val="00CB4D9F"/>
    <w:rsid w:val="00CB505D"/>
    <w:rsid w:val="00CB70EF"/>
    <w:rsid w:val="00CB7272"/>
    <w:rsid w:val="00CB7323"/>
    <w:rsid w:val="00CC08B2"/>
    <w:rsid w:val="00CC16F1"/>
    <w:rsid w:val="00CC3AB7"/>
    <w:rsid w:val="00CC3DCF"/>
    <w:rsid w:val="00CC4339"/>
    <w:rsid w:val="00CC486F"/>
    <w:rsid w:val="00CC5069"/>
    <w:rsid w:val="00CC7B21"/>
    <w:rsid w:val="00CC7CA5"/>
    <w:rsid w:val="00CD0C19"/>
    <w:rsid w:val="00CD1AD8"/>
    <w:rsid w:val="00CD287F"/>
    <w:rsid w:val="00CD2D8F"/>
    <w:rsid w:val="00CD525B"/>
    <w:rsid w:val="00CD5484"/>
    <w:rsid w:val="00CD645F"/>
    <w:rsid w:val="00CD651E"/>
    <w:rsid w:val="00CD7201"/>
    <w:rsid w:val="00CD77C7"/>
    <w:rsid w:val="00CE003E"/>
    <w:rsid w:val="00CE4924"/>
    <w:rsid w:val="00CE58DA"/>
    <w:rsid w:val="00CE5C6B"/>
    <w:rsid w:val="00CF1080"/>
    <w:rsid w:val="00CF1936"/>
    <w:rsid w:val="00CF1D0A"/>
    <w:rsid w:val="00CF1D97"/>
    <w:rsid w:val="00CF3D31"/>
    <w:rsid w:val="00CF484D"/>
    <w:rsid w:val="00CF5736"/>
    <w:rsid w:val="00CF5DE9"/>
    <w:rsid w:val="00CF645A"/>
    <w:rsid w:val="00D002AE"/>
    <w:rsid w:val="00D0110D"/>
    <w:rsid w:val="00D02321"/>
    <w:rsid w:val="00D028D2"/>
    <w:rsid w:val="00D05D9A"/>
    <w:rsid w:val="00D06185"/>
    <w:rsid w:val="00D0671E"/>
    <w:rsid w:val="00D06C54"/>
    <w:rsid w:val="00D07F45"/>
    <w:rsid w:val="00D1041D"/>
    <w:rsid w:val="00D11B53"/>
    <w:rsid w:val="00D12B01"/>
    <w:rsid w:val="00D13E0B"/>
    <w:rsid w:val="00D1635F"/>
    <w:rsid w:val="00D16CA9"/>
    <w:rsid w:val="00D17C9E"/>
    <w:rsid w:val="00D201DF"/>
    <w:rsid w:val="00D2107F"/>
    <w:rsid w:val="00D226D7"/>
    <w:rsid w:val="00D2347D"/>
    <w:rsid w:val="00D24137"/>
    <w:rsid w:val="00D25937"/>
    <w:rsid w:val="00D25DD0"/>
    <w:rsid w:val="00D263CC"/>
    <w:rsid w:val="00D26A22"/>
    <w:rsid w:val="00D307EC"/>
    <w:rsid w:val="00D315F0"/>
    <w:rsid w:val="00D3254A"/>
    <w:rsid w:val="00D33D97"/>
    <w:rsid w:val="00D3568E"/>
    <w:rsid w:val="00D36F80"/>
    <w:rsid w:val="00D37FB3"/>
    <w:rsid w:val="00D4035A"/>
    <w:rsid w:val="00D4057E"/>
    <w:rsid w:val="00D40846"/>
    <w:rsid w:val="00D40F7E"/>
    <w:rsid w:val="00D43E30"/>
    <w:rsid w:val="00D442CD"/>
    <w:rsid w:val="00D45DA2"/>
    <w:rsid w:val="00D45FDC"/>
    <w:rsid w:val="00D4603F"/>
    <w:rsid w:val="00D46185"/>
    <w:rsid w:val="00D4673C"/>
    <w:rsid w:val="00D508C4"/>
    <w:rsid w:val="00D50B7A"/>
    <w:rsid w:val="00D50BB4"/>
    <w:rsid w:val="00D5146C"/>
    <w:rsid w:val="00D516E3"/>
    <w:rsid w:val="00D517DA"/>
    <w:rsid w:val="00D517EE"/>
    <w:rsid w:val="00D51883"/>
    <w:rsid w:val="00D51D70"/>
    <w:rsid w:val="00D5338B"/>
    <w:rsid w:val="00D54035"/>
    <w:rsid w:val="00D5483A"/>
    <w:rsid w:val="00D54E6A"/>
    <w:rsid w:val="00D57612"/>
    <w:rsid w:val="00D60365"/>
    <w:rsid w:val="00D6230E"/>
    <w:rsid w:val="00D63403"/>
    <w:rsid w:val="00D638C2"/>
    <w:rsid w:val="00D641F8"/>
    <w:rsid w:val="00D64A5E"/>
    <w:rsid w:val="00D64D74"/>
    <w:rsid w:val="00D65A73"/>
    <w:rsid w:val="00D70A4A"/>
    <w:rsid w:val="00D710A5"/>
    <w:rsid w:val="00D71144"/>
    <w:rsid w:val="00D716EE"/>
    <w:rsid w:val="00D718F6"/>
    <w:rsid w:val="00D71D3E"/>
    <w:rsid w:val="00D71EE4"/>
    <w:rsid w:val="00D7434A"/>
    <w:rsid w:val="00D7438F"/>
    <w:rsid w:val="00D74E4C"/>
    <w:rsid w:val="00D75463"/>
    <w:rsid w:val="00D75619"/>
    <w:rsid w:val="00D76990"/>
    <w:rsid w:val="00D77BE1"/>
    <w:rsid w:val="00D80F51"/>
    <w:rsid w:val="00D812FF"/>
    <w:rsid w:val="00D82315"/>
    <w:rsid w:val="00D82795"/>
    <w:rsid w:val="00D82B98"/>
    <w:rsid w:val="00D845B2"/>
    <w:rsid w:val="00D84CB2"/>
    <w:rsid w:val="00D85061"/>
    <w:rsid w:val="00D8645F"/>
    <w:rsid w:val="00D873AA"/>
    <w:rsid w:val="00D874D4"/>
    <w:rsid w:val="00D87CC9"/>
    <w:rsid w:val="00D909B9"/>
    <w:rsid w:val="00D90CBB"/>
    <w:rsid w:val="00D916A2"/>
    <w:rsid w:val="00D91B3B"/>
    <w:rsid w:val="00D91CDE"/>
    <w:rsid w:val="00D9353A"/>
    <w:rsid w:val="00D960F9"/>
    <w:rsid w:val="00D96C46"/>
    <w:rsid w:val="00D97078"/>
    <w:rsid w:val="00D97C5F"/>
    <w:rsid w:val="00DA0748"/>
    <w:rsid w:val="00DA0D3F"/>
    <w:rsid w:val="00DA169C"/>
    <w:rsid w:val="00DA396E"/>
    <w:rsid w:val="00DA3EE9"/>
    <w:rsid w:val="00DA4334"/>
    <w:rsid w:val="00DA4973"/>
    <w:rsid w:val="00DA4FA1"/>
    <w:rsid w:val="00DA6501"/>
    <w:rsid w:val="00DA729E"/>
    <w:rsid w:val="00DB0EFF"/>
    <w:rsid w:val="00DB1528"/>
    <w:rsid w:val="00DB2033"/>
    <w:rsid w:val="00DB2291"/>
    <w:rsid w:val="00DB4B96"/>
    <w:rsid w:val="00DB543F"/>
    <w:rsid w:val="00DB56B6"/>
    <w:rsid w:val="00DB58C6"/>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6314"/>
    <w:rsid w:val="00DD7455"/>
    <w:rsid w:val="00DD7B5F"/>
    <w:rsid w:val="00DE1593"/>
    <w:rsid w:val="00DE4784"/>
    <w:rsid w:val="00DE595C"/>
    <w:rsid w:val="00DE74DD"/>
    <w:rsid w:val="00DF096B"/>
    <w:rsid w:val="00DF1714"/>
    <w:rsid w:val="00DF18D4"/>
    <w:rsid w:val="00DF1CC4"/>
    <w:rsid w:val="00DF2108"/>
    <w:rsid w:val="00DF2390"/>
    <w:rsid w:val="00DF43F6"/>
    <w:rsid w:val="00DF4734"/>
    <w:rsid w:val="00DF4FCB"/>
    <w:rsid w:val="00DF5AB5"/>
    <w:rsid w:val="00DF670B"/>
    <w:rsid w:val="00DF68C0"/>
    <w:rsid w:val="00DF711C"/>
    <w:rsid w:val="00DF747E"/>
    <w:rsid w:val="00DF77AC"/>
    <w:rsid w:val="00E001EF"/>
    <w:rsid w:val="00E002C0"/>
    <w:rsid w:val="00E009F1"/>
    <w:rsid w:val="00E00D2F"/>
    <w:rsid w:val="00E013CE"/>
    <w:rsid w:val="00E0163E"/>
    <w:rsid w:val="00E0174E"/>
    <w:rsid w:val="00E035D4"/>
    <w:rsid w:val="00E03698"/>
    <w:rsid w:val="00E0382E"/>
    <w:rsid w:val="00E039A0"/>
    <w:rsid w:val="00E06344"/>
    <w:rsid w:val="00E0649D"/>
    <w:rsid w:val="00E068AD"/>
    <w:rsid w:val="00E06C4F"/>
    <w:rsid w:val="00E0710D"/>
    <w:rsid w:val="00E10C1B"/>
    <w:rsid w:val="00E11EB4"/>
    <w:rsid w:val="00E1243A"/>
    <w:rsid w:val="00E12C0F"/>
    <w:rsid w:val="00E132B7"/>
    <w:rsid w:val="00E1409F"/>
    <w:rsid w:val="00E14292"/>
    <w:rsid w:val="00E15187"/>
    <w:rsid w:val="00E16079"/>
    <w:rsid w:val="00E20C69"/>
    <w:rsid w:val="00E211FF"/>
    <w:rsid w:val="00E215F9"/>
    <w:rsid w:val="00E21894"/>
    <w:rsid w:val="00E21D4F"/>
    <w:rsid w:val="00E222C6"/>
    <w:rsid w:val="00E22B6F"/>
    <w:rsid w:val="00E23589"/>
    <w:rsid w:val="00E2358C"/>
    <w:rsid w:val="00E248BA"/>
    <w:rsid w:val="00E24F29"/>
    <w:rsid w:val="00E25740"/>
    <w:rsid w:val="00E257DE"/>
    <w:rsid w:val="00E2603C"/>
    <w:rsid w:val="00E30634"/>
    <w:rsid w:val="00E307C1"/>
    <w:rsid w:val="00E321F8"/>
    <w:rsid w:val="00E3283E"/>
    <w:rsid w:val="00E3582A"/>
    <w:rsid w:val="00E3734B"/>
    <w:rsid w:val="00E37B1C"/>
    <w:rsid w:val="00E425E0"/>
    <w:rsid w:val="00E4328A"/>
    <w:rsid w:val="00E43F49"/>
    <w:rsid w:val="00E448ED"/>
    <w:rsid w:val="00E44D1F"/>
    <w:rsid w:val="00E44EE2"/>
    <w:rsid w:val="00E463C0"/>
    <w:rsid w:val="00E476CF"/>
    <w:rsid w:val="00E50015"/>
    <w:rsid w:val="00E50105"/>
    <w:rsid w:val="00E50257"/>
    <w:rsid w:val="00E505B4"/>
    <w:rsid w:val="00E505C4"/>
    <w:rsid w:val="00E514AA"/>
    <w:rsid w:val="00E51FD3"/>
    <w:rsid w:val="00E52177"/>
    <w:rsid w:val="00E52711"/>
    <w:rsid w:val="00E52CA6"/>
    <w:rsid w:val="00E53F9D"/>
    <w:rsid w:val="00E54722"/>
    <w:rsid w:val="00E56BC9"/>
    <w:rsid w:val="00E60425"/>
    <w:rsid w:val="00E60691"/>
    <w:rsid w:val="00E611A6"/>
    <w:rsid w:val="00E61803"/>
    <w:rsid w:val="00E61B49"/>
    <w:rsid w:val="00E639E9"/>
    <w:rsid w:val="00E64A78"/>
    <w:rsid w:val="00E64E85"/>
    <w:rsid w:val="00E6524F"/>
    <w:rsid w:val="00E65DB2"/>
    <w:rsid w:val="00E65E9B"/>
    <w:rsid w:val="00E66AAF"/>
    <w:rsid w:val="00E66DF2"/>
    <w:rsid w:val="00E674F2"/>
    <w:rsid w:val="00E702E3"/>
    <w:rsid w:val="00E70CE9"/>
    <w:rsid w:val="00E71551"/>
    <w:rsid w:val="00E721A5"/>
    <w:rsid w:val="00E73942"/>
    <w:rsid w:val="00E73B19"/>
    <w:rsid w:val="00E747D0"/>
    <w:rsid w:val="00E74FD4"/>
    <w:rsid w:val="00E76708"/>
    <w:rsid w:val="00E77627"/>
    <w:rsid w:val="00E8009B"/>
    <w:rsid w:val="00E8030D"/>
    <w:rsid w:val="00E80D33"/>
    <w:rsid w:val="00E81CDD"/>
    <w:rsid w:val="00E821DB"/>
    <w:rsid w:val="00E829DA"/>
    <w:rsid w:val="00E82C8C"/>
    <w:rsid w:val="00E83204"/>
    <w:rsid w:val="00E8387F"/>
    <w:rsid w:val="00E83D64"/>
    <w:rsid w:val="00E83DB7"/>
    <w:rsid w:val="00E84359"/>
    <w:rsid w:val="00E85085"/>
    <w:rsid w:val="00E86ECF"/>
    <w:rsid w:val="00E86F33"/>
    <w:rsid w:val="00E878F7"/>
    <w:rsid w:val="00E90C57"/>
    <w:rsid w:val="00E90D9B"/>
    <w:rsid w:val="00E91C21"/>
    <w:rsid w:val="00E93A8D"/>
    <w:rsid w:val="00E93FC3"/>
    <w:rsid w:val="00E9423C"/>
    <w:rsid w:val="00E95DD7"/>
    <w:rsid w:val="00E97BA9"/>
    <w:rsid w:val="00EA0793"/>
    <w:rsid w:val="00EA1011"/>
    <w:rsid w:val="00EA194C"/>
    <w:rsid w:val="00EA2942"/>
    <w:rsid w:val="00EA3D7A"/>
    <w:rsid w:val="00EA6B38"/>
    <w:rsid w:val="00EA7DB6"/>
    <w:rsid w:val="00EB0DED"/>
    <w:rsid w:val="00EB172F"/>
    <w:rsid w:val="00EB1E61"/>
    <w:rsid w:val="00EB2EE0"/>
    <w:rsid w:val="00EB3C4D"/>
    <w:rsid w:val="00EB4031"/>
    <w:rsid w:val="00EB48B0"/>
    <w:rsid w:val="00EB7F32"/>
    <w:rsid w:val="00EC0163"/>
    <w:rsid w:val="00EC03A9"/>
    <w:rsid w:val="00EC03F0"/>
    <w:rsid w:val="00EC071A"/>
    <w:rsid w:val="00EC2340"/>
    <w:rsid w:val="00EC26F2"/>
    <w:rsid w:val="00EC4AAF"/>
    <w:rsid w:val="00EC4CE1"/>
    <w:rsid w:val="00EC5B02"/>
    <w:rsid w:val="00EC6751"/>
    <w:rsid w:val="00ED2517"/>
    <w:rsid w:val="00ED3328"/>
    <w:rsid w:val="00ED3B04"/>
    <w:rsid w:val="00ED4914"/>
    <w:rsid w:val="00ED56BA"/>
    <w:rsid w:val="00ED5C06"/>
    <w:rsid w:val="00EE498E"/>
    <w:rsid w:val="00EE4D21"/>
    <w:rsid w:val="00EE66BA"/>
    <w:rsid w:val="00EE6D88"/>
    <w:rsid w:val="00EE736C"/>
    <w:rsid w:val="00EE79DC"/>
    <w:rsid w:val="00EE7CDC"/>
    <w:rsid w:val="00EF0A45"/>
    <w:rsid w:val="00EF141F"/>
    <w:rsid w:val="00EF1C4A"/>
    <w:rsid w:val="00EF2821"/>
    <w:rsid w:val="00EF31EE"/>
    <w:rsid w:val="00EF3421"/>
    <w:rsid w:val="00EF44C7"/>
    <w:rsid w:val="00EF6937"/>
    <w:rsid w:val="00EF7A0E"/>
    <w:rsid w:val="00F008A0"/>
    <w:rsid w:val="00F00B34"/>
    <w:rsid w:val="00F011ED"/>
    <w:rsid w:val="00F016F3"/>
    <w:rsid w:val="00F02B0C"/>
    <w:rsid w:val="00F04C68"/>
    <w:rsid w:val="00F04D2D"/>
    <w:rsid w:val="00F05245"/>
    <w:rsid w:val="00F0675B"/>
    <w:rsid w:val="00F10E8E"/>
    <w:rsid w:val="00F111AB"/>
    <w:rsid w:val="00F11216"/>
    <w:rsid w:val="00F1192D"/>
    <w:rsid w:val="00F12E27"/>
    <w:rsid w:val="00F1423D"/>
    <w:rsid w:val="00F155EE"/>
    <w:rsid w:val="00F16F04"/>
    <w:rsid w:val="00F20032"/>
    <w:rsid w:val="00F205A7"/>
    <w:rsid w:val="00F21037"/>
    <w:rsid w:val="00F228BB"/>
    <w:rsid w:val="00F23D71"/>
    <w:rsid w:val="00F25CA3"/>
    <w:rsid w:val="00F26D9F"/>
    <w:rsid w:val="00F30580"/>
    <w:rsid w:val="00F31DEF"/>
    <w:rsid w:val="00F3342E"/>
    <w:rsid w:val="00F33B11"/>
    <w:rsid w:val="00F341D7"/>
    <w:rsid w:val="00F34FCB"/>
    <w:rsid w:val="00F35955"/>
    <w:rsid w:val="00F36543"/>
    <w:rsid w:val="00F369F0"/>
    <w:rsid w:val="00F36ADE"/>
    <w:rsid w:val="00F37846"/>
    <w:rsid w:val="00F400A9"/>
    <w:rsid w:val="00F40D6A"/>
    <w:rsid w:val="00F436DB"/>
    <w:rsid w:val="00F446E6"/>
    <w:rsid w:val="00F4727A"/>
    <w:rsid w:val="00F476B4"/>
    <w:rsid w:val="00F51C03"/>
    <w:rsid w:val="00F5248B"/>
    <w:rsid w:val="00F535A0"/>
    <w:rsid w:val="00F53623"/>
    <w:rsid w:val="00F544DE"/>
    <w:rsid w:val="00F60393"/>
    <w:rsid w:val="00F61639"/>
    <w:rsid w:val="00F62E48"/>
    <w:rsid w:val="00F63E28"/>
    <w:rsid w:val="00F65475"/>
    <w:rsid w:val="00F65CD9"/>
    <w:rsid w:val="00F66298"/>
    <w:rsid w:val="00F66E6E"/>
    <w:rsid w:val="00F6738C"/>
    <w:rsid w:val="00F677E2"/>
    <w:rsid w:val="00F67F14"/>
    <w:rsid w:val="00F7185E"/>
    <w:rsid w:val="00F71E30"/>
    <w:rsid w:val="00F72E6E"/>
    <w:rsid w:val="00F73530"/>
    <w:rsid w:val="00F74D71"/>
    <w:rsid w:val="00F7516E"/>
    <w:rsid w:val="00F75529"/>
    <w:rsid w:val="00F774DB"/>
    <w:rsid w:val="00F81844"/>
    <w:rsid w:val="00F81997"/>
    <w:rsid w:val="00F84CB9"/>
    <w:rsid w:val="00F85F11"/>
    <w:rsid w:val="00F86441"/>
    <w:rsid w:val="00F86639"/>
    <w:rsid w:val="00F87EC0"/>
    <w:rsid w:val="00F91B6A"/>
    <w:rsid w:val="00F92245"/>
    <w:rsid w:val="00F951F3"/>
    <w:rsid w:val="00F95A4D"/>
    <w:rsid w:val="00F96B05"/>
    <w:rsid w:val="00F97C5C"/>
    <w:rsid w:val="00FA1C10"/>
    <w:rsid w:val="00FA255C"/>
    <w:rsid w:val="00FA26DE"/>
    <w:rsid w:val="00FA344D"/>
    <w:rsid w:val="00FA3E51"/>
    <w:rsid w:val="00FA62A3"/>
    <w:rsid w:val="00FA7FA6"/>
    <w:rsid w:val="00FB385D"/>
    <w:rsid w:val="00FB72C9"/>
    <w:rsid w:val="00FB79A4"/>
    <w:rsid w:val="00FC015C"/>
    <w:rsid w:val="00FC11EE"/>
    <w:rsid w:val="00FC3543"/>
    <w:rsid w:val="00FC56DE"/>
    <w:rsid w:val="00FC68AB"/>
    <w:rsid w:val="00FC771E"/>
    <w:rsid w:val="00FD04DD"/>
    <w:rsid w:val="00FD07CE"/>
    <w:rsid w:val="00FD16C8"/>
    <w:rsid w:val="00FD20D2"/>
    <w:rsid w:val="00FD2844"/>
    <w:rsid w:val="00FD3368"/>
    <w:rsid w:val="00FD4BD8"/>
    <w:rsid w:val="00FD59A5"/>
    <w:rsid w:val="00FD5B7E"/>
    <w:rsid w:val="00FD60A6"/>
    <w:rsid w:val="00FE0EEC"/>
    <w:rsid w:val="00FE139E"/>
    <w:rsid w:val="00FE1491"/>
    <w:rsid w:val="00FE288B"/>
    <w:rsid w:val="00FE3257"/>
    <w:rsid w:val="00FE4479"/>
    <w:rsid w:val="00FE4ADA"/>
    <w:rsid w:val="00FE4BBA"/>
    <w:rsid w:val="00FE5C69"/>
    <w:rsid w:val="00FE5EB3"/>
    <w:rsid w:val="00FE616E"/>
    <w:rsid w:val="00FE7433"/>
    <w:rsid w:val="00FF19B8"/>
    <w:rsid w:val="00FF1C21"/>
    <w:rsid w:val="00FF3883"/>
    <w:rsid w:val="00FF38F8"/>
    <w:rsid w:val="00FF59ED"/>
    <w:rsid w:val="00FF7B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Обычный (веб)1"/>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Обычный (веб)1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1fa">
    <w:name w:val="Неразрешенное упоминание1"/>
    <w:basedOn w:val="a4"/>
    <w:uiPriority w:val="99"/>
    <w:semiHidden/>
    <w:unhideWhenUsed/>
    <w:rsid w:val="00CA4A38"/>
    <w:rPr>
      <w:color w:val="605E5C"/>
      <w:shd w:val="clear" w:color="auto" w:fill="E1DFDD"/>
    </w:rPr>
  </w:style>
  <w:style w:type="character" w:customStyle="1" w:styleId="1fb">
    <w:name w:val="Основной текст с отступом Знак1"/>
    <w:basedOn w:val="a4"/>
    <w:rsid w:val="00011889"/>
    <w:rPr>
      <w:rFonts w:cs="Calibri"/>
      <w:sz w:val="22"/>
      <w:lang w:eastAsia="ar-SA"/>
    </w:rPr>
  </w:style>
  <w:style w:type="character" w:customStyle="1" w:styleId="1fc">
    <w:name w:val="Текст выноски Знак1"/>
    <w:basedOn w:val="a4"/>
    <w:rsid w:val="00011889"/>
    <w:rPr>
      <w:rFonts w:ascii="Tahoma" w:hAnsi="Tahoma" w:cs="Tahoma"/>
      <w:sz w:val="16"/>
      <w:szCs w:val="16"/>
      <w:lang w:eastAsia="ar-SA"/>
    </w:rPr>
  </w:style>
  <w:style w:type="character" w:customStyle="1" w:styleId="1fd">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paragraph" w:styleId="48">
    <w:name w:val="toc 4"/>
    <w:basedOn w:val="a3"/>
    <w:next w:val="a3"/>
    <w:autoRedefine/>
    <w:uiPriority w:val="39"/>
    <w:unhideWhenUsed/>
    <w:rsid w:val="00F341D7"/>
    <w:pPr>
      <w:spacing w:after="100"/>
      <w:ind w:left="660"/>
    </w:pPr>
    <w:rPr>
      <w:rFonts w:eastAsiaTheme="minorEastAsia"/>
      <w:lang w:eastAsia="ru-RU"/>
    </w:rPr>
  </w:style>
  <w:style w:type="paragraph" w:styleId="54">
    <w:name w:val="toc 5"/>
    <w:basedOn w:val="a3"/>
    <w:next w:val="a3"/>
    <w:autoRedefine/>
    <w:uiPriority w:val="39"/>
    <w:unhideWhenUsed/>
    <w:rsid w:val="00F341D7"/>
    <w:pPr>
      <w:spacing w:after="100"/>
      <w:ind w:left="880"/>
    </w:pPr>
    <w:rPr>
      <w:rFonts w:eastAsiaTheme="minorEastAsia"/>
      <w:lang w:eastAsia="ru-RU"/>
    </w:rPr>
  </w:style>
  <w:style w:type="paragraph" w:styleId="63">
    <w:name w:val="toc 6"/>
    <w:basedOn w:val="a3"/>
    <w:next w:val="a3"/>
    <w:autoRedefine/>
    <w:uiPriority w:val="39"/>
    <w:unhideWhenUsed/>
    <w:rsid w:val="00F341D7"/>
    <w:pPr>
      <w:spacing w:after="100"/>
      <w:ind w:left="1100"/>
    </w:pPr>
    <w:rPr>
      <w:rFonts w:eastAsiaTheme="minorEastAsia"/>
      <w:lang w:eastAsia="ru-RU"/>
    </w:rPr>
  </w:style>
  <w:style w:type="paragraph" w:styleId="73">
    <w:name w:val="toc 7"/>
    <w:basedOn w:val="a3"/>
    <w:next w:val="a3"/>
    <w:autoRedefine/>
    <w:uiPriority w:val="39"/>
    <w:unhideWhenUsed/>
    <w:rsid w:val="00F341D7"/>
    <w:pPr>
      <w:spacing w:after="100"/>
      <w:ind w:left="1320"/>
    </w:pPr>
    <w:rPr>
      <w:rFonts w:eastAsiaTheme="minorEastAsia"/>
      <w:lang w:eastAsia="ru-RU"/>
    </w:rPr>
  </w:style>
  <w:style w:type="paragraph" w:styleId="83">
    <w:name w:val="toc 8"/>
    <w:basedOn w:val="a3"/>
    <w:next w:val="a3"/>
    <w:autoRedefine/>
    <w:uiPriority w:val="39"/>
    <w:unhideWhenUsed/>
    <w:rsid w:val="00F341D7"/>
    <w:pPr>
      <w:spacing w:after="100"/>
      <w:ind w:left="1540"/>
    </w:pPr>
    <w:rPr>
      <w:rFonts w:eastAsiaTheme="minorEastAsia"/>
      <w:lang w:eastAsia="ru-RU"/>
    </w:rPr>
  </w:style>
  <w:style w:type="paragraph" w:styleId="93">
    <w:name w:val="toc 9"/>
    <w:basedOn w:val="a3"/>
    <w:next w:val="a3"/>
    <w:autoRedefine/>
    <w:uiPriority w:val="39"/>
    <w:unhideWhenUsed/>
    <w:rsid w:val="00F341D7"/>
    <w:pPr>
      <w:spacing w:after="100"/>
      <w:ind w:left="1760"/>
    </w:pPr>
    <w:rPr>
      <w:rFonts w:eastAsiaTheme="minorEastAsia"/>
      <w:lang w:eastAsia="ru-RU"/>
    </w:rPr>
  </w:style>
  <w:style w:type="character" w:customStyle="1" w:styleId="affffe">
    <w:name w:val="ШапкаОсн"/>
    <w:uiPriority w:val="99"/>
    <w:rsid w:val="00690EB4"/>
    <w:rPr>
      <w:rFonts w:ascii="Arial" w:hAnsi="Arial" w:cs="Arial" w:hint="default"/>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397216449">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1569557">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1070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footer" Target="footer1.xml"/><Relationship Id="rId39" Type="http://schemas.openxmlformats.org/officeDocument/2006/relationships/hyperlink" Target="kodeks://link/d?nd=1200164025" TargetMode="External"/><Relationship Id="rId21" Type="http://schemas.openxmlformats.org/officeDocument/2006/relationships/hyperlink" Target="http://www.tektorg.ru" TargetMode="External"/><Relationship Id="rId34" Type="http://schemas.openxmlformats.org/officeDocument/2006/relationships/hyperlink" Target="kodeks://link/d?nd=573219912" TargetMode="External"/><Relationship Id="rId42" Type="http://schemas.openxmlformats.org/officeDocument/2006/relationships/hyperlink" Target="kodeks://link/d?nd=902237811" TargetMode="External"/><Relationship Id="rId47" Type="http://schemas.openxmlformats.org/officeDocument/2006/relationships/hyperlink" Target="consultantplus://offline/ref=9B6AFE413422B54EC874DF4599700C2681F9F6073162467734D5A02FD08D99256978E376BE6CA53B5D175D23F41B20A01B6729F4CBC3R7NAJ" TargetMode="External"/><Relationship Id="rId50" Type="http://schemas.openxmlformats.org/officeDocument/2006/relationships/hyperlink" Target="consultantplus://offline/ref=9B6AFE413422B54EC874DF4599700C2681F6F804316E467734D5A02FD08D99256978E376B86BA13B5D175D23F41B20A01B6729F4CBC3R7NAJ"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_____.ru" TargetMode="External"/><Relationship Id="rId25" Type="http://schemas.openxmlformats.org/officeDocument/2006/relationships/hyperlink" Target="http://www.a-k-d.ru" TargetMode="External"/><Relationship Id="rId33" Type="http://schemas.openxmlformats.org/officeDocument/2006/relationships/hyperlink" Target="https://legalacts.ru/doc/prikaz-rostekhnadzora-ot-15122020-n-528-ob-utverzhdenii-federalnykh/" TargetMode="External"/><Relationship Id="rId38" Type="http://schemas.openxmlformats.org/officeDocument/2006/relationships/hyperlink" Target="kodeks://link/d?nd=573275587" TargetMode="External"/><Relationship Id="rId46" Type="http://schemas.openxmlformats.org/officeDocument/2006/relationships/hyperlink" Target="consultantplus://offline/ref=9B6AFE413422B54EC874DF4599700C2681F9F6073162467734D5A02FD08D99256978E375BE68A9390E4D4D27BD4C2ABC1C7037FFD5C37B83R5N1J" TargetMode="External"/><Relationship Id="rId59"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ektorg.ru" TargetMode="External"/><Relationship Id="rId29" Type="http://schemas.openxmlformats.org/officeDocument/2006/relationships/hyperlink" Target="kodeks://link/d?nd=1200177505" TargetMode="External"/><Relationship Id="rId41" Type="http://schemas.openxmlformats.org/officeDocument/2006/relationships/hyperlink" Target="kodeks://link/d?nd=9051953"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hyperlink" Target="kodeks://link/d?nd=902111644" TargetMode="External"/><Relationship Id="rId37" Type="http://schemas.openxmlformats.org/officeDocument/2006/relationships/hyperlink" Target="kodeks://link/d?nd=573264149" TargetMode="External"/><Relationship Id="rId40" Type="http://schemas.openxmlformats.org/officeDocument/2006/relationships/hyperlink" Target="kodeks://link/d?nd=1200189323" TargetMode="External"/><Relationship Id="rId45" Type="http://schemas.openxmlformats.org/officeDocument/2006/relationships/hyperlink" Target="consultantplus://offline/ref=9B6AFE413422B54EC874DF4599700C2681F9F6063365467734D5A02FD08D99256978E375BF69A53B5D175D23F41B20A01B6729F4CBC3R7NAJ" TargetMode="External"/><Relationship Id="rId53"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zakupki.gov.ru." TargetMode="External"/><Relationship Id="rId28" Type="http://schemas.openxmlformats.org/officeDocument/2006/relationships/hyperlink" Target="kodeks://link/d?nd=1200019851" TargetMode="External"/><Relationship Id="rId36" Type="http://schemas.openxmlformats.org/officeDocument/2006/relationships/hyperlink" Target="kodeks://link/d?nd=573264122" TargetMode="External"/><Relationship Id="rId49" Type="http://schemas.openxmlformats.org/officeDocument/2006/relationships/hyperlink" Target="consultantplus://offline/ref=9B6AFE413422B54EC874DF4599700C2681F9F6073162467734D5A02FD08D99256978E376BE61A73B5D175D23F41B20A01B6729F4CBC3R7NAJ" TargetMode="External"/><Relationship Id="rId10" Type="http://schemas.openxmlformats.org/officeDocument/2006/relationships/hyperlink" Target="mailto:SokolovAnS@nornik.ru" TargetMode="External"/><Relationship Id="rId19" Type="http://schemas.openxmlformats.org/officeDocument/2006/relationships/hyperlink" Target="http://www.tektorg.ru" TargetMode="External"/><Relationship Id="rId31" Type="http://schemas.openxmlformats.org/officeDocument/2006/relationships/hyperlink" Target="kodeks://link/d?nd=9046058" TargetMode="External"/><Relationship Id="rId44" Type="http://schemas.openxmlformats.org/officeDocument/2006/relationships/hyperlink" Target="consultantplus://offline/ref=9B6AFE413422B54EC874DF4599700C2681F9F6063365467734D5A02FD08D99256978E377B76DA33B5D175D23F41B20A01B6729F4CBC3R7NAJ" TargetMode="External"/><Relationship Id="rId52" Type="http://schemas.openxmlformats.org/officeDocument/2006/relationships/footer" Target="footer2.xml"/><Relationship Id="rId60"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kodeks://link/d?nd=1200164025" TargetMode="External"/><Relationship Id="rId30" Type="http://schemas.openxmlformats.org/officeDocument/2006/relationships/hyperlink" Target="kodeks://link/d?nd=573068702" TargetMode="External"/><Relationship Id="rId35" Type="http://schemas.openxmlformats.org/officeDocument/2006/relationships/hyperlink" Target="https://legalacts.ru/doc/prikaz-rostekhnadzora-ot-15122020-n-528-ob-utverzhdenii-federalnykh/" TargetMode="External"/><Relationship Id="rId43" Type="http://schemas.openxmlformats.org/officeDocument/2006/relationships/hyperlink" Target="consultantplus://offline/ref=9B6AFE413422B54EC874DF4599700C2681F6F804316E467734D5A02FD08D99256978E371BF6BAA6458024C7BFB1E39BE127035F6C9RCN0J" TargetMode="External"/><Relationship Id="rId48" Type="http://schemas.openxmlformats.org/officeDocument/2006/relationships/hyperlink" Target="consultantplus://offline/ref=9B6AFE413422B54EC874DF4599700C2681F9F6073162467734D5A02FD08D99256978E376BE6EA33B5D175D23F41B20A01B6729F4CBC3R7NAJ" TargetMode="External"/><Relationship Id="rId8" Type="http://schemas.openxmlformats.org/officeDocument/2006/relationships/hyperlink" Target="mailto:port@krasrp.ru" TargetMode="External"/><Relationship Id="rId51"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FE326-8985-40E7-9758-724435741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55</Pages>
  <Words>21506</Words>
  <Characters>122587</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Федорова Оксана Тимофеевна</cp:lastModifiedBy>
  <cp:revision>12</cp:revision>
  <cp:lastPrinted>2025-12-23T08:00:00Z</cp:lastPrinted>
  <dcterms:created xsi:type="dcterms:W3CDTF">2026-02-24T02:57:00Z</dcterms:created>
  <dcterms:modified xsi:type="dcterms:W3CDTF">2026-03-17T07:31:00Z</dcterms:modified>
</cp:coreProperties>
</file>